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07E" w:rsidRDefault="00B0607E" w:rsidP="00B0607E">
      <w:pPr>
        <w:pStyle w:val="BodyText"/>
        <w:jc w:val="center"/>
        <w:rPr>
          <w:b/>
          <w:snapToGrid w:val="0"/>
          <w:sz w:val="20"/>
          <w:u w:val="single"/>
        </w:rPr>
      </w:pPr>
    </w:p>
    <w:p w:rsidR="00FF7EE5" w:rsidRDefault="00FF7EE5" w:rsidP="00B0607E">
      <w:pPr>
        <w:pStyle w:val="BodyText"/>
        <w:jc w:val="center"/>
        <w:rPr>
          <w:b/>
          <w:snapToGrid w:val="0"/>
          <w:sz w:val="20"/>
          <w:szCs w:val="20"/>
          <w:u w:val="single"/>
        </w:rPr>
      </w:pPr>
    </w:p>
    <w:p w:rsidR="00FF7EE5" w:rsidRDefault="00B42B17" w:rsidP="00B0607E">
      <w:pPr>
        <w:pStyle w:val="BodyText"/>
        <w:jc w:val="center"/>
        <w:rPr>
          <w:b/>
          <w:snapToGrid w:val="0"/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709C65D4" wp14:editId="3AFB77A4">
            <wp:extent cx="3088257" cy="341553"/>
            <wp:effectExtent l="0" t="0" r="0" b="0"/>
            <wp:docPr id="9" name="Picture 9" descr="W:\Registrar\iusbpss\Title-ius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:\Registrar\iusbpss\Title-iusb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616" cy="341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EE5" w:rsidRDefault="00FF7EE5" w:rsidP="00B0607E">
      <w:pPr>
        <w:pStyle w:val="BodyText"/>
        <w:jc w:val="center"/>
        <w:rPr>
          <w:b/>
          <w:snapToGrid w:val="0"/>
          <w:sz w:val="20"/>
          <w:szCs w:val="20"/>
          <w:u w:val="single"/>
        </w:rPr>
      </w:pPr>
    </w:p>
    <w:p w:rsidR="00FF7EE5" w:rsidRPr="00FF7EE5" w:rsidRDefault="00FF7EE5" w:rsidP="00FF7EE5">
      <w:pPr>
        <w:pStyle w:val="Header"/>
        <w:jc w:val="center"/>
        <w:rPr>
          <w:rFonts w:ascii="Arial" w:hAnsi="Arial" w:cs="Arial"/>
          <w:b/>
          <w:sz w:val="28"/>
          <w:szCs w:val="28"/>
        </w:rPr>
      </w:pPr>
      <w:r w:rsidRPr="00FF7EE5">
        <w:rPr>
          <w:rFonts w:ascii="Arial" w:hAnsi="Arial" w:cs="Arial"/>
          <w:b/>
          <w:sz w:val="28"/>
          <w:szCs w:val="28"/>
        </w:rPr>
        <w:t>Performance Management Review Guidelines</w:t>
      </w:r>
    </w:p>
    <w:p w:rsidR="00FF7EE5" w:rsidRPr="00FF7EE5" w:rsidRDefault="00152228" w:rsidP="00FF7EE5">
      <w:pPr>
        <w:pStyle w:val="Header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Ver. </w:t>
      </w:r>
      <w:r w:rsidR="00AD01D4">
        <w:rPr>
          <w:rFonts w:ascii="Arial" w:hAnsi="Arial" w:cs="Arial"/>
          <w:b/>
          <w:sz w:val="20"/>
          <w:szCs w:val="20"/>
        </w:rPr>
        <w:t>12.07.2017</w:t>
      </w:r>
    </w:p>
    <w:p w:rsidR="00FF7EE5" w:rsidRDefault="00FF7EE5" w:rsidP="00B0607E">
      <w:pPr>
        <w:pStyle w:val="BodyText"/>
        <w:jc w:val="center"/>
        <w:rPr>
          <w:b/>
          <w:snapToGrid w:val="0"/>
          <w:sz w:val="20"/>
          <w:szCs w:val="20"/>
          <w:u w:val="single"/>
        </w:rPr>
      </w:pPr>
    </w:p>
    <w:p w:rsidR="00FF7EE5" w:rsidRDefault="00FF7EE5" w:rsidP="00B0607E">
      <w:pPr>
        <w:pStyle w:val="BodyText"/>
        <w:jc w:val="center"/>
        <w:rPr>
          <w:b/>
          <w:snapToGrid w:val="0"/>
          <w:sz w:val="20"/>
          <w:szCs w:val="20"/>
          <w:u w:val="single"/>
        </w:rPr>
      </w:pPr>
    </w:p>
    <w:p w:rsidR="00FF7EE5" w:rsidRDefault="00FF7EE5" w:rsidP="00A83268">
      <w:pPr>
        <w:pStyle w:val="BodyText"/>
        <w:rPr>
          <w:b/>
          <w:snapToGrid w:val="0"/>
          <w:sz w:val="20"/>
          <w:szCs w:val="20"/>
          <w:u w:val="single"/>
        </w:rPr>
      </w:pPr>
    </w:p>
    <w:p w:rsidR="00B0607E" w:rsidRPr="00B0607E" w:rsidRDefault="00B0607E" w:rsidP="00B0607E">
      <w:pPr>
        <w:pStyle w:val="BodyText"/>
        <w:jc w:val="center"/>
        <w:rPr>
          <w:b/>
          <w:snapToGrid w:val="0"/>
          <w:sz w:val="20"/>
          <w:szCs w:val="20"/>
          <w:u w:val="single"/>
        </w:rPr>
      </w:pPr>
      <w:r w:rsidRPr="00B0607E">
        <w:rPr>
          <w:b/>
          <w:snapToGrid w:val="0"/>
          <w:sz w:val="20"/>
          <w:szCs w:val="20"/>
          <w:u w:val="single"/>
        </w:rPr>
        <w:t>Table of Contents</w:t>
      </w:r>
    </w:p>
    <w:p w:rsidR="00B0607E" w:rsidRPr="00B0607E" w:rsidRDefault="00B0607E" w:rsidP="00B0607E">
      <w:pPr>
        <w:pStyle w:val="BodyText"/>
        <w:jc w:val="center"/>
        <w:rPr>
          <w:b/>
          <w:snapToGrid w:val="0"/>
          <w:sz w:val="20"/>
          <w:szCs w:val="20"/>
          <w:u w:val="single"/>
        </w:rPr>
      </w:pPr>
    </w:p>
    <w:p w:rsidR="00B0607E" w:rsidRDefault="00B0607E" w:rsidP="00B0607E">
      <w:pPr>
        <w:pStyle w:val="BodyText"/>
        <w:ind w:left="1440"/>
        <w:rPr>
          <w:b/>
          <w:sz w:val="20"/>
          <w:szCs w:val="20"/>
        </w:rPr>
      </w:pPr>
      <w:r w:rsidRPr="00B0607E">
        <w:rPr>
          <w:b/>
          <w:snapToGrid w:val="0"/>
          <w:sz w:val="20"/>
          <w:szCs w:val="20"/>
        </w:rPr>
        <w:t>Section 1.0</w:t>
      </w:r>
      <w:r w:rsidRPr="00B0607E">
        <w:rPr>
          <w:b/>
          <w:snapToGrid w:val="0"/>
          <w:sz w:val="20"/>
          <w:szCs w:val="20"/>
        </w:rPr>
        <w:tab/>
      </w:r>
      <w:r w:rsidRPr="00EB260F">
        <w:rPr>
          <w:b/>
          <w:sz w:val="20"/>
          <w:szCs w:val="20"/>
          <w:u w:val="single"/>
        </w:rPr>
        <w:t>Performance Management Program Overview</w:t>
      </w:r>
    </w:p>
    <w:p w:rsidR="0013079D" w:rsidRDefault="0013079D" w:rsidP="0013079D">
      <w:pPr>
        <w:pStyle w:val="BodyText"/>
        <w:ind w:left="2880"/>
        <w:rPr>
          <w:snapToGrid w:val="0"/>
          <w:color w:val="000000"/>
          <w:sz w:val="20"/>
          <w:szCs w:val="20"/>
        </w:rPr>
      </w:pPr>
      <w:proofErr w:type="gramStart"/>
      <w:r w:rsidRPr="00B0607E">
        <w:rPr>
          <w:snapToGrid w:val="0"/>
          <w:color w:val="000000"/>
          <w:sz w:val="20"/>
          <w:szCs w:val="20"/>
        </w:rPr>
        <w:t>1.1</w:t>
      </w:r>
      <w:proofErr w:type="gramEnd"/>
      <w:r w:rsidRPr="00B0607E">
        <w:rPr>
          <w:snapToGrid w:val="0"/>
          <w:color w:val="000000"/>
          <w:sz w:val="20"/>
          <w:szCs w:val="20"/>
        </w:rPr>
        <w:t>: What is Performance Management?</w:t>
      </w:r>
    </w:p>
    <w:p w:rsidR="00B0607E" w:rsidRDefault="0013079D" w:rsidP="004D0AA8">
      <w:pPr>
        <w:pStyle w:val="BodyText"/>
        <w:ind w:left="2880"/>
        <w:rPr>
          <w:snapToGrid w:val="0"/>
          <w:color w:val="000000"/>
          <w:sz w:val="20"/>
          <w:szCs w:val="20"/>
        </w:rPr>
      </w:pPr>
      <w:proofErr w:type="gramStart"/>
      <w:r w:rsidRPr="00B0607E">
        <w:rPr>
          <w:snapToGrid w:val="0"/>
          <w:color w:val="000000"/>
          <w:sz w:val="20"/>
          <w:szCs w:val="20"/>
        </w:rPr>
        <w:t>1.2</w:t>
      </w:r>
      <w:proofErr w:type="gramEnd"/>
      <w:r w:rsidRPr="00B0607E">
        <w:rPr>
          <w:snapToGrid w:val="0"/>
          <w:color w:val="000000"/>
          <w:sz w:val="20"/>
          <w:szCs w:val="20"/>
        </w:rPr>
        <w:t xml:space="preserve">: </w:t>
      </w:r>
      <w:r>
        <w:rPr>
          <w:snapToGrid w:val="0"/>
          <w:color w:val="000000"/>
          <w:sz w:val="20"/>
          <w:szCs w:val="20"/>
        </w:rPr>
        <w:t>IUSB</w:t>
      </w:r>
      <w:r w:rsidRPr="00B0607E">
        <w:rPr>
          <w:snapToGrid w:val="0"/>
          <w:color w:val="000000"/>
          <w:sz w:val="20"/>
          <w:szCs w:val="20"/>
        </w:rPr>
        <w:t xml:space="preserve"> Performance Review Program</w:t>
      </w:r>
    </w:p>
    <w:p w:rsidR="004D0AA8" w:rsidRPr="004D0AA8" w:rsidRDefault="004D0AA8" w:rsidP="004D0AA8">
      <w:pPr>
        <w:pStyle w:val="BodyText"/>
        <w:ind w:left="2880"/>
        <w:rPr>
          <w:b/>
          <w:sz w:val="20"/>
          <w:szCs w:val="20"/>
        </w:rPr>
      </w:pPr>
    </w:p>
    <w:p w:rsidR="00B0607E" w:rsidRPr="00B0607E" w:rsidRDefault="00B0607E" w:rsidP="00B0607E">
      <w:pPr>
        <w:pStyle w:val="BodyText"/>
        <w:ind w:left="1440"/>
        <w:rPr>
          <w:b/>
          <w:color w:val="000000"/>
          <w:sz w:val="20"/>
          <w:szCs w:val="20"/>
        </w:rPr>
      </w:pPr>
      <w:r w:rsidRPr="00B0607E">
        <w:rPr>
          <w:b/>
          <w:snapToGrid w:val="0"/>
          <w:sz w:val="20"/>
          <w:szCs w:val="20"/>
        </w:rPr>
        <w:t>Section 2.0</w:t>
      </w:r>
      <w:r w:rsidRPr="00B0607E">
        <w:rPr>
          <w:b/>
          <w:snapToGrid w:val="0"/>
          <w:sz w:val="20"/>
          <w:szCs w:val="20"/>
        </w:rPr>
        <w:tab/>
      </w:r>
      <w:r w:rsidR="00FF7EE5" w:rsidRPr="00B22A0F">
        <w:rPr>
          <w:b/>
          <w:color w:val="000000"/>
          <w:sz w:val="20"/>
          <w:u w:val="single"/>
        </w:rPr>
        <w:t>Performance Review Timeline</w:t>
      </w:r>
      <w:r w:rsidR="00FF7EE5">
        <w:rPr>
          <w:b/>
          <w:color w:val="000000"/>
          <w:sz w:val="20"/>
          <w:u w:val="single"/>
        </w:rPr>
        <w:t>s</w:t>
      </w:r>
      <w:r w:rsidR="00FF7EE5" w:rsidRPr="00B22A0F">
        <w:rPr>
          <w:b/>
          <w:color w:val="000000"/>
          <w:sz w:val="20"/>
          <w:u w:val="single"/>
        </w:rPr>
        <w:t xml:space="preserve"> and Milestones</w:t>
      </w:r>
    </w:p>
    <w:p w:rsidR="00B0607E" w:rsidRDefault="0013079D" w:rsidP="004D0AA8">
      <w:pPr>
        <w:pStyle w:val="BodyText"/>
        <w:ind w:left="2880"/>
        <w:rPr>
          <w:snapToGrid w:val="0"/>
          <w:color w:val="000000"/>
          <w:sz w:val="20"/>
          <w:szCs w:val="20"/>
        </w:rPr>
      </w:pPr>
      <w:proofErr w:type="gramStart"/>
      <w:r w:rsidRPr="00B0607E">
        <w:rPr>
          <w:snapToGrid w:val="0"/>
          <w:color w:val="000000"/>
          <w:sz w:val="20"/>
          <w:szCs w:val="20"/>
        </w:rPr>
        <w:t>2.1</w:t>
      </w:r>
      <w:proofErr w:type="gramEnd"/>
      <w:r w:rsidRPr="00B0607E">
        <w:rPr>
          <w:snapToGrid w:val="0"/>
          <w:color w:val="000000"/>
          <w:sz w:val="20"/>
          <w:szCs w:val="20"/>
        </w:rPr>
        <w:t>: Annual Performance Review</w:t>
      </w:r>
    </w:p>
    <w:p w:rsidR="004D0AA8" w:rsidRPr="004D0AA8" w:rsidRDefault="004D0AA8" w:rsidP="004D0AA8">
      <w:pPr>
        <w:pStyle w:val="BodyText"/>
        <w:ind w:left="2880"/>
        <w:rPr>
          <w:b/>
          <w:color w:val="000000"/>
          <w:sz w:val="20"/>
          <w:szCs w:val="20"/>
        </w:rPr>
      </w:pPr>
    </w:p>
    <w:p w:rsidR="0013079D" w:rsidRDefault="00B0607E" w:rsidP="0013079D">
      <w:pPr>
        <w:spacing w:after="0" w:line="240" w:lineRule="auto"/>
        <w:ind w:left="1440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B0607E">
        <w:rPr>
          <w:rFonts w:ascii="Arial" w:hAnsi="Arial" w:cs="Arial"/>
          <w:b/>
          <w:snapToGrid w:val="0"/>
          <w:sz w:val="20"/>
          <w:szCs w:val="20"/>
        </w:rPr>
        <w:t>Section 3.0</w:t>
      </w:r>
      <w:r w:rsidRPr="00B0607E">
        <w:rPr>
          <w:rFonts w:ascii="Arial" w:hAnsi="Arial" w:cs="Arial"/>
          <w:b/>
          <w:snapToGrid w:val="0"/>
          <w:sz w:val="20"/>
          <w:szCs w:val="20"/>
        </w:rPr>
        <w:tab/>
      </w:r>
      <w:r w:rsidRPr="00B0607E">
        <w:rPr>
          <w:rFonts w:ascii="Arial" w:hAnsi="Arial" w:cs="Arial"/>
          <w:b/>
          <w:snapToGrid w:val="0"/>
          <w:color w:val="000000"/>
          <w:sz w:val="20"/>
          <w:szCs w:val="20"/>
          <w:u w:val="single"/>
        </w:rPr>
        <w:t xml:space="preserve">Section 3.0: </w:t>
      </w:r>
      <w:r w:rsidR="007B7B2A">
        <w:rPr>
          <w:rFonts w:ascii="Arial" w:hAnsi="Arial" w:cs="Arial"/>
          <w:b/>
          <w:snapToGrid w:val="0"/>
          <w:color w:val="000000"/>
          <w:sz w:val="20"/>
          <w:szCs w:val="20"/>
          <w:u w:val="single"/>
        </w:rPr>
        <w:t xml:space="preserve">IUSB </w:t>
      </w:r>
      <w:r w:rsidRPr="00B0607E">
        <w:rPr>
          <w:rFonts w:ascii="Arial" w:hAnsi="Arial" w:cs="Arial"/>
          <w:b/>
          <w:color w:val="000000"/>
          <w:sz w:val="20"/>
          <w:szCs w:val="20"/>
          <w:u w:val="single"/>
        </w:rPr>
        <w:t>Performance Review Process</w:t>
      </w:r>
    </w:p>
    <w:p w:rsidR="004D0AA8" w:rsidRDefault="004D0AA8" w:rsidP="0013079D">
      <w:pPr>
        <w:spacing w:after="0" w:line="240" w:lineRule="auto"/>
        <w:ind w:left="1440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13079D" w:rsidRPr="00EB260F" w:rsidRDefault="0013079D" w:rsidP="0013079D">
      <w:pPr>
        <w:spacing w:after="0" w:line="240" w:lineRule="auto"/>
        <w:ind w:left="2160" w:firstLine="720"/>
        <w:rPr>
          <w:rFonts w:ascii="Arial" w:hAnsi="Arial" w:cs="Arial"/>
          <w:color w:val="000000"/>
          <w:sz w:val="20"/>
          <w:szCs w:val="20"/>
          <w:u w:val="single"/>
        </w:rPr>
      </w:pPr>
      <w:proofErr w:type="gramStart"/>
      <w:r w:rsidRPr="00EB260F">
        <w:rPr>
          <w:rFonts w:ascii="Arial" w:eastAsia="Calibri" w:hAnsi="Arial" w:cs="Arial"/>
          <w:sz w:val="20"/>
          <w:szCs w:val="20"/>
        </w:rPr>
        <w:t>3.1</w:t>
      </w:r>
      <w:proofErr w:type="gramEnd"/>
      <w:r w:rsidRPr="00EB260F">
        <w:rPr>
          <w:rFonts w:ascii="Arial" w:eastAsia="Calibri" w:hAnsi="Arial" w:cs="Arial"/>
          <w:sz w:val="20"/>
          <w:szCs w:val="20"/>
        </w:rPr>
        <w:t xml:space="preserve">: Pre Review Preparation </w:t>
      </w:r>
    </w:p>
    <w:p w:rsidR="0013079D" w:rsidRPr="00A83268" w:rsidRDefault="0013079D" w:rsidP="0013079D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83268">
        <w:rPr>
          <w:rFonts w:ascii="Arial" w:eastAsia="Calibri" w:hAnsi="Arial" w:cs="Arial"/>
          <w:sz w:val="20"/>
          <w:szCs w:val="20"/>
        </w:rPr>
        <w:t>Enter Goals on the Review Form</w:t>
      </w:r>
    </w:p>
    <w:p w:rsidR="0013079D" w:rsidRDefault="0013079D" w:rsidP="0013079D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83268">
        <w:rPr>
          <w:rFonts w:ascii="Arial" w:eastAsia="Calibri" w:hAnsi="Arial" w:cs="Arial"/>
          <w:sz w:val="20"/>
          <w:szCs w:val="20"/>
        </w:rPr>
        <w:t>Meet with Employees</w:t>
      </w:r>
      <w:r w:rsidR="00420784">
        <w:rPr>
          <w:rFonts w:ascii="Arial" w:eastAsia="Calibri" w:hAnsi="Arial" w:cs="Arial"/>
          <w:sz w:val="20"/>
          <w:szCs w:val="20"/>
        </w:rPr>
        <w:t xml:space="preserve"> for Goal Agreement</w:t>
      </w:r>
    </w:p>
    <w:p w:rsidR="0013079D" w:rsidRDefault="0013079D" w:rsidP="0013079D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13079D">
        <w:rPr>
          <w:rFonts w:ascii="Arial" w:eastAsia="Calibri" w:hAnsi="Arial" w:cs="Arial"/>
          <w:sz w:val="20"/>
          <w:szCs w:val="20"/>
        </w:rPr>
        <w:t xml:space="preserve">Employee Self Review </w:t>
      </w:r>
      <w:r w:rsidR="001A55F8">
        <w:rPr>
          <w:rFonts w:ascii="Arial" w:eastAsia="Calibri" w:hAnsi="Arial" w:cs="Arial"/>
          <w:sz w:val="20"/>
          <w:szCs w:val="20"/>
        </w:rPr>
        <w:t>(optional process)</w:t>
      </w:r>
    </w:p>
    <w:p w:rsidR="004D0AA8" w:rsidRPr="00EB260F" w:rsidRDefault="004D0AA8" w:rsidP="004D0AA8">
      <w:pPr>
        <w:pStyle w:val="ListParagraph"/>
        <w:spacing w:after="0" w:line="240" w:lineRule="auto"/>
        <w:ind w:left="3600"/>
        <w:rPr>
          <w:rFonts w:ascii="Arial" w:eastAsia="Calibri" w:hAnsi="Arial" w:cs="Arial"/>
          <w:sz w:val="20"/>
          <w:szCs w:val="20"/>
        </w:rPr>
      </w:pPr>
    </w:p>
    <w:p w:rsidR="0013079D" w:rsidRPr="00EB260F" w:rsidRDefault="0013079D" w:rsidP="0013079D">
      <w:pPr>
        <w:spacing w:after="0" w:line="240" w:lineRule="auto"/>
        <w:ind w:left="2880"/>
        <w:rPr>
          <w:rFonts w:ascii="Arial" w:eastAsia="Calibri" w:hAnsi="Arial" w:cs="Arial"/>
          <w:sz w:val="20"/>
          <w:szCs w:val="20"/>
        </w:rPr>
      </w:pPr>
      <w:proofErr w:type="gramStart"/>
      <w:r w:rsidRPr="00EB260F">
        <w:rPr>
          <w:rFonts w:ascii="Arial" w:eastAsia="Calibri" w:hAnsi="Arial" w:cs="Arial"/>
          <w:sz w:val="20"/>
          <w:szCs w:val="20"/>
        </w:rPr>
        <w:t>3.2</w:t>
      </w:r>
      <w:proofErr w:type="gramEnd"/>
      <w:r w:rsidRPr="00EB260F">
        <w:rPr>
          <w:rFonts w:ascii="Arial" w:eastAsia="Calibri" w:hAnsi="Arial" w:cs="Arial"/>
          <w:sz w:val="20"/>
          <w:szCs w:val="20"/>
        </w:rPr>
        <w:t>:  Annual Review Form Preparation</w:t>
      </w:r>
      <w:r w:rsidR="007B7B2A">
        <w:rPr>
          <w:rFonts w:ascii="Arial" w:eastAsia="Calibri" w:hAnsi="Arial" w:cs="Arial"/>
          <w:sz w:val="20"/>
          <w:szCs w:val="20"/>
        </w:rPr>
        <w:t xml:space="preserve"> </w:t>
      </w:r>
    </w:p>
    <w:p w:rsidR="0013079D" w:rsidRPr="00A83268" w:rsidRDefault="0013079D" w:rsidP="0013079D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83268">
        <w:rPr>
          <w:rFonts w:ascii="Arial" w:eastAsia="Calibri" w:hAnsi="Arial" w:cs="Arial"/>
          <w:sz w:val="20"/>
          <w:szCs w:val="20"/>
        </w:rPr>
        <w:t xml:space="preserve">Employee Self Review </w:t>
      </w:r>
    </w:p>
    <w:p w:rsidR="0013079D" w:rsidRPr="00A83268" w:rsidRDefault="0013079D" w:rsidP="0013079D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83268">
        <w:rPr>
          <w:rFonts w:ascii="Arial" w:eastAsia="Calibri" w:hAnsi="Arial" w:cs="Arial"/>
          <w:sz w:val="20"/>
          <w:szCs w:val="20"/>
        </w:rPr>
        <w:t>Goal Feedback</w:t>
      </w:r>
    </w:p>
    <w:p w:rsidR="0013079D" w:rsidRPr="00A83268" w:rsidRDefault="0013079D" w:rsidP="0013079D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83268">
        <w:rPr>
          <w:rFonts w:ascii="Arial" w:eastAsia="Calibri" w:hAnsi="Arial" w:cs="Arial"/>
          <w:sz w:val="20"/>
          <w:szCs w:val="20"/>
        </w:rPr>
        <w:t>Barriers to Achieving Goals</w:t>
      </w:r>
    </w:p>
    <w:p w:rsidR="0013079D" w:rsidRDefault="0013079D" w:rsidP="0013079D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83268">
        <w:rPr>
          <w:rFonts w:ascii="Arial" w:eastAsia="Calibri" w:hAnsi="Arial" w:cs="Arial"/>
          <w:sz w:val="20"/>
          <w:szCs w:val="20"/>
        </w:rPr>
        <w:t>Development Plan</w:t>
      </w:r>
    </w:p>
    <w:p w:rsidR="0013079D" w:rsidRDefault="0013079D" w:rsidP="0013079D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13079D">
        <w:rPr>
          <w:rFonts w:ascii="Arial" w:eastAsia="Calibri" w:hAnsi="Arial" w:cs="Arial"/>
          <w:sz w:val="20"/>
          <w:szCs w:val="20"/>
        </w:rPr>
        <w:t>Praise and Recognition</w:t>
      </w:r>
    </w:p>
    <w:p w:rsidR="004D0AA8" w:rsidRDefault="004D0AA8" w:rsidP="004D0AA8">
      <w:pPr>
        <w:pStyle w:val="ListParagraph"/>
        <w:spacing w:after="0" w:line="240" w:lineRule="auto"/>
        <w:ind w:left="3600"/>
        <w:rPr>
          <w:rFonts w:ascii="Arial" w:eastAsia="Calibri" w:hAnsi="Arial" w:cs="Arial"/>
          <w:sz w:val="20"/>
          <w:szCs w:val="20"/>
        </w:rPr>
      </w:pPr>
    </w:p>
    <w:p w:rsidR="0013079D" w:rsidRPr="007B7B2A" w:rsidRDefault="0013079D" w:rsidP="0013079D">
      <w:pPr>
        <w:pStyle w:val="ListParagraph"/>
        <w:spacing w:after="0" w:line="240" w:lineRule="auto"/>
        <w:ind w:left="2880"/>
        <w:rPr>
          <w:rFonts w:ascii="Arial" w:eastAsia="Calibri" w:hAnsi="Arial" w:cs="Arial"/>
          <w:sz w:val="20"/>
          <w:szCs w:val="20"/>
        </w:rPr>
      </w:pPr>
      <w:proofErr w:type="gramStart"/>
      <w:r w:rsidRPr="007B7B2A">
        <w:rPr>
          <w:rFonts w:ascii="Arial" w:eastAsia="Calibri" w:hAnsi="Arial" w:cs="Arial"/>
          <w:sz w:val="20"/>
          <w:szCs w:val="20"/>
        </w:rPr>
        <w:t>3.3</w:t>
      </w:r>
      <w:proofErr w:type="gramEnd"/>
      <w:r w:rsidRPr="007B7B2A">
        <w:rPr>
          <w:rFonts w:ascii="Arial" w:eastAsia="Calibri" w:hAnsi="Arial" w:cs="Arial"/>
          <w:sz w:val="20"/>
          <w:szCs w:val="20"/>
        </w:rPr>
        <w:t xml:space="preserve">: Employee/Manager </w:t>
      </w:r>
      <w:r w:rsidR="00420784" w:rsidRPr="007B7B2A">
        <w:rPr>
          <w:rFonts w:ascii="Arial" w:eastAsia="Calibri" w:hAnsi="Arial" w:cs="Arial"/>
          <w:sz w:val="20"/>
          <w:szCs w:val="20"/>
        </w:rPr>
        <w:t xml:space="preserve">Final Review </w:t>
      </w:r>
      <w:r w:rsidRPr="007B7B2A">
        <w:rPr>
          <w:rFonts w:ascii="Arial" w:eastAsia="Calibri" w:hAnsi="Arial" w:cs="Arial"/>
          <w:sz w:val="20"/>
          <w:szCs w:val="20"/>
        </w:rPr>
        <w:t>Meeting</w:t>
      </w:r>
      <w:r w:rsidR="007B7B2A">
        <w:rPr>
          <w:rFonts w:ascii="Arial" w:eastAsia="Calibri" w:hAnsi="Arial" w:cs="Arial"/>
          <w:sz w:val="20"/>
          <w:szCs w:val="20"/>
        </w:rPr>
        <w:t xml:space="preserve"> </w:t>
      </w:r>
    </w:p>
    <w:p w:rsidR="0013079D" w:rsidRPr="007B7B2A" w:rsidRDefault="0013079D" w:rsidP="0013079D">
      <w:pPr>
        <w:pStyle w:val="ListParagraph"/>
        <w:spacing w:after="0" w:line="240" w:lineRule="auto"/>
        <w:ind w:left="2880"/>
        <w:rPr>
          <w:rFonts w:ascii="Arial" w:eastAsia="Calibri" w:hAnsi="Arial" w:cs="Arial"/>
          <w:sz w:val="20"/>
          <w:szCs w:val="20"/>
        </w:rPr>
      </w:pPr>
      <w:r w:rsidRPr="007B7B2A">
        <w:rPr>
          <w:rFonts w:ascii="Arial" w:eastAsia="Calibri" w:hAnsi="Arial" w:cs="Arial"/>
          <w:sz w:val="20"/>
          <w:szCs w:val="20"/>
        </w:rPr>
        <w:t>3.4: Finalizing the Review</w:t>
      </w:r>
      <w:r w:rsidR="007B7B2A">
        <w:rPr>
          <w:rFonts w:ascii="Arial" w:eastAsia="Calibri" w:hAnsi="Arial" w:cs="Arial"/>
          <w:sz w:val="20"/>
          <w:szCs w:val="20"/>
        </w:rPr>
        <w:t xml:space="preserve"> </w:t>
      </w:r>
    </w:p>
    <w:p w:rsidR="00B0607E" w:rsidRPr="00B0607E" w:rsidRDefault="00B0607E" w:rsidP="00B0607E">
      <w:pPr>
        <w:pStyle w:val="BodyText"/>
        <w:ind w:left="2160"/>
        <w:rPr>
          <w:sz w:val="20"/>
          <w:szCs w:val="20"/>
        </w:rPr>
      </w:pPr>
    </w:p>
    <w:p w:rsidR="00B0607E" w:rsidRPr="00B0607E" w:rsidRDefault="00B0607E" w:rsidP="00B0607E">
      <w:pPr>
        <w:pStyle w:val="BodyText"/>
        <w:ind w:left="1440"/>
        <w:rPr>
          <w:b/>
          <w:sz w:val="20"/>
          <w:szCs w:val="20"/>
        </w:rPr>
      </w:pPr>
      <w:r w:rsidRPr="00B0607E">
        <w:rPr>
          <w:b/>
          <w:sz w:val="20"/>
          <w:szCs w:val="20"/>
        </w:rPr>
        <w:t>Section 4.0</w:t>
      </w:r>
      <w:r w:rsidR="004D0AA8">
        <w:rPr>
          <w:b/>
          <w:sz w:val="20"/>
          <w:szCs w:val="20"/>
        </w:rPr>
        <w:t xml:space="preserve">       </w:t>
      </w:r>
      <w:r w:rsidRPr="00B0607E">
        <w:rPr>
          <w:b/>
          <w:sz w:val="20"/>
          <w:szCs w:val="20"/>
          <w:u w:val="single"/>
        </w:rPr>
        <w:t xml:space="preserve">Appendix </w:t>
      </w:r>
    </w:p>
    <w:p w:rsidR="00C956EB" w:rsidRDefault="00C956EB" w:rsidP="00C956EB">
      <w:pPr>
        <w:spacing w:after="0" w:line="240" w:lineRule="auto"/>
        <w:ind w:left="2880"/>
        <w:rPr>
          <w:rFonts w:ascii="Arial" w:eastAsia="Calibri" w:hAnsi="Arial" w:cs="Arial"/>
          <w:sz w:val="20"/>
          <w:szCs w:val="20"/>
        </w:rPr>
      </w:pPr>
      <w:proofErr w:type="gramStart"/>
      <w:r w:rsidRPr="00EB260F">
        <w:rPr>
          <w:rFonts w:ascii="Arial" w:eastAsia="Calibri" w:hAnsi="Arial" w:cs="Arial"/>
          <w:sz w:val="20"/>
          <w:szCs w:val="20"/>
        </w:rPr>
        <w:t>4.1</w:t>
      </w:r>
      <w:proofErr w:type="gramEnd"/>
      <w:r w:rsidRPr="00EB260F">
        <w:rPr>
          <w:rFonts w:ascii="Arial" w:eastAsia="Calibri" w:hAnsi="Arial" w:cs="Arial"/>
          <w:sz w:val="20"/>
          <w:szCs w:val="20"/>
        </w:rPr>
        <w:t xml:space="preserve">: </w:t>
      </w:r>
      <w:r w:rsidR="00C4525A">
        <w:rPr>
          <w:rFonts w:ascii="Arial" w:eastAsia="Calibri" w:hAnsi="Arial" w:cs="Arial"/>
          <w:sz w:val="20"/>
          <w:szCs w:val="20"/>
        </w:rPr>
        <w:t xml:space="preserve">IUSB </w:t>
      </w:r>
      <w:r w:rsidR="00C4525A" w:rsidRPr="00EB260F">
        <w:rPr>
          <w:rFonts w:ascii="Arial" w:hAnsi="Arial" w:cs="Arial"/>
          <w:sz w:val="20"/>
          <w:szCs w:val="20"/>
        </w:rPr>
        <w:t>Annual Performance Review Form</w:t>
      </w:r>
      <w:r w:rsidR="00C4525A">
        <w:rPr>
          <w:rFonts w:ascii="Arial" w:eastAsia="Calibri" w:hAnsi="Arial" w:cs="Arial"/>
          <w:sz w:val="20"/>
          <w:szCs w:val="20"/>
        </w:rPr>
        <w:t xml:space="preserve"> </w:t>
      </w:r>
    </w:p>
    <w:p w:rsidR="00C956EB" w:rsidRDefault="00C956EB" w:rsidP="00C956EB">
      <w:pPr>
        <w:spacing w:after="0" w:line="240" w:lineRule="auto"/>
        <w:ind w:left="2880"/>
        <w:rPr>
          <w:rFonts w:ascii="Arial" w:hAnsi="Arial" w:cs="Arial"/>
          <w:sz w:val="20"/>
          <w:szCs w:val="20"/>
        </w:rPr>
      </w:pPr>
      <w:r w:rsidRPr="00EB260F">
        <w:rPr>
          <w:rFonts w:ascii="Arial" w:eastAsia="Calibri" w:hAnsi="Arial" w:cs="Arial"/>
          <w:sz w:val="20"/>
          <w:szCs w:val="20"/>
        </w:rPr>
        <w:t xml:space="preserve">4.2: </w:t>
      </w:r>
      <w:r w:rsidR="00C4525A">
        <w:rPr>
          <w:rFonts w:ascii="Arial" w:eastAsia="Calibri" w:hAnsi="Arial" w:cs="Arial"/>
          <w:sz w:val="20"/>
          <w:szCs w:val="20"/>
        </w:rPr>
        <w:t xml:space="preserve">Developing </w:t>
      </w:r>
      <w:r w:rsidR="00C4525A" w:rsidRPr="00EB260F">
        <w:rPr>
          <w:rFonts w:ascii="Arial" w:eastAsia="Calibri" w:hAnsi="Arial" w:cs="Arial"/>
          <w:sz w:val="20"/>
          <w:szCs w:val="20"/>
        </w:rPr>
        <w:t>SMART Goals</w:t>
      </w:r>
    </w:p>
    <w:p w:rsidR="001C7FF7" w:rsidRPr="00EB260F" w:rsidRDefault="001C7FF7" w:rsidP="00C956EB">
      <w:pPr>
        <w:spacing w:after="0" w:line="240" w:lineRule="auto"/>
        <w:ind w:left="288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4.3</w:t>
      </w:r>
      <w:proofErr w:type="gramEnd"/>
      <w:r>
        <w:rPr>
          <w:rFonts w:ascii="Arial" w:hAnsi="Arial" w:cs="Arial"/>
          <w:sz w:val="20"/>
          <w:szCs w:val="20"/>
        </w:rPr>
        <w:t xml:space="preserve"> Employee Self Reviews </w:t>
      </w:r>
      <w:r w:rsidR="001A55F8">
        <w:rPr>
          <w:rFonts w:ascii="Arial" w:hAnsi="Arial" w:cs="Arial"/>
          <w:sz w:val="20"/>
          <w:szCs w:val="20"/>
        </w:rPr>
        <w:t>(</w:t>
      </w:r>
      <w:r w:rsidR="001A55F8" w:rsidRPr="006C21DB">
        <w:rPr>
          <w:rFonts w:ascii="Arial" w:hAnsi="Arial" w:cs="Arial"/>
          <w:b/>
          <w:sz w:val="20"/>
          <w:szCs w:val="20"/>
        </w:rPr>
        <w:t>optional p</w:t>
      </w:r>
      <w:r w:rsidRPr="006C21DB">
        <w:rPr>
          <w:rFonts w:ascii="Arial" w:hAnsi="Arial" w:cs="Arial"/>
          <w:b/>
          <w:sz w:val="20"/>
          <w:szCs w:val="20"/>
        </w:rPr>
        <w:t>rocess</w:t>
      </w:r>
      <w:r>
        <w:rPr>
          <w:rFonts w:ascii="Arial" w:hAnsi="Arial" w:cs="Arial"/>
          <w:sz w:val="20"/>
          <w:szCs w:val="20"/>
        </w:rPr>
        <w:t>)</w:t>
      </w:r>
    </w:p>
    <w:p w:rsidR="00C956EB" w:rsidRPr="00EB260F" w:rsidRDefault="00C956EB" w:rsidP="00C956EB">
      <w:pPr>
        <w:spacing w:after="0" w:line="240" w:lineRule="auto"/>
        <w:ind w:left="2880"/>
        <w:rPr>
          <w:rFonts w:ascii="Arial" w:hAnsi="Arial" w:cs="Arial"/>
          <w:sz w:val="20"/>
          <w:szCs w:val="20"/>
        </w:rPr>
      </w:pPr>
    </w:p>
    <w:p w:rsidR="00B22A0F" w:rsidRPr="00B0607E" w:rsidRDefault="00B22A0F" w:rsidP="00B22A0F">
      <w:pPr>
        <w:rPr>
          <w:rFonts w:ascii="Arial" w:hAnsi="Arial" w:cs="Arial"/>
          <w:b/>
          <w:snapToGrid w:val="0"/>
          <w:color w:val="000000"/>
          <w:sz w:val="20"/>
          <w:szCs w:val="20"/>
        </w:rPr>
      </w:pPr>
    </w:p>
    <w:p w:rsidR="0001475B" w:rsidRDefault="0001475B" w:rsidP="00B22A0F">
      <w:pPr>
        <w:pStyle w:val="BodyText"/>
        <w:rPr>
          <w:b/>
          <w:snapToGrid w:val="0"/>
          <w:sz w:val="20"/>
          <w:u w:val="single"/>
        </w:rPr>
      </w:pPr>
    </w:p>
    <w:p w:rsidR="0001475B" w:rsidRDefault="0001475B" w:rsidP="00B22A0F">
      <w:pPr>
        <w:pStyle w:val="BodyText"/>
        <w:rPr>
          <w:b/>
          <w:snapToGrid w:val="0"/>
          <w:sz w:val="20"/>
          <w:u w:val="single"/>
        </w:rPr>
      </w:pPr>
    </w:p>
    <w:p w:rsidR="00C956EB" w:rsidRDefault="00C956EB" w:rsidP="00B22A0F">
      <w:pPr>
        <w:pStyle w:val="BodyText"/>
        <w:rPr>
          <w:b/>
          <w:snapToGrid w:val="0"/>
          <w:sz w:val="20"/>
          <w:u w:val="single"/>
        </w:rPr>
      </w:pPr>
    </w:p>
    <w:p w:rsidR="00C956EB" w:rsidRDefault="00C956EB" w:rsidP="00B22A0F">
      <w:pPr>
        <w:pStyle w:val="BodyText"/>
        <w:rPr>
          <w:b/>
          <w:snapToGrid w:val="0"/>
          <w:sz w:val="20"/>
          <w:u w:val="single"/>
        </w:rPr>
      </w:pPr>
    </w:p>
    <w:p w:rsidR="00C956EB" w:rsidRDefault="00C956EB" w:rsidP="00B22A0F">
      <w:pPr>
        <w:pStyle w:val="BodyText"/>
        <w:rPr>
          <w:b/>
          <w:snapToGrid w:val="0"/>
          <w:sz w:val="20"/>
          <w:u w:val="single"/>
        </w:rPr>
      </w:pPr>
    </w:p>
    <w:p w:rsidR="00C956EB" w:rsidRDefault="00C956EB" w:rsidP="00B22A0F">
      <w:pPr>
        <w:pStyle w:val="BodyText"/>
        <w:rPr>
          <w:b/>
          <w:snapToGrid w:val="0"/>
          <w:sz w:val="20"/>
          <w:u w:val="single"/>
        </w:rPr>
      </w:pPr>
    </w:p>
    <w:p w:rsidR="00C956EB" w:rsidRDefault="00C956EB" w:rsidP="00B22A0F">
      <w:pPr>
        <w:pStyle w:val="BodyText"/>
        <w:rPr>
          <w:b/>
          <w:snapToGrid w:val="0"/>
          <w:sz w:val="20"/>
          <w:u w:val="single"/>
        </w:rPr>
      </w:pPr>
    </w:p>
    <w:p w:rsidR="00C956EB" w:rsidRDefault="00C956EB" w:rsidP="00B22A0F">
      <w:pPr>
        <w:pStyle w:val="BodyText"/>
        <w:rPr>
          <w:b/>
          <w:snapToGrid w:val="0"/>
          <w:sz w:val="20"/>
          <w:u w:val="single"/>
        </w:rPr>
      </w:pPr>
    </w:p>
    <w:p w:rsidR="00C956EB" w:rsidRDefault="00C956EB" w:rsidP="00B22A0F">
      <w:pPr>
        <w:pStyle w:val="BodyText"/>
        <w:rPr>
          <w:b/>
          <w:snapToGrid w:val="0"/>
          <w:sz w:val="20"/>
          <w:u w:val="single"/>
        </w:rPr>
      </w:pPr>
    </w:p>
    <w:p w:rsidR="00C956EB" w:rsidRDefault="00C956EB" w:rsidP="00B22A0F">
      <w:pPr>
        <w:pStyle w:val="BodyText"/>
        <w:rPr>
          <w:b/>
          <w:snapToGrid w:val="0"/>
          <w:sz w:val="20"/>
          <w:u w:val="single"/>
        </w:rPr>
      </w:pPr>
    </w:p>
    <w:p w:rsidR="00C956EB" w:rsidRDefault="00C956EB" w:rsidP="00B22A0F">
      <w:pPr>
        <w:pStyle w:val="BodyText"/>
        <w:rPr>
          <w:b/>
          <w:snapToGrid w:val="0"/>
          <w:sz w:val="20"/>
          <w:u w:val="single"/>
        </w:rPr>
      </w:pPr>
    </w:p>
    <w:p w:rsidR="00C956EB" w:rsidRDefault="00C956EB" w:rsidP="00B22A0F">
      <w:pPr>
        <w:pStyle w:val="BodyText"/>
        <w:rPr>
          <w:b/>
          <w:snapToGrid w:val="0"/>
          <w:sz w:val="20"/>
          <w:u w:val="single"/>
        </w:rPr>
      </w:pPr>
    </w:p>
    <w:p w:rsidR="00C956EB" w:rsidRDefault="00C956EB" w:rsidP="00B22A0F">
      <w:pPr>
        <w:pStyle w:val="BodyText"/>
        <w:rPr>
          <w:b/>
          <w:snapToGrid w:val="0"/>
          <w:sz w:val="20"/>
          <w:u w:val="single"/>
        </w:rPr>
      </w:pPr>
    </w:p>
    <w:p w:rsidR="00C956EB" w:rsidRDefault="00C956EB" w:rsidP="00B22A0F">
      <w:pPr>
        <w:pStyle w:val="BodyText"/>
        <w:rPr>
          <w:b/>
          <w:snapToGrid w:val="0"/>
          <w:sz w:val="20"/>
          <w:u w:val="single"/>
        </w:rPr>
      </w:pPr>
    </w:p>
    <w:p w:rsidR="00C956EB" w:rsidRDefault="00C956EB" w:rsidP="00B22A0F">
      <w:pPr>
        <w:pStyle w:val="BodyText"/>
        <w:rPr>
          <w:b/>
          <w:snapToGrid w:val="0"/>
          <w:sz w:val="20"/>
          <w:u w:val="single"/>
        </w:rPr>
      </w:pPr>
    </w:p>
    <w:p w:rsidR="00C956EB" w:rsidRDefault="00C956EB" w:rsidP="00B22A0F">
      <w:pPr>
        <w:pStyle w:val="BodyText"/>
        <w:rPr>
          <w:b/>
          <w:snapToGrid w:val="0"/>
          <w:sz w:val="20"/>
          <w:u w:val="single"/>
        </w:rPr>
      </w:pPr>
    </w:p>
    <w:p w:rsidR="00B22A0F" w:rsidRDefault="00B22A0F" w:rsidP="00B22A0F">
      <w:pPr>
        <w:pStyle w:val="BodyText"/>
        <w:rPr>
          <w:b/>
          <w:sz w:val="20"/>
          <w:u w:val="single"/>
        </w:rPr>
      </w:pPr>
      <w:r w:rsidRPr="00B22A0F">
        <w:rPr>
          <w:b/>
          <w:snapToGrid w:val="0"/>
          <w:sz w:val="20"/>
          <w:u w:val="single"/>
        </w:rPr>
        <w:lastRenderedPageBreak/>
        <w:t xml:space="preserve">Section 1.0: </w:t>
      </w:r>
      <w:r w:rsidRPr="00B22A0F">
        <w:rPr>
          <w:b/>
          <w:sz w:val="20"/>
          <w:u w:val="single"/>
        </w:rPr>
        <w:t>Performance Management Program Overview</w:t>
      </w:r>
    </w:p>
    <w:p w:rsidR="00B22A0F" w:rsidRPr="00C34E40" w:rsidRDefault="00B22A0F" w:rsidP="00B22A0F">
      <w:pPr>
        <w:pStyle w:val="BodyText"/>
        <w:rPr>
          <w:b/>
          <w:color w:val="000000"/>
          <w:sz w:val="20"/>
          <w:u w:val="single"/>
        </w:rPr>
      </w:pPr>
    </w:p>
    <w:p w:rsidR="00B22A0F" w:rsidRPr="00A96B4B" w:rsidRDefault="00B22A0F" w:rsidP="00B22A0F">
      <w:pPr>
        <w:rPr>
          <w:rFonts w:ascii="Arial" w:hAnsi="Arial" w:cs="Arial"/>
          <w:b/>
          <w:snapToGrid w:val="0"/>
          <w:color w:val="000000"/>
          <w:sz w:val="20"/>
        </w:rPr>
      </w:pPr>
      <w:proofErr w:type="gramStart"/>
      <w:r>
        <w:rPr>
          <w:rFonts w:ascii="Arial" w:hAnsi="Arial" w:cs="Arial"/>
          <w:b/>
          <w:snapToGrid w:val="0"/>
          <w:color w:val="000000"/>
          <w:sz w:val="20"/>
        </w:rPr>
        <w:t>1.1</w:t>
      </w:r>
      <w:proofErr w:type="gramEnd"/>
      <w:r>
        <w:rPr>
          <w:rFonts w:ascii="Arial" w:hAnsi="Arial" w:cs="Arial"/>
          <w:b/>
          <w:snapToGrid w:val="0"/>
          <w:color w:val="000000"/>
          <w:sz w:val="20"/>
        </w:rPr>
        <w:t xml:space="preserve">: </w:t>
      </w:r>
      <w:r w:rsidRPr="00A96B4B">
        <w:rPr>
          <w:rFonts w:ascii="Arial" w:hAnsi="Arial" w:cs="Arial"/>
          <w:b/>
          <w:snapToGrid w:val="0"/>
          <w:color w:val="000000"/>
          <w:sz w:val="20"/>
        </w:rPr>
        <w:t>What is Performance Management?</w:t>
      </w:r>
    </w:p>
    <w:p w:rsidR="00B22A0F" w:rsidRPr="00A96B4B" w:rsidRDefault="00B22A0F" w:rsidP="004550E7">
      <w:pPr>
        <w:rPr>
          <w:rFonts w:ascii="Arial" w:hAnsi="Arial" w:cs="Arial"/>
          <w:snapToGrid w:val="0"/>
          <w:color w:val="000000"/>
          <w:sz w:val="20"/>
        </w:rPr>
      </w:pPr>
      <w:r w:rsidRPr="00A96B4B">
        <w:rPr>
          <w:rFonts w:ascii="Arial" w:hAnsi="Arial" w:cs="Arial"/>
          <w:snapToGrid w:val="0"/>
          <w:color w:val="000000"/>
          <w:sz w:val="20"/>
        </w:rPr>
        <w:t>Performance Management is an ongoing communication process that involves both the manager and employee in assessing the employee’s performance by:</w:t>
      </w:r>
    </w:p>
    <w:p w:rsidR="00B22A0F" w:rsidRPr="00A96B4B" w:rsidRDefault="00B22A0F" w:rsidP="0001475B">
      <w:pPr>
        <w:numPr>
          <w:ilvl w:val="0"/>
          <w:numId w:val="25"/>
        </w:numPr>
        <w:spacing w:after="0" w:line="240" w:lineRule="auto"/>
        <w:rPr>
          <w:rFonts w:ascii="Arial" w:hAnsi="Arial" w:cs="Arial"/>
          <w:snapToGrid w:val="0"/>
          <w:color w:val="000000"/>
          <w:sz w:val="20"/>
        </w:rPr>
      </w:pPr>
      <w:r w:rsidRPr="00A96B4B">
        <w:rPr>
          <w:rFonts w:ascii="Arial" w:hAnsi="Arial" w:cs="Arial"/>
          <w:snapToGrid w:val="0"/>
          <w:color w:val="000000"/>
          <w:sz w:val="20"/>
        </w:rPr>
        <w:t xml:space="preserve">identifying and describing essential job functions and relating them to the mission and goals of the organization </w:t>
      </w:r>
    </w:p>
    <w:p w:rsidR="00B22A0F" w:rsidRDefault="00B22A0F" w:rsidP="0001475B">
      <w:pPr>
        <w:numPr>
          <w:ilvl w:val="0"/>
          <w:numId w:val="25"/>
        </w:numPr>
        <w:spacing w:after="0" w:line="240" w:lineRule="auto"/>
        <w:rPr>
          <w:rFonts w:ascii="Arial" w:hAnsi="Arial" w:cs="Arial"/>
          <w:snapToGrid w:val="0"/>
          <w:color w:val="000000"/>
          <w:sz w:val="20"/>
        </w:rPr>
      </w:pPr>
      <w:r w:rsidRPr="00A96B4B">
        <w:rPr>
          <w:rFonts w:ascii="Arial" w:hAnsi="Arial" w:cs="Arial"/>
          <w:snapToGrid w:val="0"/>
          <w:color w:val="000000"/>
          <w:sz w:val="20"/>
        </w:rPr>
        <w:t>developing realistic and appropriate performance standards</w:t>
      </w:r>
    </w:p>
    <w:p w:rsidR="00B22A0F" w:rsidRPr="00A96B4B" w:rsidRDefault="00B22A0F" w:rsidP="0001475B">
      <w:pPr>
        <w:numPr>
          <w:ilvl w:val="0"/>
          <w:numId w:val="25"/>
        </w:numPr>
        <w:spacing w:after="0" w:line="240" w:lineRule="auto"/>
        <w:rPr>
          <w:rFonts w:ascii="Arial" w:hAnsi="Arial" w:cs="Arial"/>
          <w:snapToGrid w:val="0"/>
          <w:color w:val="000000"/>
          <w:sz w:val="20"/>
        </w:rPr>
      </w:pPr>
      <w:r>
        <w:rPr>
          <w:rFonts w:ascii="Arial" w:hAnsi="Arial" w:cs="Arial"/>
          <w:snapToGrid w:val="0"/>
          <w:color w:val="000000"/>
          <w:sz w:val="20"/>
        </w:rPr>
        <w:t>developing realistic and functional goals for employees related to the university and the duties they perform</w:t>
      </w:r>
    </w:p>
    <w:p w:rsidR="00B22A0F" w:rsidRPr="00A96B4B" w:rsidRDefault="00B22A0F" w:rsidP="0001475B">
      <w:pPr>
        <w:numPr>
          <w:ilvl w:val="0"/>
          <w:numId w:val="25"/>
        </w:numPr>
        <w:spacing w:after="0" w:line="240" w:lineRule="auto"/>
        <w:rPr>
          <w:rFonts w:ascii="Arial" w:hAnsi="Arial" w:cs="Arial"/>
          <w:snapToGrid w:val="0"/>
          <w:color w:val="000000"/>
          <w:sz w:val="20"/>
        </w:rPr>
      </w:pPr>
      <w:r w:rsidRPr="00A96B4B">
        <w:rPr>
          <w:rFonts w:ascii="Arial" w:hAnsi="Arial" w:cs="Arial"/>
          <w:snapToGrid w:val="0"/>
          <w:color w:val="000000"/>
          <w:sz w:val="20"/>
        </w:rPr>
        <w:t>giving and receiving feedback about performance</w:t>
      </w:r>
    </w:p>
    <w:p w:rsidR="00B22A0F" w:rsidRPr="00A96B4B" w:rsidRDefault="00B22A0F" w:rsidP="0001475B">
      <w:pPr>
        <w:numPr>
          <w:ilvl w:val="0"/>
          <w:numId w:val="25"/>
        </w:numPr>
        <w:spacing w:after="0" w:line="240" w:lineRule="auto"/>
        <w:rPr>
          <w:rFonts w:ascii="Arial" w:hAnsi="Arial" w:cs="Arial"/>
          <w:snapToGrid w:val="0"/>
          <w:color w:val="000000"/>
          <w:sz w:val="20"/>
        </w:rPr>
      </w:pPr>
      <w:r w:rsidRPr="00A96B4B">
        <w:rPr>
          <w:rFonts w:ascii="Arial" w:hAnsi="Arial" w:cs="Arial"/>
          <w:snapToGrid w:val="0"/>
          <w:color w:val="000000"/>
          <w:sz w:val="20"/>
        </w:rPr>
        <w:t>writing and communicating constructive performance evaluations</w:t>
      </w:r>
    </w:p>
    <w:p w:rsidR="00B22A0F" w:rsidRDefault="00B22A0F" w:rsidP="0001475B">
      <w:pPr>
        <w:numPr>
          <w:ilvl w:val="0"/>
          <w:numId w:val="25"/>
        </w:numPr>
        <w:spacing w:after="0" w:line="240" w:lineRule="auto"/>
        <w:rPr>
          <w:rFonts w:ascii="Arial" w:hAnsi="Arial" w:cs="Arial"/>
          <w:snapToGrid w:val="0"/>
          <w:color w:val="000000"/>
          <w:sz w:val="20"/>
        </w:rPr>
      </w:pPr>
      <w:r w:rsidRPr="00D5589B">
        <w:rPr>
          <w:rFonts w:ascii="Arial" w:hAnsi="Arial" w:cs="Arial"/>
          <w:snapToGrid w:val="0"/>
          <w:color w:val="000000"/>
          <w:sz w:val="20"/>
        </w:rPr>
        <w:t>planning educational and development opportunities to sustain, improve or build on the employee’s work performance</w:t>
      </w:r>
    </w:p>
    <w:p w:rsidR="00B22A0F" w:rsidRPr="00B22A0F" w:rsidRDefault="00B22A0F" w:rsidP="00B22A0F">
      <w:pPr>
        <w:spacing w:after="0" w:line="240" w:lineRule="auto"/>
        <w:ind w:left="720"/>
        <w:rPr>
          <w:rFonts w:ascii="Arial" w:hAnsi="Arial" w:cs="Arial"/>
          <w:snapToGrid w:val="0"/>
          <w:color w:val="000000"/>
          <w:sz w:val="20"/>
        </w:rPr>
      </w:pPr>
    </w:p>
    <w:p w:rsidR="00B22A0F" w:rsidRPr="00A96B4B" w:rsidRDefault="00B22A0F" w:rsidP="00B22A0F">
      <w:pPr>
        <w:rPr>
          <w:rFonts w:ascii="Arial" w:hAnsi="Arial" w:cs="Arial"/>
          <w:b/>
          <w:snapToGrid w:val="0"/>
          <w:color w:val="000000"/>
          <w:sz w:val="20"/>
        </w:rPr>
      </w:pPr>
      <w:proofErr w:type="gramStart"/>
      <w:r>
        <w:rPr>
          <w:rFonts w:ascii="Arial" w:hAnsi="Arial" w:cs="Arial"/>
          <w:b/>
          <w:snapToGrid w:val="0"/>
          <w:color w:val="000000"/>
          <w:sz w:val="20"/>
        </w:rPr>
        <w:t>1.2</w:t>
      </w:r>
      <w:proofErr w:type="gramEnd"/>
      <w:r>
        <w:rPr>
          <w:rFonts w:ascii="Arial" w:hAnsi="Arial" w:cs="Arial"/>
          <w:b/>
          <w:snapToGrid w:val="0"/>
          <w:color w:val="000000"/>
          <w:sz w:val="20"/>
        </w:rPr>
        <w:t>: IUSB</w:t>
      </w:r>
      <w:r w:rsidRPr="00A96B4B">
        <w:rPr>
          <w:rFonts w:ascii="Arial" w:hAnsi="Arial" w:cs="Arial"/>
          <w:b/>
          <w:snapToGrid w:val="0"/>
          <w:color w:val="000000"/>
          <w:sz w:val="20"/>
        </w:rPr>
        <w:t xml:space="preserve"> Performance </w:t>
      </w:r>
      <w:r w:rsidR="00D44C6E">
        <w:rPr>
          <w:rFonts w:ascii="Arial" w:hAnsi="Arial" w:cs="Arial"/>
          <w:b/>
          <w:snapToGrid w:val="0"/>
          <w:color w:val="000000"/>
          <w:sz w:val="20"/>
        </w:rPr>
        <w:t xml:space="preserve">Management </w:t>
      </w:r>
      <w:r>
        <w:rPr>
          <w:rFonts w:ascii="Arial" w:hAnsi="Arial" w:cs="Arial"/>
          <w:b/>
          <w:snapToGrid w:val="0"/>
          <w:color w:val="000000"/>
          <w:sz w:val="20"/>
        </w:rPr>
        <w:t>Program</w:t>
      </w:r>
      <w:r w:rsidR="00D44C6E">
        <w:rPr>
          <w:rFonts w:ascii="Arial" w:hAnsi="Arial" w:cs="Arial"/>
          <w:b/>
          <w:snapToGrid w:val="0"/>
          <w:color w:val="000000"/>
          <w:sz w:val="20"/>
        </w:rPr>
        <w:t xml:space="preserve"> (PMP)</w:t>
      </w:r>
    </w:p>
    <w:p w:rsidR="00B22A0F" w:rsidRDefault="00B22A0F" w:rsidP="0001475B">
      <w:pPr>
        <w:numPr>
          <w:ilvl w:val="0"/>
          <w:numId w:val="26"/>
        </w:numPr>
        <w:spacing w:after="0" w:line="240" w:lineRule="auto"/>
        <w:rPr>
          <w:rFonts w:ascii="Arial" w:hAnsi="Arial" w:cs="Arial"/>
          <w:snapToGrid w:val="0"/>
          <w:color w:val="000000"/>
          <w:sz w:val="20"/>
        </w:rPr>
      </w:pPr>
      <w:r w:rsidRPr="00D027BE">
        <w:rPr>
          <w:rFonts w:ascii="Arial" w:hAnsi="Arial" w:cs="Arial"/>
          <w:snapToGrid w:val="0"/>
          <w:color w:val="000000"/>
          <w:sz w:val="20"/>
          <w:u w:val="single"/>
        </w:rPr>
        <w:t>Purpose:</w:t>
      </w:r>
      <w:r w:rsidRPr="00A96B4B">
        <w:rPr>
          <w:rFonts w:ascii="Arial" w:hAnsi="Arial" w:cs="Arial"/>
          <w:sz w:val="20"/>
        </w:rPr>
        <w:t xml:space="preserve"> </w:t>
      </w:r>
      <w:r w:rsidRPr="00A96B4B">
        <w:rPr>
          <w:rFonts w:ascii="Arial" w:hAnsi="Arial" w:cs="Arial"/>
          <w:snapToGrid w:val="0"/>
          <w:color w:val="000000"/>
          <w:sz w:val="20"/>
        </w:rPr>
        <w:t>To continually enhance the</w:t>
      </w:r>
      <w:r>
        <w:rPr>
          <w:rFonts w:ascii="Arial" w:hAnsi="Arial" w:cs="Arial"/>
          <w:snapToGrid w:val="0"/>
          <w:color w:val="000000"/>
          <w:sz w:val="20"/>
        </w:rPr>
        <w:t xml:space="preserve"> IUSB</w:t>
      </w:r>
      <w:r w:rsidRPr="00A96B4B">
        <w:rPr>
          <w:rFonts w:ascii="Arial" w:hAnsi="Arial" w:cs="Arial"/>
          <w:snapToGrid w:val="0"/>
          <w:color w:val="000000"/>
          <w:sz w:val="20"/>
        </w:rPr>
        <w:t xml:space="preserve"> performance management process to achieve</w:t>
      </w:r>
      <w:r>
        <w:rPr>
          <w:rFonts w:ascii="Arial" w:hAnsi="Arial" w:cs="Arial"/>
          <w:snapToGrid w:val="0"/>
          <w:color w:val="000000"/>
          <w:sz w:val="20"/>
        </w:rPr>
        <w:t xml:space="preserve"> company</w:t>
      </w:r>
      <w:r w:rsidRPr="00A96B4B">
        <w:rPr>
          <w:rFonts w:ascii="Arial" w:hAnsi="Arial" w:cs="Arial"/>
          <w:snapToGrid w:val="0"/>
          <w:color w:val="000000"/>
          <w:sz w:val="20"/>
        </w:rPr>
        <w:t xml:space="preserve"> best practices standards through the evolution and implementation of processes, procedures and tools.</w:t>
      </w:r>
    </w:p>
    <w:p w:rsidR="00EB260F" w:rsidRPr="00B22A0F" w:rsidRDefault="00EB260F" w:rsidP="00EB260F">
      <w:pPr>
        <w:spacing w:after="0" w:line="240" w:lineRule="auto"/>
        <w:ind w:left="720"/>
        <w:rPr>
          <w:rFonts w:ascii="Arial" w:hAnsi="Arial" w:cs="Arial"/>
          <w:snapToGrid w:val="0"/>
          <w:color w:val="000000"/>
          <w:sz w:val="20"/>
        </w:rPr>
      </w:pPr>
    </w:p>
    <w:p w:rsidR="00B22A0F" w:rsidRDefault="00EB260F" w:rsidP="0001475B">
      <w:pPr>
        <w:numPr>
          <w:ilvl w:val="0"/>
          <w:numId w:val="26"/>
        </w:numPr>
        <w:spacing w:after="0" w:line="240" w:lineRule="auto"/>
        <w:rPr>
          <w:rFonts w:ascii="Arial" w:hAnsi="Arial" w:cs="Arial"/>
          <w:snapToGrid w:val="0"/>
          <w:color w:val="000000"/>
          <w:sz w:val="20"/>
        </w:rPr>
      </w:pPr>
      <w:r>
        <w:rPr>
          <w:rFonts w:ascii="Arial" w:hAnsi="Arial" w:cs="Arial"/>
          <w:snapToGrid w:val="0"/>
          <w:color w:val="000000"/>
          <w:sz w:val="20"/>
          <w:u w:val="single"/>
        </w:rPr>
        <w:t xml:space="preserve">Standard Goals of a </w:t>
      </w:r>
      <w:r w:rsidR="00B22A0F" w:rsidRPr="00D027BE">
        <w:rPr>
          <w:rFonts w:ascii="Arial" w:hAnsi="Arial" w:cs="Arial"/>
          <w:snapToGrid w:val="0"/>
          <w:color w:val="000000"/>
          <w:sz w:val="20"/>
          <w:u w:val="single"/>
        </w:rPr>
        <w:t>Performance Management Program (PMP</w:t>
      </w:r>
      <w:r w:rsidR="00B22A0F">
        <w:rPr>
          <w:rFonts w:ascii="Arial" w:hAnsi="Arial" w:cs="Arial"/>
          <w:snapToGrid w:val="0"/>
          <w:color w:val="000000"/>
          <w:sz w:val="20"/>
        </w:rPr>
        <w:t>)</w:t>
      </w:r>
    </w:p>
    <w:p w:rsidR="00B22A0F" w:rsidRDefault="00B22A0F" w:rsidP="0001475B">
      <w:pPr>
        <w:numPr>
          <w:ilvl w:val="1"/>
          <w:numId w:val="26"/>
        </w:numPr>
        <w:spacing w:after="0" w:line="240" w:lineRule="auto"/>
        <w:rPr>
          <w:rFonts w:ascii="Arial" w:hAnsi="Arial" w:cs="Arial"/>
          <w:snapToGrid w:val="0"/>
          <w:color w:val="000000"/>
          <w:sz w:val="20"/>
        </w:rPr>
      </w:pPr>
      <w:r>
        <w:rPr>
          <w:rFonts w:ascii="Arial" w:hAnsi="Arial" w:cs="Arial"/>
          <w:snapToGrid w:val="0"/>
          <w:color w:val="000000"/>
          <w:sz w:val="20"/>
        </w:rPr>
        <w:t xml:space="preserve">Provide all employees with realistic and measurable performance goals related to the job they perform on a regular basis. </w:t>
      </w:r>
    </w:p>
    <w:p w:rsidR="00B22A0F" w:rsidRDefault="00B22A0F" w:rsidP="0001475B">
      <w:pPr>
        <w:numPr>
          <w:ilvl w:val="1"/>
          <w:numId w:val="26"/>
        </w:numPr>
        <w:spacing w:after="0" w:line="240" w:lineRule="auto"/>
        <w:rPr>
          <w:rFonts w:ascii="Arial" w:hAnsi="Arial" w:cs="Arial"/>
          <w:snapToGrid w:val="0"/>
          <w:color w:val="000000"/>
          <w:sz w:val="20"/>
        </w:rPr>
      </w:pPr>
      <w:r>
        <w:rPr>
          <w:rFonts w:ascii="Arial" w:hAnsi="Arial" w:cs="Arial"/>
          <w:snapToGrid w:val="0"/>
          <w:color w:val="000000"/>
          <w:sz w:val="20"/>
        </w:rPr>
        <w:t>Provide</w:t>
      </w:r>
      <w:r w:rsidRPr="008F6BFC">
        <w:rPr>
          <w:rFonts w:ascii="Arial" w:hAnsi="Arial" w:cs="Arial"/>
          <w:snapToGrid w:val="0"/>
          <w:color w:val="000000"/>
          <w:sz w:val="20"/>
          <w:u w:val="single"/>
        </w:rPr>
        <w:t xml:space="preserve"> timely</w:t>
      </w:r>
      <w:r>
        <w:rPr>
          <w:rFonts w:ascii="Arial" w:hAnsi="Arial" w:cs="Arial"/>
          <w:snapToGrid w:val="0"/>
          <w:color w:val="000000"/>
          <w:sz w:val="20"/>
        </w:rPr>
        <w:t xml:space="preserve"> and comprehensive regular feedback to employees related to their performance during a review cycle. </w:t>
      </w:r>
    </w:p>
    <w:p w:rsidR="00EB260F" w:rsidRDefault="00EB260F" w:rsidP="0001475B">
      <w:pPr>
        <w:numPr>
          <w:ilvl w:val="1"/>
          <w:numId w:val="26"/>
        </w:numPr>
        <w:spacing w:after="0" w:line="240" w:lineRule="auto"/>
        <w:rPr>
          <w:rFonts w:ascii="Arial" w:hAnsi="Arial" w:cs="Arial"/>
          <w:snapToGrid w:val="0"/>
          <w:color w:val="000000"/>
          <w:sz w:val="20"/>
        </w:rPr>
      </w:pPr>
      <w:r w:rsidRPr="00A96B4B">
        <w:rPr>
          <w:rFonts w:ascii="Arial" w:hAnsi="Arial" w:cs="Arial"/>
          <w:sz w:val="20"/>
        </w:rPr>
        <w:t>Engage the employee into the review processes and create an investment in their performance and development.</w:t>
      </w:r>
    </w:p>
    <w:p w:rsidR="00B22A0F" w:rsidRDefault="00B22A0F" w:rsidP="0001475B">
      <w:pPr>
        <w:numPr>
          <w:ilvl w:val="1"/>
          <w:numId w:val="26"/>
        </w:numPr>
        <w:spacing w:after="0" w:line="240" w:lineRule="auto"/>
        <w:rPr>
          <w:rFonts w:ascii="Arial" w:hAnsi="Arial" w:cs="Arial"/>
          <w:snapToGrid w:val="0"/>
          <w:color w:val="000000"/>
          <w:sz w:val="20"/>
        </w:rPr>
      </w:pPr>
      <w:r>
        <w:rPr>
          <w:rFonts w:ascii="Arial" w:hAnsi="Arial" w:cs="Arial"/>
          <w:snapToGrid w:val="0"/>
          <w:color w:val="000000"/>
          <w:sz w:val="20"/>
        </w:rPr>
        <w:t xml:space="preserve">Based on performance management results provide the employee with developmental plans that </w:t>
      </w:r>
      <w:proofErr w:type="gramStart"/>
      <w:r>
        <w:rPr>
          <w:rFonts w:ascii="Arial" w:hAnsi="Arial" w:cs="Arial"/>
          <w:snapToGrid w:val="0"/>
          <w:color w:val="000000"/>
          <w:sz w:val="20"/>
        </w:rPr>
        <w:t>are developed</w:t>
      </w:r>
      <w:proofErr w:type="gramEnd"/>
      <w:r>
        <w:rPr>
          <w:rFonts w:ascii="Arial" w:hAnsi="Arial" w:cs="Arial"/>
          <w:snapToGrid w:val="0"/>
          <w:color w:val="000000"/>
          <w:sz w:val="20"/>
        </w:rPr>
        <w:t xml:space="preserve"> as a joint effort between the manger and the employee.</w:t>
      </w:r>
    </w:p>
    <w:p w:rsidR="004550E7" w:rsidRPr="004550E7" w:rsidRDefault="004550E7" w:rsidP="0001475B">
      <w:pPr>
        <w:spacing w:after="0" w:line="240" w:lineRule="auto"/>
        <w:ind w:left="1800"/>
        <w:rPr>
          <w:rFonts w:ascii="Arial" w:hAnsi="Arial" w:cs="Arial"/>
          <w:snapToGrid w:val="0"/>
          <w:color w:val="000000"/>
          <w:sz w:val="20"/>
        </w:rPr>
      </w:pPr>
    </w:p>
    <w:p w:rsidR="00B22A0F" w:rsidRPr="00B22A0F" w:rsidRDefault="00B22A0F" w:rsidP="00B22A0F">
      <w:pPr>
        <w:rPr>
          <w:rFonts w:ascii="Arial" w:hAnsi="Arial" w:cs="Arial"/>
          <w:b/>
          <w:color w:val="000000"/>
          <w:sz w:val="20"/>
          <w:u w:val="single"/>
        </w:rPr>
      </w:pPr>
      <w:r w:rsidRPr="00B22A0F">
        <w:rPr>
          <w:rFonts w:ascii="Arial" w:hAnsi="Arial" w:cs="Arial"/>
          <w:b/>
          <w:snapToGrid w:val="0"/>
          <w:color w:val="000000"/>
          <w:sz w:val="20"/>
          <w:u w:val="single"/>
        </w:rPr>
        <w:t xml:space="preserve">Section 2.0: </w:t>
      </w:r>
      <w:r w:rsidR="00F33D37">
        <w:rPr>
          <w:rFonts w:ascii="Arial" w:hAnsi="Arial" w:cs="Arial"/>
          <w:b/>
          <w:snapToGrid w:val="0"/>
          <w:color w:val="000000"/>
          <w:sz w:val="20"/>
          <w:u w:val="single"/>
        </w:rPr>
        <w:t xml:space="preserve">Annual </w:t>
      </w:r>
      <w:r w:rsidRPr="00B22A0F">
        <w:rPr>
          <w:rFonts w:ascii="Arial" w:hAnsi="Arial" w:cs="Arial"/>
          <w:b/>
          <w:color w:val="000000"/>
          <w:sz w:val="20"/>
          <w:u w:val="single"/>
        </w:rPr>
        <w:t>Performance Review Timeline</w:t>
      </w:r>
      <w:r w:rsidR="00FF7EE5">
        <w:rPr>
          <w:rFonts w:ascii="Arial" w:hAnsi="Arial" w:cs="Arial"/>
          <w:b/>
          <w:color w:val="000000"/>
          <w:sz w:val="20"/>
          <w:u w:val="single"/>
        </w:rPr>
        <w:t>s</w:t>
      </w:r>
      <w:r w:rsidRPr="00B22A0F">
        <w:rPr>
          <w:rFonts w:ascii="Arial" w:hAnsi="Arial" w:cs="Arial"/>
          <w:b/>
          <w:color w:val="000000"/>
          <w:sz w:val="20"/>
          <w:u w:val="single"/>
        </w:rPr>
        <w:t xml:space="preserve"> and Milestones</w:t>
      </w:r>
    </w:p>
    <w:p w:rsidR="00B22A0F" w:rsidRPr="00A96B4B" w:rsidRDefault="00B22A0F" w:rsidP="00B22A0F">
      <w:pPr>
        <w:rPr>
          <w:rFonts w:ascii="Arial" w:hAnsi="Arial" w:cs="Arial"/>
          <w:b/>
          <w:snapToGrid w:val="0"/>
          <w:color w:val="000000"/>
          <w:sz w:val="20"/>
        </w:rPr>
      </w:pPr>
      <w:proofErr w:type="gramStart"/>
      <w:r>
        <w:rPr>
          <w:rFonts w:ascii="Arial" w:hAnsi="Arial" w:cs="Arial"/>
          <w:b/>
          <w:snapToGrid w:val="0"/>
          <w:color w:val="000000"/>
          <w:sz w:val="20"/>
        </w:rPr>
        <w:t>2.1</w:t>
      </w:r>
      <w:proofErr w:type="gramEnd"/>
      <w:r>
        <w:rPr>
          <w:rFonts w:ascii="Arial" w:hAnsi="Arial" w:cs="Arial"/>
          <w:b/>
          <w:snapToGrid w:val="0"/>
          <w:color w:val="000000"/>
          <w:sz w:val="20"/>
        </w:rPr>
        <w:t xml:space="preserve">: </w:t>
      </w:r>
      <w:r w:rsidRPr="00A96B4B">
        <w:rPr>
          <w:rFonts w:ascii="Arial" w:hAnsi="Arial" w:cs="Arial"/>
          <w:b/>
          <w:snapToGrid w:val="0"/>
          <w:color w:val="000000"/>
          <w:sz w:val="20"/>
        </w:rPr>
        <w:t xml:space="preserve">Annual Performance Review </w:t>
      </w:r>
    </w:p>
    <w:p w:rsidR="00B22A0F" w:rsidRDefault="00B22A0F" w:rsidP="0013079D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342535">
        <w:rPr>
          <w:rFonts w:ascii="Arial" w:hAnsi="Arial" w:cs="Arial"/>
          <w:sz w:val="20"/>
          <w:szCs w:val="20"/>
          <w:u w:val="single"/>
        </w:rPr>
        <w:t>Purpose:</w:t>
      </w:r>
      <w:r>
        <w:rPr>
          <w:rFonts w:ascii="Arial" w:hAnsi="Arial" w:cs="Arial"/>
          <w:sz w:val="20"/>
          <w:szCs w:val="20"/>
        </w:rPr>
        <w:t xml:space="preserve"> </w:t>
      </w:r>
      <w:r w:rsidRPr="00342535">
        <w:rPr>
          <w:rFonts w:ascii="Arial" w:hAnsi="Arial" w:cs="Arial"/>
          <w:sz w:val="20"/>
          <w:szCs w:val="20"/>
        </w:rPr>
        <w:t xml:space="preserve">To asses and measure employee’s performance on an annual basis around predetermined </w:t>
      </w:r>
      <w:r>
        <w:rPr>
          <w:rFonts w:ascii="Arial" w:hAnsi="Arial" w:cs="Arial"/>
          <w:sz w:val="20"/>
          <w:szCs w:val="20"/>
        </w:rPr>
        <w:t xml:space="preserve">department and individual </w:t>
      </w:r>
      <w:r w:rsidRPr="00342535">
        <w:rPr>
          <w:rFonts w:ascii="Arial" w:hAnsi="Arial" w:cs="Arial"/>
          <w:sz w:val="20"/>
          <w:szCs w:val="20"/>
        </w:rPr>
        <w:t>performance goals</w:t>
      </w:r>
      <w:r>
        <w:rPr>
          <w:rFonts w:ascii="Arial" w:hAnsi="Arial" w:cs="Arial"/>
          <w:sz w:val="20"/>
          <w:szCs w:val="20"/>
        </w:rPr>
        <w:t>.</w:t>
      </w:r>
      <w:r w:rsidRPr="00342535">
        <w:rPr>
          <w:rFonts w:ascii="Arial" w:hAnsi="Arial" w:cs="Arial"/>
          <w:sz w:val="20"/>
          <w:szCs w:val="20"/>
        </w:rPr>
        <w:t xml:space="preserve"> </w:t>
      </w:r>
      <w:r w:rsidR="00D97BAC">
        <w:rPr>
          <w:rFonts w:ascii="Arial" w:hAnsi="Arial" w:cs="Arial"/>
          <w:sz w:val="20"/>
          <w:szCs w:val="20"/>
        </w:rPr>
        <w:t>T</w:t>
      </w:r>
      <w:r w:rsidRPr="00342535">
        <w:rPr>
          <w:rFonts w:ascii="Arial" w:hAnsi="Arial" w:cs="Arial"/>
          <w:sz w:val="20"/>
          <w:szCs w:val="20"/>
        </w:rPr>
        <w:t>he annual reviews afford the manager and the employee to identify and plan for the employee’s development during the next review cycle.</w:t>
      </w:r>
    </w:p>
    <w:p w:rsidR="00EB260F" w:rsidRPr="0013079D" w:rsidRDefault="00EB260F" w:rsidP="00EB260F">
      <w:pPr>
        <w:pStyle w:val="ListParagraph"/>
        <w:rPr>
          <w:rFonts w:ascii="Arial" w:hAnsi="Arial" w:cs="Arial"/>
          <w:sz w:val="20"/>
          <w:szCs w:val="20"/>
        </w:rPr>
      </w:pPr>
    </w:p>
    <w:p w:rsidR="00B22A0F" w:rsidRDefault="00B22A0F" w:rsidP="0013079D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A332FB">
        <w:rPr>
          <w:rFonts w:ascii="Arial" w:hAnsi="Arial" w:cs="Arial"/>
          <w:sz w:val="20"/>
          <w:szCs w:val="20"/>
          <w:u w:val="single"/>
        </w:rPr>
        <w:t>Timelines</w:t>
      </w:r>
      <w:r w:rsidRPr="00016FAD">
        <w:rPr>
          <w:rFonts w:ascii="Arial" w:hAnsi="Arial" w:cs="Arial"/>
          <w:sz w:val="20"/>
          <w:szCs w:val="20"/>
        </w:rPr>
        <w:t>: The following are milestones associated with actions you will take on preparing a review.</w:t>
      </w:r>
    </w:p>
    <w:p w:rsidR="00764C37" w:rsidRPr="00764C37" w:rsidRDefault="00764C37" w:rsidP="00D93CD2">
      <w:pPr>
        <w:pStyle w:val="ListParagraph"/>
        <w:rPr>
          <w:rFonts w:ascii="Arial" w:hAnsi="Arial" w:cs="Arial"/>
          <w:b/>
          <w:sz w:val="20"/>
          <w:szCs w:val="20"/>
        </w:rPr>
      </w:pPr>
      <w:r w:rsidRPr="00764C37">
        <w:rPr>
          <w:rFonts w:ascii="Arial" w:hAnsi="Arial" w:cs="Arial"/>
          <w:b/>
          <w:sz w:val="20"/>
          <w:szCs w:val="20"/>
        </w:rPr>
        <w:t>201</w:t>
      </w:r>
      <w:r w:rsidR="00727A79">
        <w:rPr>
          <w:rFonts w:ascii="Arial" w:hAnsi="Arial" w:cs="Arial"/>
          <w:b/>
          <w:sz w:val="20"/>
          <w:szCs w:val="20"/>
        </w:rPr>
        <w:t>7</w:t>
      </w:r>
      <w:r w:rsidRPr="00764C37">
        <w:rPr>
          <w:rFonts w:ascii="Arial" w:hAnsi="Arial" w:cs="Arial"/>
          <w:b/>
          <w:sz w:val="20"/>
          <w:szCs w:val="20"/>
        </w:rPr>
        <w:t xml:space="preserve"> Performance Review Timelines</w:t>
      </w:r>
      <w:r w:rsidR="00420784">
        <w:rPr>
          <w:rFonts w:ascii="Arial" w:hAnsi="Arial" w:cs="Arial"/>
          <w:b/>
          <w:sz w:val="20"/>
          <w:szCs w:val="20"/>
        </w:rPr>
        <w:t xml:space="preserve">: </w:t>
      </w:r>
    </w:p>
    <w:tbl>
      <w:tblPr>
        <w:tblStyle w:val="TableGrid"/>
        <w:tblpPr w:leftFromText="180" w:rightFromText="180" w:vertAnchor="page" w:horzAnchor="margin" w:tblpXSpec="center" w:tblpY="10923"/>
        <w:tblW w:w="5148" w:type="dxa"/>
        <w:tblLook w:val="01E0" w:firstRow="1" w:lastRow="1" w:firstColumn="1" w:lastColumn="1" w:noHBand="0" w:noVBand="0"/>
      </w:tblPr>
      <w:tblGrid>
        <w:gridCol w:w="2783"/>
        <w:gridCol w:w="2365"/>
      </w:tblGrid>
      <w:tr w:rsidR="001F1A69" w:rsidRPr="001A2659" w:rsidTr="00CA0D4B">
        <w:trPr>
          <w:trHeight w:val="260"/>
        </w:trPr>
        <w:tc>
          <w:tcPr>
            <w:tcW w:w="2783" w:type="dxa"/>
          </w:tcPr>
          <w:p w:rsidR="001F1A69" w:rsidRPr="0059740B" w:rsidRDefault="001F1A69" w:rsidP="001F1A69">
            <w:pPr>
              <w:pStyle w:val="Header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Steps</w:t>
            </w:r>
          </w:p>
        </w:tc>
        <w:tc>
          <w:tcPr>
            <w:tcW w:w="2365" w:type="dxa"/>
          </w:tcPr>
          <w:p w:rsidR="001F1A69" w:rsidRPr="001F1A69" w:rsidRDefault="001F1A69" w:rsidP="001F1A69">
            <w:pPr>
              <w:pStyle w:val="BodyText"/>
              <w:jc w:val="center"/>
              <w:rPr>
                <w:b/>
                <w:sz w:val="16"/>
                <w:szCs w:val="16"/>
              </w:rPr>
            </w:pPr>
            <w:r w:rsidRPr="001F1A69">
              <w:rPr>
                <w:b/>
                <w:sz w:val="16"/>
                <w:szCs w:val="16"/>
              </w:rPr>
              <w:t>Complete By:</w:t>
            </w:r>
          </w:p>
        </w:tc>
      </w:tr>
      <w:tr w:rsidR="00D93CD2" w:rsidRPr="001A2659" w:rsidTr="00CA0D4B">
        <w:trPr>
          <w:trHeight w:val="443"/>
        </w:trPr>
        <w:tc>
          <w:tcPr>
            <w:tcW w:w="2783" w:type="dxa"/>
          </w:tcPr>
          <w:p w:rsidR="00D93CD2" w:rsidRPr="0059740B" w:rsidRDefault="00D93CD2" w:rsidP="00D93CD2">
            <w:pPr>
              <w:pStyle w:val="Header"/>
              <w:rPr>
                <w:rFonts w:ascii="Arial" w:hAnsi="Arial" w:cs="Arial"/>
                <w:b/>
                <w:sz w:val="16"/>
                <w:szCs w:val="16"/>
              </w:rPr>
            </w:pPr>
            <w:r w:rsidRPr="0059740B">
              <w:rPr>
                <w:rFonts w:ascii="Arial" w:hAnsi="Arial" w:cs="Arial"/>
                <w:b/>
                <w:sz w:val="16"/>
                <w:szCs w:val="16"/>
              </w:rPr>
              <w:t xml:space="preserve">Step 1: </w:t>
            </w:r>
          </w:p>
          <w:p w:rsidR="00D93CD2" w:rsidRPr="0059740B" w:rsidRDefault="00D93CD2" w:rsidP="001B408C">
            <w:pPr>
              <w:pStyle w:val="Header"/>
              <w:rPr>
                <w:rFonts w:ascii="Arial" w:hAnsi="Arial" w:cs="Arial"/>
                <w:b/>
                <w:sz w:val="16"/>
                <w:szCs w:val="16"/>
              </w:rPr>
            </w:pPr>
            <w:r w:rsidRPr="0059740B">
              <w:rPr>
                <w:rFonts w:ascii="Arial" w:hAnsi="Arial" w:cs="Arial"/>
                <w:b/>
                <w:sz w:val="16"/>
                <w:szCs w:val="16"/>
              </w:rPr>
              <w:t>Read: 201</w:t>
            </w:r>
            <w:r w:rsidR="001B408C"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Pr="0059740B">
              <w:rPr>
                <w:rFonts w:ascii="Arial" w:hAnsi="Arial" w:cs="Arial"/>
                <w:b/>
                <w:sz w:val="16"/>
                <w:szCs w:val="16"/>
              </w:rPr>
              <w:t xml:space="preserve"> Performance Management Review Guidelines</w:t>
            </w:r>
          </w:p>
        </w:tc>
        <w:tc>
          <w:tcPr>
            <w:tcW w:w="2365" w:type="dxa"/>
          </w:tcPr>
          <w:p w:rsidR="00D93CD2" w:rsidRPr="00CA0D4B" w:rsidRDefault="00CA0D4B" w:rsidP="00727A79">
            <w:pPr>
              <w:pStyle w:val="BodyText"/>
              <w:rPr>
                <w:sz w:val="16"/>
                <w:szCs w:val="16"/>
              </w:rPr>
            </w:pPr>
            <w:r w:rsidRPr="00CA0D4B">
              <w:rPr>
                <w:sz w:val="16"/>
                <w:szCs w:val="16"/>
              </w:rPr>
              <w:t xml:space="preserve">Monday </w:t>
            </w:r>
            <w:r w:rsidR="00727A79">
              <w:rPr>
                <w:sz w:val="16"/>
                <w:szCs w:val="16"/>
              </w:rPr>
              <w:t>January 22, 2018</w:t>
            </w:r>
          </w:p>
        </w:tc>
      </w:tr>
      <w:tr w:rsidR="00D93CD2" w:rsidRPr="001A2659" w:rsidTr="00CA0D4B">
        <w:trPr>
          <w:trHeight w:val="143"/>
        </w:trPr>
        <w:tc>
          <w:tcPr>
            <w:tcW w:w="2783" w:type="dxa"/>
          </w:tcPr>
          <w:p w:rsidR="00D93CD2" w:rsidRPr="0059740B" w:rsidRDefault="00D93CD2" w:rsidP="00D93CD2">
            <w:pPr>
              <w:pStyle w:val="BodyText"/>
              <w:rPr>
                <w:b/>
                <w:sz w:val="16"/>
                <w:szCs w:val="16"/>
              </w:rPr>
            </w:pPr>
            <w:r w:rsidRPr="0059740B">
              <w:rPr>
                <w:b/>
                <w:sz w:val="16"/>
                <w:szCs w:val="16"/>
              </w:rPr>
              <w:t xml:space="preserve">Step 2:  Employee Annual Goals </w:t>
            </w:r>
          </w:p>
        </w:tc>
        <w:tc>
          <w:tcPr>
            <w:tcW w:w="2365" w:type="dxa"/>
          </w:tcPr>
          <w:p w:rsidR="00D93CD2" w:rsidRPr="00CA0D4B" w:rsidRDefault="00CA0D4B" w:rsidP="008C6894">
            <w:pPr>
              <w:pStyle w:val="BodyText"/>
              <w:jc w:val="both"/>
              <w:rPr>
                <w:sz w:val="16"/>
                <w:szCs w:val="16"/>
              </w:rPr>
            </w:pPr>
            <w:r w:rsidRPr="00CA0D4B">
              <w:rPr>
                <w:sz w:val="16"/>
                <w:szCs w:val="16"/>
              </w:rPr>
              <w:t xml:space="preserve">Monday January </w:t>
            </w:r>
            <w:r w:rsidR="008C6894">
              <w:rPr>
                <w:sz w:val="16"/>
                <w:szCs w:val="16"/>
              </w:rPr>
              <w:t>29</w:t>
            </w:r>
            <w:r w:rsidRPr="00CA0D4B">
              <w:rPr>
                <w:sz w:val="16"/>
                <w:szCs w:val="16"/>
              </w:rPr>
              <w:t>, 201</w:t>
            </w:r>
            <w:r w:rsidR="008C6894">
              <w:rPr>
                <w:sz w:val="16"/>
                <w:szCs w:val="16"/>
              </w:rPr>
              <w:t>8</w:t>
            </w:r>
          </w:p>
        </w:tc>
      </w:tr>
      <w:tr w:rsidR="00D93CD2" w:rsidRPr="001A2659" w:rsidTr="00CA0D4B">
        <w:trPr>
          <w:trHeight w:val="244"/>
        </w:trPr>
        <w:tc>
          <w:tcPr>
            <w:tcW w:w="2783" w:type="dxa"/>
          </w:tcPr>
          <w:p w:rsidR="00D93CD2" w:rsidRPr="0059740B" w:rsidRDefault="00D93CD2" w:rsidP="00D93CD2">
            <w:pPr>
              <w:pStyle w:val="BodyText"/>
              <w:rPr>
                <w:b/>
                <w:sz w:val="16"/>
                <w:szCs w:val="16"/>
              </w:rPr>
            </w:pPr>
            <w:r w:rsidRPr="0059740B">
              <w:rPr>
                <w:b/>
                <w:sz w:val="16"/>
                <w:szCs w:val="16"/>
              </w:rPr>
              <w:t>Step 3:</w:t>
            </w:r>
          </w:p>
          <w:p w:rsidR="00D93CD2" w:rsidRPr="0059740B" w:rsidRDefault="00D93CD2" w:rsidP="00D93CD2">
            <w:pPr>
              <w:pStyle w:val="BodyText"/>
              <w:rPr>
                <w:b/>
                <w:sz w:val="16"/>
                <w:szCs w:val="16"/>
              </w:rPr>
            </w:pPr>
            <w:r w:rsidRPr="0059740B">
              <w:rPr>
                <w:b/>
                <w:sz w:val="16"/>
                <w:szCs w:val="16"/>
              </w:rPr>
              <w:t xml:space="preserve">Employee Goal Review Meeting </w:t>
            </w:r>
          </w:p>
        </w:tc>
        <w:tc>
          <w:tcPr>
            <w:tcW w:w="2365" w:type="dxa"/>
          </w:tcPr>
          <w:p w:rsidR="00D93CD2" w:rsidRPr="00CA0D4B" w:rsidRDefault="00CA0D4B" w:rsidP="008C6894">
            <w:pPr>
              <w:pStyle w:val="BodyText"/>
              <w:rPr>
                <w:sz w:val="16"/>
                <w:szCs w:val="16"/>
              </w:rPr>
            </w:pPr>
            <w:r w:rsidRPr="00CA0D4B">
              <w:rPr>
                <w:sz w:val="16"/>
                <w:szCs w:val="16"/>
              </w:rPr>
              <w:t xml:space="preserve">Friday </w:t>
            </w:r>
            <w:r w:rsidR="008C6894">
              <w:rPr>
                <w:sz w:val="16"/>
                <w:szCs w:val="16"/>
              </w:rPr>
              <w:t>Feb 09</w:t>
            </w:r>
            <w:r w:rsidR="00727A79">
              <w:rPr>
                <w:sz w:val="16"/>
                <w:szCs w:val="16"/>
              </w:rPr>
              <w:t>, 2018</w:t>
            </w:r>
          </w:p>
        </w:tc>
      </w:tr>
      <w:tr w:rsidR="00D93CD2" w:rsidRPr="001A2659" w:rsidTr="00CA0D4B">
        <w:trPr>
          <w:trHeight w:val="237"/>
        </w:trPr>
        <w:tc>
          <w:tcPr>
            <w:tcW w:w="2783" w:type="dxa"/>
          </w:tcPr>
          <w:p w:rsidR="00D93CD2" w:rsidRPr="0059740B" w:rsidRDefault="00D93CD2" w:rsidP="00D93CD2">
            <w:pPr>
              <w:pStyle w:val="BodyText"/>
              <w:rPr>
                <w:b/>
                <w:sz w:val="16"/>
                <w:szCs w:val="16"/>
              </w:rPr>
            </w:pPr>
            <w:r w:rsidRPr="0059740B">
              <w:rPr>
                <w:b/>
                <w:sz w:val="16"/>
                <w:szCs w:val="16"/>
              </w:rPr>
              <w:t xml:space="preserve">Step 4: </w:t>
            </w:r>
            <w:r w:rsidR="007B5C87" w:rsidRPr="007B5C87">
              <w:rPr>
                <w:b/>
                <w:color w:val="FF0000"/>
                <w:sz w:val="16"/>
                <w:szCs w:val="16"/>
              </w:rPr>
              <w:t>Optional Process</w:t>
            </w:r>
          </w:p>
          <w:p w:rsidR="00D93CD2" w:rsidRPr="0059740B" w:rsidRDefault="00D93CD2" w:rsidP="00D93CD2">
            <w:pPr>
              <w:pStyle w:val="BodyText"/>
              <w:rPr>
                <w:b/>
                <w:sz w:val="16"/>
                <w:szCs w:val="16"/>
              </w:rPr>
            </w:pPr>
            <w:r w:rsidRPr="0059740B">
              <w:rPr>
                <w:b/>
                <w:sz w:val="16"/>
                <w:szCs w:val="16"/>
              </w:rPr>
              <w:t xml:space="preserve">Employee Self Review </w:t>
            </w:r>
          </w:p>
        </w:tc>
        <w:tc>
          <w:tcPr>
            <w:tcW w:w="2365" w:type="dxa"/>
          </w:tcPr>
          <w:p w:rsidR="00D93CD2" w:rsidRPr="00CA0D4B" w:rsidRDefault="00CA0D4B" w:rsidP="008C6894">
            <w:pPr>
              <w:pStyle w:val="BodyText"/>
              <w:jc w:val="both"/>
              <w:rPr>
                <w:sz w:val="16"/>
                <w:szCs w:val="16"/>
              </w:rPr>
            </w:pPr>
            <w:r w:rsidRPr="00CA0D4B">
              <w:rPr>
                <w:sz w:val="16"/>
                <w:szCs w:val="16"/>
              </w:rPr>
              <w:t xml:space="preserve">Friday February </w:t>
            </w:r>
            <w:r w:rsidR="008C6894">
              <w:rPr>
                <w:sz w:val="16"/>
                <w:szCs w:val="16"/>
              </w:rPr>
              <w:t>16</w:t>
            </w:r>
            <w:r w:rsidRPr="00CA0D4B">
              <w:rPr>
                <w:sz w:val="16"/>
                <w:szCs w:val="16"/>
              </w:rPr>
              <w:t>, 201</w:t>
            </w:r>
            <w:r w:rsidR="00727A79">
              <w:rPr>
                <w:sz w:val="16"/>
                <w:szCs w:val="16"/>
              </w:rPr>
              <w:t>8</w:t>
            </w:r>
          </w:p>
        </w:tc>
      </w:tr>
      <w:tr w:rsidR="00D93CD2" w:rsidRPr="001A2659" w:rsidTr="00CA0D4B">
        <w:trPr>
          <w:trHeight w:val="231"/>
        </w:trPr>
        <w:tc>
          <w:tcPr>
            <w:tcW w:w="2783" w:type="dxa"/>
          </w:tcPr>
          <w:p w:rsidR="00D93CD2" w:rsidRPr="0059740B" w:rsidRDefault="00D93CD2" w:rsidP="00D93CD2">
            <w:pPr>
              <w:pStyle w:val="BodyText"/>
              <w:rPr>
                <w:b/>
                <w:sz w:val="16"/>
                <w:szCs w:val="16"/>
              </w:rPr>
            </w:pPr>
            <w:r w:rsidRPr="0059740B">
              <w:rPr>
                <w:b/>
                <w:sz w:val="16"/>
                <w:szCs w:val="16"/>
              </w:rPr>
              <w:t xml:space="preserve">Step 5: </w:t>
            </w:r>
          </w:p>
          <w:p w:rsidR="00D93CD2" w:rsidRPr="0059740B" w:rsidRDefault="00D93CD2" w:rsidP="00D93CD2">
            <w:pPr>
              <w:pStyle w:val="BodyText"/>
              <w:rPr>
                <w:b/>
                <w:sz w:val="16"/>
                <w:szCs w:val="16"/>
              </w:rPr>
            </w:pPr>
            <w:r w:rsidRPr="0059740B">
              <w:rPr>
                <w:b/>
                <w:sz w:val="16"/>
                <w:szCs w:val="16"/>
              </w:rPr>
              <w:t xml:space="preserve">Review Preparation </w:t>
            </w:r>
          </w:p>
        </w:tc>
        <w:tc>
          <w:tcPr>
            <w:tcW w:w="2365" w:type="dxa"/>
          </w:tcPr>
          <w:p w:rsidR="00D93CD2" w:rsidRPr="00CA0D4B" w:rsidRDefault="00CA0D4B" w:rsidP="00727A79">
            <w:pPr>
              <w:pStyle w:val="BodyText"/>
              <w:jc w:val="both"/>
              <w:rPr>
                <w:sz w:val="16"/>
                <w:szCs w:val="16"/>
              </w:rPr>
            </w:pPr>
            <w:r w:rsidRPr="00CA0D4B">
              <w:rPr>
                <w:sz w:val="16"/>
                <w:szCs w:val="16"/>
              </w:rPr>
              <w:t xml:space="preserve">Friday </w:t>
            </w:r>
            <w:r w:rsidR="006F4DA5">
              <w:rPr>
                <w:sz w:val="16"/>
                <w:szCs w:val="16"/>
              </w:rPr>
              <w:t xml:space="preserve">March </w:t>
            </w:r>
            <w:r w:rsidR="00727A79">
              <w:rPr>
                <w:sz w:val="16"/>
                <w:szCs w:val="16"/>
              </w:rPr>
              <w:t>2</w:t>
            </w:r>
            <w:r w:rsidRPr="00CA0D4B">
              <w:rPr>
                <w:sz w:val="16"/>
                <w:szCs w:val="16"/>
              </w:rPr>
              <w:t>, 201</w:t>
            </w:r>
            <w:r w:rsidR="00727A79">
              <w:rPr>
                <w:sz w:val="16"/>
                <w:szCs w:val="16"/>
              </w:rPr>
              <w:t>8</w:t>
            </w:r>
          </w:p>
        </w:tc>
      </w:tr>
      <w:tr w:rsidR="00D93CD2" w:rsidRPr="001A2659" w:rsidTr="00CA0D4B">
        <w:trPr>
          <w:trHeight w:val="237"/>
        </w:trPr>
        <w:tc>
          <w:tcPr>
            <w:tcW w:w="2783" w:type="dxa"/>
          </w:tcPr>
          <w:p w:rsidR="00D93CD2" w:rsidRPr="0059740B" w:rsidRDefault="00D93CD2" w:rsidP="00D93CD2">
            <w:pPr>
              <w:pStyle w:val="BodyText"/>
              <w:rPr>
                <w:b/>
                <w:sz w:val="16"/>
                <w:szCs w:val="16"/>
              </w:rPr>
            </w:pPr>
            <w:r w:rsidRPr="0059740B">
              <w:rPr>
                <w:b/>
                <w:sz w:val="16"/>
                <w:szCs w:val="16"/>
              </w:rPr>
              <w:t xml:space="preserve">Step 6: </w:t>
            </w:r>
          </w:p>
          <w:p w:rsidR="00D93CD2" w:rsidRPr="0059740B" w:rsidRDefault="00D93CD2" w:rsidP="00D93CD2">
            <w:pPr>
              <w:pStyle w:val="BodyText"/>
              <w:rPr>
                <w:b/>
                <w:sz w:val="16"/>
                <w:szCs w:val="16"/>
              </w:rPr>
            </w:pPr>
            <w:r w:rsidRPr="0059740B">
              <w:rPr>
                <w:b/>
                <w:sz w:val="16"/>
                <w:szCs w:val="16"/>
              </w:rPr>
              <w:t>Employee/Manager Final Review Meeting</w:t>
            </w:r>
          </w:p>
        </w:tc>
        <w:tc>
          <w:tcPr>
            <w:tcW w:w="2365" w:type="dxa"/>
          </w:tcPr>
          <w:p w:rsidR="00D93CD2" w:rsidRPr="00CA0D4B" w:rsidRDefault="00CA0D4B" w:rsidP="00727A79">
            <w:pPr>
              <w:pStyle w:val="BodyText"/>
              <w:jc w:val="both"/>
              <w:rPr>
                <w:sz w:val="16"/>
                <w:szCs w:val="16"/>
              </w:rPr>
            </w:pPr>
            <w:r w:rsidRPr="00CA0D4B">
              <w:rPr>
                <w:sz w:val="16"/>
                <w:szCs w:val="16"/>
              </w:rPr>
              <w:t xml:space="preserve">Friday March </w:t>
            </w:r>
            <w:r w:rsidR="00727A79">
              <w:rPr>
                <w:sz w:val="16"/>
                <w:szCs w:val="16"/>
              </w:rPr>
              <w:t>09</w:t>
            </w:r>
            <w:r w:rsidRPr="00CA0D4B">
              <w:rPr>
                <w:sz w:val="16"/>
                <w:szCs w:val="16"/>
              </w:rPr>
              <w:t>, 201</w:t>
            </w:r>
            <w:r w:rsidR="00727A79">
              <w:rPr>
                <w:sz w:val="16"/>
                <w:szCs w:val="16"/>
              </w:rPr>
              <w:t>8</w:t>
            </w:r>
          </w:p>
        </w:tc>
      </w:tr>
      <w:tr w:rsidR="00D93CD2" w:rsidRPr="001A2659" w:rsidTr="00CA0D4B">
        <w:trPr>
          <w:trHeight w:val="237"/>
        </w:trPr>
        <w:tc>
          <w:tcPr>
            <w:tcW w:w="2783" w:type="dxa"/>
          </w:tcPr>
          <w:p w:rsidR="00D93CD2" w:rsidRPr="0059740B" w:rsidRDefault="00D93CD2" w:rsidP="00D93CD2">
            <w:pPr>
              <w:pStyle w:val="BodyText"/>
              <w:rPr>
                <w:b/>
                <w:sz w:val="16"/>
                <w:szCs w:val="16"/>
              </w:rPr>
            </w:pPr>
            <w:r w:rsidRPr="0059740B">
              <w:rPr>
                <w:b/>
                <w:sz w:val="16"/>
                <w:szCs w:val="16"/>
              </w:rPr>
              <w:t xml:space="preserve">Step 7:  </w:t>
            </w:r>
          </w:p>
          <w:p w:rsidR="00D93CD2" w:rsidRPr="0059740B" w:rsidRDefault="00D93CD2" w:rsidP="00D93CD2">
            <w:pPr>
              <w:pStyle w:val="BodyText"/>
              <w:rPr>
                <w:b/>
                <w:sz w:val="16"/>
                <w:szCs w:val="16"/>
              </w:rPr>
            </w:pPr>
            <w:r w:rsidRPr="0059740B">
              <w:rPr>
                <w:b/>
                <w:sz w:val="16"/>
                <w:szCs w:val="16"/>
              </w:rPr>
              <w:t xml:space="preserve">Finalize Review </w:t>
            </w:r>
          </w:p>
        </w:tc>
        <w:tc>
          <w:tcPr>
            <w:tcW w:w="2365" w:type="dxa"/>
          </w:tcPr>
          <w:p w:rsidR="00D93CD2" w:rsidRPr="00CA0D4B" w:rsidRDefault="00CA0D4B" w:rsidP="00727A79">
            <w:pPr>
              <w:pStyle w:val="BodyText"/>
              <w:rPr>
                <w:sz w:val="16"/>
                <w:szCs w:val="16"/>
              </w:rPr>
            </w:pPr>
            <w:r w:rsidRPr="00CA0D4B">
              <w:rPr>
                <w:sz w:val="16"/>
                <w:szCs w:val="16"/>
              </w:rPr>
              <w:t xml:space="preserve">Monday March  </w:t>
            </w:r>
            <w:r w:rsidR="006F4DA5">
              <w:rPr>
                <w:sz w:val="16"/>
                <w:szCs w:val="16"/>
              </w:rPr>
              <w:t>1</w:t>
            </w:r>
            <w:r w:rsidR="00727A79">
              <w:rPr>
                <w:sz w:val="16"/>
                <w:szCs w:val="16"/>
              </w:rPr>
              <w:t>2</w:t>
            </w:r>
            <w:r w:rsidRPr="00CA0D4B">
              <w:rPr>
                <w:sz w:val="16"/>
                <w:szCs w:val="16"/>
              </w:rPr>
              <w:t>, 201</w:t>
            </w:r>
            <w:r w:rsidR="00727A79">
              <w:rPr>
                <w:sz w:val="16"/>
                <w:szCs w:val="16"/>
              </w:rPr>
              <w:t>8</w:t>
            </w:r>
          </w:p>
        </w:tc>
      </w:tr>
    </w:tbl>
    <w:p w:rsidR="00764C37" w:rsidRPr="00D93CD2" w:rsidRDefault="00764C37" w:rsidP="00D93CD2">
      <w:pPr>
        <w:rPr>
          <w:rFonts w:ascii="Arial" w:hAnsi="Arial" w:cs="Arial"/>
          <w:sz w:val="20"/>
          <w:szCs w:val="20"/>
        </w:rPr>
      </w:pPr>
    </w:p>
    <w:p w:rsidR="00764C37" w:rsidRDefault="00764C37" w:rsidP="00764C3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764C37" w:rsidRDefault="00764C37" w:rsidP="00764C3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764C37" w:rsidRDefault="00764C37" w:rsidP="00764C3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764C37" w:rsidRDefault="00764C37" w:rsidP="00764C3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764C37" w:rsidRDefault="00764C37" w:rsidP="00764C3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D93CD2" w:rsidRDefault="00D93CD2" w:rsidP="00764C3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D93CD2" w:rsidRDefault="00D93CD2" w:rsidP="00764C3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D93CD2" w:rsidRDefault="00D93CD2" w:rsidP="00764C3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D93CD2" w:rsidRDefault="00D93CD2" w:rsidP="00764C3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D93CD2" w:rsidRDefault="00D93CD2" w:rsidP="00764C3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D93CD2" w:rsidRDefault="00D93CD2" w:rsidP="00764C3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D93CD2" w:rsidRDefault="00D93CD2" w:rsidP="00764C3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D93CD2" w:rsidRDefault="00D93CD2" w:rsidP="00764C3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D93CD2" w:rsidRDefault="00D93CD2" w:rsidP="00764C3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764C37" w:rsidRPr="00764C37" w:rsidRDefault="00764C37" w:rsidP="00764C3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B22A0F" w:rsidRPr="00A91B68" w:rsidRDefault="00B22A0F" w:rsidP="0013079D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C5224C">
        <w:rPr>
          <w:rFonts w:ascii="Arial" w:hAnsi="Arial" w:cs="Arial"/>
          <w:sz w:val="20"/>
          <w:szCs w:val="20"/>
          <w:u w:val="single"/>
        </w:rPr>
        <w:lastRenderedPageBreak/>
        <w:t>Completion of Annual Performance Reviews</w:t>
      </w:r>
      <w:r>
        <w:rPr>
          <w:rFonts w:ascii="Arial" w:hAnsi="Arial" w:cs="Arial"/>
          <w:sz w:val="20"/>
          <w:szCs w:val="20"/>
        </w:rPr>
        <w:t xml:space="preserve">: all reviews </w:t>
      </w:r>
      <w:r w:rsidRPr="00A332FB">
        <w:rPr>
          <w:rFonts w:ascii="Arial" w:hAnsi="Arial" w:cs="Arial"/>
          <w:sz w:val="20"/>
          <w:szCs w:val="20"/>
          <w:u w:val="single"/>
        </w:rPr>
        <w:t>must be completed</w:t>
      </w:r>
      <w:r>
        <w:rPr>
          <w:rFonts w:ascii="Arial" w:hAnsi="Arial" w:cs="Arial"/>
          <w:sz w:val="20"/>
          <w:szCs w:val="20"/>
        </w:rPr>
        <w:t xml:space="preserve"> </w:t>
      </w:r>
      <w:r w:rsidR="00F33D37">
        <w:rPr>
          <w:rFonts w:ascii="Arial" w:hAnsi="Arial" w:cs="Arial"/>
          <w:sz w:val="20"/>
          <w:szCs w:val="20"/>
        </w:rPr>
        <w:t xml:space="preserve">and submitted to </w:t>
      </w:r>
      <w:r w:rsidR="00EB260F">
        <w:rPr>
          <w:rFonts w:ascii="Arial" w:hAnsi="Arial" w:cs="Arial"/>
          <w:sz w:val="20"/>
          <w:szCs w:val="20"/>
        </w:rPr>
        <w:t xml:space="preserve">IUSB </w:t>
      </w:r>
      <w:r w:rsidR="00F33D37">
        <w:rPr>
          <w:rFonts w:ascii="Arial" w:hAnsi="Arial" w:cs="Arial"/>
          <w:sz w:val="20"/>
          <w:szCs w:val="20"/>
        </w:rPr>
        <w:t xml:space="preserve">HR </w:t>
      </w:r>
      <w:r>
        <w:rPr>
          <w:rFonts w:ascii="Arial" w:hAnsi="Arial" w:cs="Arial"/>
          <w:sz w:val="20"/>
          <w:szCs w:val="20"/>
        </w:rPr>
        <w:t xml:space="preserve">by </w:t>
      </w:r>
      <w:r w:rsidR="00C4525A" w:rsidRPr="00C4525A">
        <w:rPr>
          <w:rFonts w:ascii="Arial" w:hAnsi="Arial" w:cs="Arial"/>
          <w:b/>
          <w:sz w:val="20"/>
          <w:szCs w:val="20"/>
          <w:u w:val="single"/>
        </w:rPr>
        <w:t xml:space="preserve">Monday March </w:t>
      </w:r>
      <w:r w:rsidR="00BF41C6">
        <w:rPr>
          <w:rFonts w:ascii="Arial" w:hAnsi="Arial" w:cs="Arial"/>
          <w:b/>
          <w:sz w:val="20"/>
          <w:szCs w:val="20"/>
          <w:u w:val="single"/>
        </w:rPr>
        <w:t>1</w:t>
      </w:r>
      <w:r w:rsidR="00727A79">
        <w:rPr>
          <w:rFonts w:ascii="Arial" w:hAnsi="Arial" w:cs="Arial"/>
          <w:b/>
          <w:sz w:val="20"/>
          <w:szCs w:val="20"/>
          <w:u w:val="single"/>
        </w:rPr>
        <w:t>2</w:t>
      </w:r>
      <w:r w:rsidR="0092000A" w:rsidRPr="00C4525A">
        <w:rPr>
          <w:rFonts w:ascii="Arial" w:hAnsi="Arial" w:cs="Arial"/>
          <w:b/>
          <w:sz w:val="20"/>
          <w:szCs w:val="20"/>
          <w:u w:val="single"/>
        </w:rPr>
        <w:t>, 201</w:t>
      </w:r>
      <w:r w:rsidR="00727A79">
        <w:rPr>
          <w:rFonts w:ascii="Arial" w:hAnsi="Arial" w:cs="Arial"/>
          <w:b/>
          <w:sz w:val="20"/>
          <w:szCs w:val="20"/>
          <w:u w:val="single"/>
        </w:rPr>
        <w:t>8</w:t>
      </w:r>
    </w:p>
    <w:p w:rsidR="00B22A0F" w:rsidRPr="00D027BE" w:rsidRDefault="00B22A0F" w:rsidP="0001475B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:rsidR="00B22A0F" w:rsidRPr="00A332FB" w:rsidRDefault="00B22A0F" w:rsidP="0013079D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  <w:u w:val="single"/>
        </w:rPr>
      </w:pPr>
      <w:r w:rsidRPr="00A332FB">
        <w:rPr>
          <w:rFonts w:ascii="Arial" w:hAnsi="Arial" w:cs="Arial"/>
          <w:sz w:val="20"/>
          <w:szCs w:val="20"/>
          <w:u w:val="single"/>
        </w:rPr>
        <w:t xml:space="preserve">Manager Expectations: </w:t>
      </w:r>
    </w:p>
    <w:p w:rsidR="00B22A0F" w:rsidRDefault="00B22A0F" w:rsidP="0013079D">
      <w:pPr>
        <w:pStyle w:val="ListParagraph"/>
        <w:numPr>
          <w:ilvl w:val="1"/>
          <w:numId w:val="2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</w:t>
      </w:r>
      <w:r w:rsidRPr="00A96B4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Annual Performance </w:t>
      </w:r>
      <w:r w:rsidRPr="00A96B4B">
        <w:rPr>
          <w:rFonts w:ascii="Arial" w:hAnsi="Arial" w:cs="Arial"/>
          <w:sz w:val="20"/>
          <w:szCs w:val="20"/>
        </w:rPr>
        <w:t xml:space="preserve">Reviews will </w:t>
      </w:r>
      <w:r>
        <w:rPr>
          <w:rFonts w:ascii="Arial" w:hAnsi="Arial" w:cs="Arial"/>
          <w:sz w:val="20"/>
          <w:szCs w:val="20"/>
        </w:rPr>
        <w:t xml:space="preserve">be </w:t>
      </w:r>
      <w:r w:rsidRPr="00A96B4B">
        <w:rPr>
          <w:rFonts w:ascii="Arial" w:hAnsi="Arial" w:cs="Arial"/>
          <w:sz w:val="20"/>
          <w:szCs w:val="20"/>
        </w:rPr>
        <w:t xml:space="preserve">completed in their entirety </w:t>
      </w:r>
      <w:r>
        <w:rPr>
          <w:rFonts w:ascii="Arial" w:hAnsi="Arial" w:cs="Arial"/>
          <w:sz w:val="20"/>
          <w:szCs w:val="20"/>
        </w:rPr>
        <w:t xml:space="preserve">and </w:t>
      </w:r>
      <w:r w:rsidRPr="00A96B4B">
        <w:rPr>
          <w:rFonts w:ascii="Arial" w:hAnsi="Arial" w:cs="Arial"/>
          <w:sz w:val="20"/>
          <w:szCs w:val="20"/>
        </w:rPr>
        <w:t>according the aforementioned timelines</w:t>
      </w:r>
      <w:r>
        <w:rPr>
          <w:rFonts w:ascii="Arial" w:hAnsi="Arial" w:cs="Arial"/>
          <w:sz w:val="20"/>
          <w:szCs w:val="20"/>
        </w:rPr>
        <w:t>.</w:t>
      </w:r>
    </w:p>
    <w:p w:rsidR="00C956EB" w:rsidRPr="00D93CD2" w:rsidRDefault="00EE337B" w:rsidP="00D93CD2">
      <w:pPr>
        <w:pStyle w:val="ListParagraph"/>
        <w:numPr>
          <w:ilvl w:val="1"/>
          <w:numId w:val="27"/>
        </w:numPr>
        <w:rPr>
          <w:rFonts w:ascii="Arial" w:hAnsi="Arial" w:cs="Arial"/>
          <w:sz w:val="20"/>
          <w:szCs w:val="20"/>
        </w:rPr>
      </w:pPr>
      <w:r w:rsidRPr="00333C7F">
        <w:rPr>
          <w:rFonts w:ascii="Arial" w:hAnsi="Arial" w:cs="Arial"/>
          <w:sz w:val="20"/>
          <w:szCs w:val="20"/>
        </w:rPr>
        <w:t xml:space="preserve">Failure to meet this deadline may jeopardize a pay increase of the </w:t>
      </w:r>
      <w:r>
        <w:rPr>
          <w:rFonts w:ascii="Arial" w:hAnsi="Arial" w:cs="Arial"/>
          <w:sz w:val="20"/>
          <w:szCs w:val="20"/>
        </w:rPr>
        <w:t>review manager</w:t>
      </w:r>
      <w:r w:rsidRPr="00333C7F">
        <w:rPr>
          <w:rFonts w:ascii="Arial" w:hAnsi="Arial" w:cs="Arial"/>
          <w:sz w:val="20"/>
          <w:szCs w:val="20"/>
        </w:rPr>
        <w:t>.</w:t>
      </w:r>
    </w:p>
    <w:p w:rsidR="00B22A0F" w:rsidRDefault="00B22A0F" w:rsidP="00B62484">
      <w:pPr>
        <w:spacing w:after="0" w:line="240" w:lineRule="auto"/>
        <w:rPr>
          <w:rFonts w:ascii="Arial" w:hAnsi="Arial" w:cs="Arial"/>
          <w:b/>
          <w:color w:val="000000"/>
          <w:sz w:val="20"/>
          <w:u w:val="single"/>
        </w:rPr>
      </w:pPr>
      <w:r>
        <w:rPr>
          <w:rFonts w:ascii="Arial" w:hAnsi="Arial" w:cs="Arial"/>
          <w:b/>
          <w:snapToGrid w:val="0"/>
          <w:color w:val="000000"/>
          <w:sz w:val="20"/>
          <w:u w:val="single"/>
        </w:rPr>
        <w:t>Section 3</w:t>
      </w:r>
      <w:r w:rsidRPr="00B22A0F">
        <w:rPr>
          <w:rFonts w:ascii="Arial" w:hAnsi="Arial" w:cs="Arial"/>
          <w:b/>
          <w:snapToGrid w:val="0"/>
          <w:color w:val="000000"/>
          <w:sz w:val="20"/>
          <w:u w:val="single"/>
        </w:rPr>
        <w:t xml:space="preserve">.0: </w:t>
      </w:r>
      <w:r w:rsidR="007B7B2A">
        <w:rPr>
          <w:rFonts w:ascii="Arial" w:hAnsi="Arial" w:cs="Arial"/>
          <w:b/>
          <w:snapToGrid w:val="0"/>
          <w:color w:val="000000"/>
          <w:sz w:val="20"/>
          <w:u w:val="single"/>
        </w:rPr>
        <w:t xml:space="preserve">IUSB </w:t>
      </w:r>
      <w:r w:rsidRPr="00B22A0F">
        <w:rPr>
          <w:rFonts w:ascii="Arial" w:hAnsi="Arial" w:cs="Arial"/>
          <w:b/>
          <w:color w:val="000000"/>
          <w:sz w:val="20"/>
          <w:u w:val="single"/>
        </w:rPr>
        <w:t xml:space="preserve">Performance Review </w:t>
      </w:r>
      <w:r>
        <w:rPr>
          <w:rFonts w:ascii="Arial" w:hAnsi="Arial" w:cs="Arial"/>
          <w:b/>
          <w:color w:val="000000"/>
          <w:sz w:val="20"/>
          <w:u w:val="single"/>
        </w:rPr>
        <w:t>Process</w:t>
      </w:r>
    </w:p>
    <w:p w:rsidR="00C24DFF" w:rsidRPr="00B22A0F" w:rsidRDefault="00C24DFF" w:rsidP="00B62484">
      <w:pPr>
        <w:spacing w:after="0" w:line="240" w:lineRule="auto"/>
        <w:rPr>
          <w:rFonts w:ascii="Arial" w:hAnsi="Arial" w:cs="Arial"/>
          <w:b/>
          <w:color w:val="000000"/>
          <w:sz w:val="20"/>
          <w:u w:val="single"/>
        </w:rPr>
      </w:pPr>
    </w:p>
    <w:p w:rsidR="00EB260F" w:rsidRDefault="007B7B2A" w:rsidP="00B62484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proofErr w:type="gramStart"/>
      <w:r>
        <w:rPr>
          <w:rFonts w:ascii="Arial" w:eastAsia="Calibri" w:hAnsi="Arial" w:cs="Arial"/>
          <w:b/>
          <w:sz w:val="20"/>
          <w:szCs w:val="20"/>
        </w:rPr>
        <w:t>3.1</w:t>
      </w:r>
      <w:proofErr w:type="gramEnd"/>
      <w:r>
        <w:rPr>
          <w:rFonts w:ascii="Arial" w:eastAsia="Calibri" w:hAnsi="Arial" w:cs="Arial"/>
          <w:b/>
          <w:sz w:val="20"/>
          <w:szCs w:val="20"/>
        </w:rPr>
        <w:t xml:space="preserve">: </w:t>
      </w:r>
      <w:r w:rsidR="00F33D37">
        <w:rPr>
          <w:rFonts w:ascii="Arial" w:eastAsia="Calibri" w:hAnsi="Arial" w:cs="Arial"/>
          <w:b/>
          <w:sz w:val="20"/>
          <w:szCs w:val="20"/>
        </w:rPr>
        <w:t>Pre Review</w:t>
      </w:r>
      <w:r w:rsidR="004550E7">
        <w:rPr>
          <w:rFonts w:ascii="Arial" w:eastAsia="Calibri" w:hAnsi="Arial" w:cs="Arial"/>
          <w:b/>
          <w:sz w:val="20"/>
          <w:szCs w:val="20"/>
        </w:rPr>
        <w:t xml:space="preserve"> Preparation</w:t>
      </w:r>
      <w:r>
        <w:rPr>
          <w:rFonts w:ascii="Arial" w:eastAsia="Calibri" w:hAnsi="Arial" w:cs="Arial"/>
          <w:b/>
          <w:sz w:val="20"/>
          <w:szCs w:val="20"/>
        </w:rPr>
        <w:t xml:space="preserve"> </w:t>
      </w:r>
    </w:p>
    <w:p w:rsidR="00EB260F" w:rsidRDefault="00EB260F" w:rsidP="00B62484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D44C6E" w:rsidRDefault="00D44C6E" w:rsidP="0001475B">
      <w:pPr>
        <w:pStyle w:val="ListParagraph"/>
        <w:numPr>
          <w:ilvl w:val="0"/>
          <w:numId w:val="15"/>
        </w:numPr>
        <w:spacing w:after="0" w:line="240" w:lineRule="auto"/>
        <w:ind w:left="1080"/>
        <w:rPr>
          <w:rFonts w:ascii="Arial" w:eastAsia="Calibri" w:hAnsi="Arial" w:cs="Arial"/>
          <w:b/>
          <w:sz w:val="20"/>
          <w:szCs w:val="20"/>
        </w:rPr>
      </w:pPr>
      <w:r w:rsidRPr="00D44C6E">
        <w:rPr>
          <w:rFonts w:ascii="Arial" w:eastAsia="Calibri" w:hAnsi="Arial" w:cs="Arial"/>
          <w:b/>
          <w:sz w:val="20"/>
          <w:szCs w:val="20"/>
        </w:rPr>
        <w:t>Enter Goals on the Review Form</w:t>
      </w:r>
      <w:r w:rsidR="00B62484">
        <w:rPr>
          <w:rFonts w:ascii="Arial" w:eastAsia="Calibri" w:hAnsi="Arial" w:cs="Arial"/>
          <w:b/>
          <w:sz w:val="20"/>
          <w:szCs w:val="20"/>
        </w:rPr>
        <w:t>:</w:t>
      </w:r>
    </w:p>
    <w:p w:rsidR="009D1977" w:rsidRPr="001C7FF7" w:rsidRDefault="009D1977" w:rsidP="0013079D">
      <w:pPr>
        <w:pStyle w:val="ListParagraph"/>
        <w:numPr>
          <w:ilvl w:val="1"/>
          <w:numId w:val="15"/>
        </w:numPr>
        <w:spacing w:after="0" w:line="240" w:lineRule="auto"/>
        <w:rPr>
          <w:rFonts w:ascii="Arial" w:eastAsia="Calibri" w:hAnsi="Arial" w:cs="Arial"/>
          <w:b/>
          <w:i/>
          <w:sz w:val="20"/>
          <w:szCs w:val="20"/>
          <w:u w:val="single"/>
        </w:rPr>
      </w:pPr>
      <w:r w:rsidRPr="009D1977">
        <w:rPr>
          <w:rFonts w:ascii="Arial" w:eastAsia="Calibri" w:hAnsi="Arial" w:cs="Arial"/>
          <w:sz w:val="20"/>
          <w:szCs w:val="20"/>
        </w:rPr>
        <w:t xml:space="preserve">Enter any and all agreed upon </w:t>
      </w:r>
      <w:r>
        <w:rPr>
          <w:rFonts w:ascii="Arial" w:eastAsia="Calibri" w:hAnsi="Arial" w:cs="Arial"/>
          <w:sz w:val="20"/>
          <w:szCs w:val="20"/>
        </w:rPr>
        <w:t xml:space="preserve">SMART </w:t>
      </w:r>
      <w:r w:rsidRPr="009D1977">
        <w:rPr>
          <w:rFonts w:ascii="Arial" w:eastAsia="Calibri" w:hAnsi="Arial" w:cs="Arial"/>
          <w:sz w:val="20"/>
          <w:szCs w:val="20"/>
        </w:rPr>
        <w:t xml:space="preserve">goals that were </w:t>
      </w:r>
      <w:r w:rsidR="004550E7">
        <w:rPr>
          <w:rFonts w:ascii="Arial" w:eastAsia="Calibri" w:hAnsi="Arial" w:cs="Arial"/>
          <w:sz w:val="20"/>
          <w:szCs w:val="20"/>
        </w:rPr>
        <w:t xml:space="preserve">active during the review period on the </w:t>
      </w:r>
      <w:r w:rsidR="001C7FF7" w:rsidRPr="001C7FF7">
        <w:rPr>
          <w:rFonts w:ascii="Arial" w:eastAsia="Calibri" w:hAnsi="Arial" w:cs="Arial"/>
          <w:b/>
          <w:i/>
          <w:sz w:val="20"/>
          <w:szCs w:val="20"/>
          <w:u w:val="single"/>
        </w:rPr>
        <w:t xml:space="preserve">IUSB </w:t>
      </w:r>
      <w:r w:rsidR="004550E7" w:rsidRPr="001C7FF7">
        <w:rPr>
          <w:rFonts w:ascii="Arial" w:hAnsi="Arial" w:cs="Arial"/>
          <w:b/>
          <w:i/>
          <w:sz w:val="20"/>
          <w:szCs w:val="20"/>
          <w:u w:val="single"/>
        </w:rPr>
        <w:t xml:space="preserve">Annual Performance Review Form. </w:t>
      </w:r>
      <w:r w:rsidR="00C4525A" w:rsidRPr="00C4525A">
        <w:rPr>
          <w:rFonts w:ascii="Arial" w:hAnsi="Arial" w:cs="Arial"/>
          <w:sz w:val="20"/>
          <w:szCs w:val="20"/>
        </w:rPr>
        <w:t xml:space="preserve">(See </w:t>
      </w:r>
      <w:r w:rsidR="00C4525A" w:rsidRPr="00C4525A">
        <w:rPr>
          <w:rFonts w:ascii="Arial" w:hAnsi="Arial" w:cs="Arial"/>
          <w:b/>
          <w:sz w:val="20"/>
          <w:szCs w:val="20"/>
        </w:rPr>
        <w:t>Appendix 4.</w:t>
      </w:r>
      <w:r w:rsidR="00C4525A">
        <w:rPr>
          <w:rFonts w:ascii="Arial" w:hAnsi="Arial" w:cs="Arial"/>
          <w:b/>
          <w:sz w:val="20"/>
          <w:szCs w:val="20"/>
        </w:rPr>
        <w:t>1</w:t>
      </w:r>
      <w:r w:rsidR="00C4525A" w:rsidRPr="00C4525A">
        <w:rPr>
          <w:rFonts w:ascii="Arial" w:hAnsi="Arial" w:cs="Arial"/>
          <w:sz w:val="20"/>
          <w:szCs w:val="20"/>
        </w:rPr>
        <w:t xml:space="preserve"> for example form)</w:t>
      </w:r>
    </w:p>
    <w:p w:rsidR="00C24DFF" w:rsidRPr="002D746B" w:rsidRDefault="00C0561E" w:rsidP="002D746B">
      <w:pPr>
        <w:pStyle w:val="ListParagraph"/>
        <w:numPr>
          <w:ilvl w:val="1"/>
          <w:numId w:val="15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C0561E">
        <w:rPr>
          <w:rFonts w:ascii="Arial" w:hAnsi="Arial" w:cs="Arial"/>
          <w:sz w:val="20"/>
          <w:szCs w:val="20"/>
        </w:rPr>
        <w:t xml:space="preserve">If a review manager did not assign goals, prepare goals based on the </w:t>
      </w:r>
      <w:r>
        <w:rPr>
          <w:rFonts w:ascii="Arial" w:hAnsi="Arial" w:cs="Arial"/>
          <w:sz w:val="20"/>
          <w:szCs w:val="20"/>
        </w:rPr>
        <w:t xml:space="preserve">duties outlined in the </w:t>
      </w:r>
      <w:r w:rsidRPr="00C0561E">
        <w:rPr>
          <w:rFonts w:ascii="Arial" w:hAnsi="Arial" w:cs="Arial"/>
          <w:sz w:val="20"/>
          <w:szCs w:val="20"/>
        </w:rPr>
        <w:t>employees position description and/or projects/assignments the employee worked on during the year.</w:t>
      </w:r>
      <w:r w:rsidR="002D746B">
        <w:rPr>
          <w:rFonts w:ascii="Arial" w:hAnsi="Arial" w:cs="Arial"/>
          <w:sz w:val="20"/>
          <w:szCs w:val="20"/>
        </w:rPr>
        <w:t xml:space="preserve"> (</w:t>
      </w:r>
      <w:r w:rsidR="009D1977" w:rsidRPr="002D746B">
        <w:rPr>
          <w:rFonts w:ascii="Arial" w:eastAsia="Calibri" w:hAnsi="Arial" w:cs="Arial"/>
          <w:sz w:val="20"/>
          <w:szCs w:val="20"/>
        </w:rPr>
        <w:t xml:space="preserve">See </w:t>
      </w:r>
      <w:r w:rsidR="009D1977" w:rsidRPr="002D746B">
        <w:rPr>
          <w:rFonts w:ascii="Arial" w:eastAsia="Calibri" w:hAnsi="Arial" w:cs="Arial"/>
          <w:b/>
          <w:sz w:val="20"/>
          <w:szCs w:val="20"/>
        </w:rPr>
        <w:t xml:space="preserve">Appendix </w:t>
      </w:r>
      <w:r w:rsidR="00C4525A" w:rsidRPr="002D746B">
        <w:rPr>
          <w:rFonts w:ascii="Arial" w:eastAsia="Calibri" w:hAnsi="Arial" w:cs="Arial"/>
          <w:b/>
          <w:sz w:val="20"/>
          <w:szCs w:val="20"/>
        </w:rPr>
        <w:t xml:space="preserve">4.2 </w:t>
      </w:r>
      <w:r w:rsidR="009D1977" w:rsidRPr="002D746B">
        <w:rPr>
          <w:rFonts w:ascii="Arial" w:eastAsia="Calibri" w:hAnsi="Arial" w:cs="Arial"/>
          <w:sz w:val="20"/>
          <w:szCs w:val="20"/>
        </w:rPr>
        <w:t xml:space="preserve">for instruction on writing </w:t>
      </w:r>
      <w:r w:rsidR="009D1977" w:rsidRPr="002D746B">
        <w:rPr>
          <w:rFonts w:ascii="Arial" w:eastAsia="Calibri" w:hAnsi="Arial" w:cs="Arial"/>
          <w:i/>
          <w:sz w:val="20"/>
          <w:szCs w:val="20"/>
        </w:rPr>
        <w:t>SMART goals</w:t>
      </w:r>
      <w:r w:rsidR="002D746B">
        <w:rPr>
          <w:rFonts w:ascii="Arial" w:eastAsia="Calibri" w:hAnsi="Arial" w:cs="Arial"/>
          <w:i/>
          <w:sz w:val="20"/>
          <w:szCs w:val="20"/>
        </w:rPr>
        <w:t>)</w:t>
      </w:r>
      <w:r w:rsidR="009D1977" w:rsidRPr="002D746B">
        <w:rPr>
          <w:rFonts w:ascii="Arial" w:eastAsia="Calibri" w:hAnsi="Arial" w:cs="Arial"/>
          <w:sz w:val="20"/>
          <w:szCs w:val="20"/>
        </w:rPr>
        <w:t xml:space="preserve"> </w:t>
      </w:r>
    </w:p>
    <w:p w:rsidR="009D1977" w:rsidRPr="009D1977" w:rsidRDefault="009D1977" w:rsidP="0001475B">
      <w:pPr>
        <w:pStyle w:val="ListParagraph"/>
        <w:spacing w:after="0" w:line="240" w:lineRule="auto"/>
        <w:ind w:left="1800"/>
        <w:rPr>
          <w:rFonts w:ascii="Arial" w:eastAsia="Calibri" w:hAnsi="Arial" w:cs="Arial"/>
          <w:sz w:val="20"/>
          <w:szCs w:val="20"/>
        </w:rPr>
      </w:pPr>
      <w:r w:rsidRPr="009D1977">
        <w:rPr>
          <w:rFonts w:ascii="Arial" w:eastAsia="Calibri" w:hAnsi="Arial" w:cs="Arial"/>
          <w:sz w:val="20"/>
          <w:szCs w:val="20"/>
        </w:rPr>
        <w:t xml:space="preserve"> </w:t>
      </w:r>
    </w:p>
    <w:p w:rsidR="00D44C6E" w:rsidRDefault="007B7B2A" w:rsidP="0001475B">
      <w:pPr>
        <w:pStyle w:val="ListParagraph"/>
        <w:numPr>
          <w:ilvl w:val="0"/>
          <w:numId w:val="15"/>
        </w:numPr>
        <w:spacing w:after="0" w:line="240" w:lineRule="auto"/>
        <w:ind w:left="108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 </w:t>
      </w:r>
      <w:r w:rsidR="00FF7EE5">
        <w:rPr>
          <w:rFonts w:ascii="Arial" w:eastAsia="Calibri" w:hAnsi="Arial" w:cs="Arial"/>
          <w:b/>
          <w:sz w:val="20"/>
          <w:szCs w:val="20"/>
        </w:rPr>
        <w:t xml:space="preserve">Meet </w:t>
      </w:r>
      <w:r w:rsidR="004550E7">
        <w:rPr>
          <w:rFonts w:ascii="Arial" w:eastAsia="Calibri" w:hAnsi="Arial" w:cs="Arial"/>
          <w:b/>
          <w:sz w:val="20"/>
          <w:szCs w:val="20"/>
        </w:rPr>
        <w:t xml:space="preserve">with </w:t>
      </w:r>
      <w:r w:rsidR="00FF7EE5">
        <w:rPr>
          <w:rFonts w:ascii="Arial" w:eastAsia="Calibri" w:hAnsi="Arial" w:cs="Arial"/>
          <w:b/>
          <w:sz w:val="20"/>
          <w:szCs w:val="20"/>
        </w:rPr>
        <w:t>Employees</w:t>
      </w:r>
      <w:r w:rsidR="00B62484">
        <w:rPr>
          <w:rFonts w:ascii="Arial" w:eastAsia="Calibri" w:hAnsi="Arial" w:cs="Arial"/>
          <w:b/>
          <w:sz w:val="20"/>
          <w:szCs w:val="20"/>
        </w:rPr>
        <w:t xml:space="preserve">: </w:t>
      </w:r>
    </w:p>
    <w:p w:rsidR="004550E7" w:rsidRPr="004550E7" w:rsidRDefault="004550E7" w:rsidP="0013079D">
      <w:pPr>
        <w:pStyle w:val="ListParagraph"/>
        <w:numPr>
          <w:ilvl w:val="1"/>
          <w:numId w:val="15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4550E7">
        <w:rPr>
          <w:rFonts w:ascii="Arial" w:eastAsia="Calibri" w:hAnsi="Arial" w:cs="Arial"/>
          <w:sz w:val="20"/>
          <w:szCs w:val="20"/>
        </w:rPr>
        <w:t xml:space="preserve">Set up and conduct a 1:1 meeting with each employee who </w:t>
      </w:r>
      <w:proofErr w:type="gramStart"/>
      <w:r w:rsidRPr="004550E7">
        <w:rPr>
          <w:rFonts w:ascii="Arial" w:eastAsia="Calibri" w:hAnsi="Arial" w:cs="Arial"/>
          <w:sz w:val="20"/>
          <w:szCs w:val="20"/>
        </w:rPr>
        <w:t>will be reviewed</w:t>
      </w:r>
      <w:proofErr w:type="gramEnd"/>
      <w:r w:rsidRPr="004550E7">
        <w:rPr>
          <w:rFonts w:ascii="Arial" w:eastAsia="Calibri" w:hAnsi="Arial" w:cs="Arial"/>
          <w:sz w:val="20"/>
          <w:szCs w:val="20"/>
        </w:rPr>
        <w:t xml:space="preserve">. </w:t>
      </w:r>
    </w:p>
    <w:p w:rsidR="00152228" w:rsidRDefault="004550E7" w:rsidP="0013079D">
      <w:pPr>
        <w:pStyle w:val="ListParagraph"/>
        <w:numPr>
          <w:ilvl w:val="1"/>
          <w:numId w:val="15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152228">
        <w:rPr>
          <w:rFonts w:ascii="Arial" w:eastAsia="Calibri" w:hAnsi="Arial" w:cs="Arial"/>
          <w:sz w:val="20"/>
          <w:szCs w:val="20"/>
        </w:rPr>
        <w:t xml:space="preserve">Review the goals that the employee will be reviewed on </w:t>
      </w:r>
      <w:r w:rsidR="00152228" w:rsidRPr="00152228">
        <w:rPr>
          <w:rFonts w:ascii="Arial" w:eastAsia="Calibri" w:hAnsi="Arial" w:cs="Arial"/>
          <w:sz w:val="20"/>
          <w:szCs w:val="20"/>
        </w:rPr>
        <w:t>for the last review cycle (201</w:t>
      </w:r>
      <w:r w:rsidR="008D51DD">
        <w:rPr>
          <w:rFonts w:ascii="Arial" w:eastAsia="Calibri" w:hAnsi="Arial" w:cs="Arial"/>
          <w:sz w:val="20"/>
          <w:szCs w:val="20"/>
        </w:rPr>
        <w:t>7</w:t>
      </w:r>
      <w:bookmarkStart w:id="0" w:name="_GoBack"/>
      <w:bookmarkEnd w:id="0"/>
      <w:r w:rsidR="00152228" w:rsidRPr="00152228">
        <w:rPr>
          <w:rFonts w:ascii="Arial" w:eastAsia="Calibri" w:hAnsi="Arial" w:cs="Arial"/>
          <w:sz w:val="20"/>
          <w:szCs w:val="20"/>
        </w:rPr>
        <w:t xml:space="preserve">) </w:t>
      </w:r>
      <w:r w:rsidRPr="00152228">
        <w:rPr>
          <w:rFonts w:ascii="Arial" w:eastAsia="Calibri" w:hAnsi="Arial" w:cs="Arial"/>
          <w:sz w:val="20"/>
          <w:szCs w:val="20"/>
        </w:rPr>
        <w:t xml:space="preserve">and reach agreement that the stated goals are </w:t>
      </w:r>
      <w:r w:rsidR="000D5B78" w:rsidRPr="00152228">
        <w:rPr>
          <w:rFonts w:ascii="Arial" w:eastAsia="Calibri" w:hAnsi="Arial" w:cs="Arial"/>
          <w:sz w:val="20"/>
          <w:szCs w:val="20"/>
        </w:rPr>
        <w:t>relevant and timely</w:t>
      </w:r>
      <w:r w:rsidR="00152228">
        <w:rPr>
          <w:rFonts w:ascii="Arial" w:eastAsia="Calibri" w:hAnsi="Arial" w:cs="Arial"/>
          <w:sz w:val="20"/>
          <w:szCs w:val="20"/>
        </w:rPr>
        <w:t>.</w:t>
      </w:r>
      <w:r w:rsidR="000D5B78" w:rsidRPr="00152228">
        <w:rPr>
          <w:rFonts w:ascii="Arial" w:eastAsia="Calibri" w:hAnsi="Arial" w:cs="Arial"/>
          <w:sz w:val="20"/>
          <w:szCs w:val="20"/>
        </w:rPr>
        <w:t xml:space="preserve"> </w:t>
      </w:r>
    </w:p>
    <w:p w:rsidR="00C24DFF" w:rsidRPr="00A96B4B" w:rsidRDefault="00C24DFF" w:rsidP="0013079D">
      <w:pPr>
        <w:numPr>
          <w:ilvl w:val="1"/>
          <w:numId w:val="15"/>
        </w:numPr>
        <w:spacing w:after="0" w:line="240" w:lineRule="auto"/>
        <w:rPr>
          <w:rFonts w:ascii="Arial" w:hAnsi="Arial" w:cs="Arial"/>
          <w:sz w:val="20"/>
        </w:rPr>
      </w:pPr>
      <w:r w:rsidRPr="00A96B4B">
        <w:rPr>
          <w:rFonts w:ascii="Arial" w:hAnsi="Arial" w:cs="Arial"/>
          <w:sz w:val="20"/>
        </w:rPr>
        <w:t xml:space="preserve">Tips: </w:t>
      </w:r>
    </w:p>
    <w:p w:rsidR="00C24DFF" w:rsidRPr="00A96B4B" w:rsidRDefault="00C24DFF" w:rsidP="0013079D">
      <w:pPr>
        <w:numPr>
          <w:ilvl w:val="2"/>
          <w:numId w:val="15"/>
        </w:numPr>
        <w:tabs>
          <w:tab w:val="num" w:pos="3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  <w:r w:rsidRPr="00A96B4B">
        <w:rPr>
          <w:rFonts w:ascii="Arial" w:hAnsi="Arial" w:cs="Arial"/>
          <w:sz w:val="20"/>
        </w:rPr>
        <w:t>Allow enough time (30 minutes-1 hour) with no interruptions, in a private location.</w:t>
      </w:r>
    </w:p>
    <w:p w:rsidR="001A55F8" w:rsidRDefault="00C24DFF" w:rsidP="001A55F8">
      <w:pPr>
        <w:numPr>
          <w:ilvl w:val="2"/>
          <w:numId w:val="15"/>
        </w:numPr>
        <w:tabs>
          <w:tab w:val="num" w:pos="3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  <w:r w:rsidRPr="00A96B4B">
        <w:rPr>
          <w:rFonts w:ascii="Arial" w:hAnsi="Arial" w:cs="Arial"/>
          <w:sz w:val="20"/>
        </w:rPr>
        <w:t xml:space="preserve">Encourage a dialogue around the goals </w:t>
      </w:r>
      <w:r w:rsidR="000D5B78">
        <w:rPr>
          <w:rFonts w:ascii="Arial" w:hAnsi="Arial" w:cs="Arial"/>
          <w:sz w:val="20"/>
        </w:rPr>
        <w:t xml:space="preserve">that </w:t>
      </w:r>
      <w:proofErr w:type="gramStart"/>
      <w:r w:rsidR="000D5B78">
        <w:rPr>
          <w:rFonts w:ascii="Arial" w:hAnsi="Arial" w:cs="Arial"/>
          <w:sz w:val="20"/>
        </w:rPr>
        <w:t>will be used</w:t>
      </w:r>
      <w:proofErr w:type="gramEnd"/>
      <w:r w:rsidR="000D5B78">
        <w:rPr>
          <w:rFonts w:ascii="Arial" w:hAnsi="Arial" w:cs="Arial"/>
          <w:sz w:val="20"/>
        </w:rPr>
        <w:t xml:space="preserve"> in the annual review</w:t>
      </w:r>
      <w:r w:rsidRPr="00A96B4B">
        <w:rPr>
          <w:rFonts w:ascii="Arial" w:hAnsi="Arial" w:cs="Arial"/>
          <w:sz w:val="20"/>
        </w:rPr>
        <w:t xml:space="preserve">. </w:t>
      </w:r>
    </w:p>
    <w:p w:rsidR="001A55F8" w:rsidRDefault="001A55F8" w:rsidP="001A55F8">
      <w:pPr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sz w:val="20"/>
        </w:rPr>
      </w:pPr>
    </w:p>
    <w:p w:rsidR="001A55F8" w:rsidRPr="001A55F8" w:rsidRDefault="00862647" w:rsidP="001A55F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A55F8">
        <w:rPr>
          <w:rFonts w:ascii="Arial" w:hAnsi="Arial" w:cs="Arial"/>
          <w:b/>
          <w:color w:val="FF0000"/>
          <w:sz w:val="20"/>
        </w:rPr>
        <w:t>NOTE: Employee Self Review</w:t>
      </w:r>
      <w:r w:rsidRPr="001A55F8">
        <w:rPr>
          <w:rFonts w:ascii="Arial" w:hAnsi="Arial" w:cs="Arial"/>
          <w:sz w:val="20"/>
        </w:rPr>
        <w:t xml:space="preserve">: </w:t>
      </w:r>
      <w:r w:rsidR="001A55F8" w:rsidRPr="001A55F8">
        <w:rPr>
          <w:rFonts w:ascii="Arial" w:hAnsi="Arial" w:cs="Arial"/>
          <w:sz w:val="20"/>
          <w:szCs w:val="20"/>
        </w:rPr>
        <w:t xml:space="preserve">Self Reviews </w:t>
      </w:r>
      <w:r w:rsidR="001A55F8">
        <w:rPr>
          <w:rFonts w:ascii="Arial" w:hAnsi="Arial" w:cs="Arial"/>
          <w:sz w:val="20"/>
          <w:szCs w:val="20"/>
        </w:rPr>
        <w:t xml:space="preserve">are </w:t>
      </w:r>
      <w:r w:rsidR="001A55F8" w:rsidRPr="001A55F8">
        <w:rPr>
          <w:rFonts w:ascii="Arial" w:hAnsi="Arial" w:cs="Arial"/>
          <w:sz w:val="20"/>
          <w:szCs w:val="20"/>
        </w:rPr>
        <w:t>an optional step for the 201</w:t>
      </w:r>
      <w:r w:rsidR="00727A79">
        <w:rPr>
          <w:rFonts w:ascii="Arial" w:hAnsi="Arial" w:cs="Arial"/>
          <w:sz w:val="20"/>
          <w:szCs w:val="20"/>
        </w:rPr>
        <w:t>7</w:t>
      </w:r>
      <w:r w:rsidR="001A55F8" w:rsidRPr="001A55F8">
        <w:rPr>
          <w:rFonts w:ascii="Arial" w:hAnsi="Arial" w:cs="Arial"/>
          <w:sz w:val="20"/>
          <w:szCs w:val="20"/>
        </w:rPr>
        <w:t xml:space="preserve"> reviews. If you typically ask an employee to submit a self-review, please </w:t>
      </w:r>
      <w:r w:rsidR="001A55F8">
        <w:rPr>
          <w:rFonts w:ascii="Arial" w:hAnsi="Arial" w:cs="Arial"/>
          <w:sz w:val="20"/>
          <w:szCs w:val="20"/>
        </w:rPr>
        <w:t>s</w:t>
      </w:r>
      <w:r w:rsidR="001A55F8" w:rsidRPr="001A55F8">
        <w:rPr>
          <w:rFonts w:ascii="Arial" w:hAnsi="Arial" w:cs="Arial"/>
          <w:sz w:val="20"/>
          <w:szCs w:val="20"/>
        </w:rPr>
        <w:t xml:space="preserve">ee </w:t>
      </w:r>
      <w:r w:rsidR="001A55F8" w:rsidRPr="001A55F8">
        <w:rPr>
          <w:rFonts w:ascii="Arial" w:hAnsi="Arial" w:cs="Arial"/>
          <w:b/>
          <w:sz w:val="20"/>
          <w:szCs w:val="20"/>
        </w:rPr>
        <w:t>Appendix 4.3</w:t>
      </w:r>
      <w:r w:rsidR="001A55F8" w:rsidRPr="001A55F8">
        <w:rPr>
          <w:rFonts w:ascii="Arial" w:hAnsi="Arial" w:cs="Arial"/>
          <w:sz w:val="20"/>
          <w:szCs w:val="20"/>
        </w:rPr>
        <w:t xml:space="preserve"> </w:t>
      </w:r>
      <w:r w:rsidR="001A55F8">
        <w:rPr>
          <w:rFonts w:ascii="Arial" w:hAnsi="Arial" w:cs="Arial"/>
          <w:sz w:val="20"/>
          <w:szCs w:val="20"/>
        </w:rPr>
        <w:t>for guidelines. If you do not, then you can skip this step.</w:t>
      </w:r>
      <w:r w:rsidR="001A55F8" w:rsidRPr="001A55F8">
        <w:rPr>
          <w:rFonts w:ascii="Arial" w:hAnsi="Arial" w:cs="Arial"/>
          <w:b/>
          <w:sz w:val="20"/>
          <w:szCs w:val="20"/>
        </w:rPr>
        <w:t xml:space="preserve"> </w:t>
      </w:r>
    </w:p>
    <w:p w:rsidR="0013079D" w:rsidRPr="001A55F8" w:rsidRDefault="0013079D" w:rsidP="001A55F8">
      <w:pPr>
        <w:autoSpaceDE w:val="0"/>
        <w:autoSpaceDN w:val="0"/>
        <w:adjustRightInd w:val="0"/>
        <w:spacing w:after="0" w:line="240" w:lineRule="auto"/>
        <w:ind w:left="1440"/>
        <w:rPr>
          <w:rFonts w:ascii="Arial" w:eastAsia="Calibri" w:hAnsi="Arial" w:cs="Arial"/>
          <w:sz w:val="20"/>
          <w:szCs w:val="20"/>
        </w:rPr>
      </w:pPr>
    </w:p>
    <w:p w:rsidR="001C7FF7" w:rsidRDefault="00F33D37" w:rsidP="001C7FF7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proofErr w:type="gramStart"/>
      <w:r>
        <w:rPr>
          <w:rFonts w:ascii="Arial" w:eastAsia="Calibri" w:hAnsi="Arial" w:cs="Arial"/>
          <w:b/>
          <w:sz w:val="20"/>
          <w:szCs w:val="20"/>
        </w:rPr>
        <w:t>3.2</w:t>
      </w:r>
      <w:proofErr w:type="gramEnd"/>
      <w:r>
        <w:rPr>
          <w:rFonts w:ascii="Arial" w:eastAsia="Calibri" w:hAnsi="Arial" w:cs="Arial"/>
          <w:b/>
          <w:sz w:val="20"/>
          <w:szCs w:val="20"/>
        </w:rPr>
        <w:t xml:space="preserve">:  Annual Review </w:t>
      </w:r>
      <w:r w:rsidR="00A83268">
        <w:rPr>
          <w:rFonts w:ascii="Arial" w:eastAsia="Calibri" w:hAnsi="Arial" w:cs="Arial"/>
          <w:b/>
          <w:sz w:val="20"/>
          <w:szCs w:val="20"/>
        </w:rPr>
        <w:t xml:space="preserve">Form </w:t>
      </w:r>
      <w:r>
        <w:rPr>
          <w:rFonts w:ascii="Arial" w:eastAsia="Calibri" w:hAnsi="Arial" w:cs="Arial"/>
          <w:b/>
          <w:sz w:val="20"/>
          <w:szCs w:val="20"/>
        </w:rPr>
        <w:t>Preparation</w:t>
      </w:r>
      <w:r w:rsidR="007B7B2A">
        <w:rPr>
          <w:rFonts w:ascii="Arial" w:eastAsia="Calibri" w:hAnsi="Arial" w:cs="Arial"/>
          <w:b/>
          <w:sz w:val="20"/>
          <w:szCs w:val="20"/>
        </w:rPr>
        <w:t xml:space="preserve"> </w:t>
      </w:r>
    </w:p>
    <w:p w:rsidR="001C7FF7" w:rsidRPr="001C7FF7" w:rsidRDefault="001C7FF7" w:rsidP="001C7FF7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        </w:t>
      </w:r>
      <w:r w:rsidRPr="001C7FF7">
        <w:rPr>
          <w:rFonts w:ascii="Arial" w:eastAsia="Calibri" w:hAnsi="Arial" w:cs="Arial"/>
          <w:sz w:val="20"/>
          <w:szCs w:val="20"/>
        </w:rPr>
        <w:t>Using the</w:t>
      </w:r>
      <w:r w:rsidRPr="001C7FF7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1C7FF7">
        <w:rPr>
          <w:rFonts w:ascii="Arial" w:eastAsia="Calibri" w:hAnsi="Arial" w:cs="Arial"/>
          <w:b/>
          <w:i/>
          <w:sz w:val="20"/>
          <w:szCs w:val="20"/>
          <w:u w:val="single"/>
        </w:rPr>
        <w:t xml:space="preserve">IUSB </w:t>
      </w:r>
      <w:r w:rsidRPr="001C7FF7">
        <w:rPr>
          <w:rFonts w:ascii="Arial" w:hAnsi="Arial" w:cs="Arial"/>
          <w:b/>
          <w:i/>
          <w:sz w:val="20"/>
          <w:szCs w:val="20"/>
          <w:u w:val="single"/>
        </w:rPr>
        <w:t>Annual Performance Review Form</w:t>
      </w:r>
      <w:r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Pr="001C7FF7">
        <w:rPr>
          <w:rFonts w:ascii="Arial" w:hAnsi="Arial" w:cs="Arial"/>
          <w:sz w:val="20"/>
          <w:szCs w:val="20"/>
        </w:rPr>
        <w:t>complete the following activities</w:t>
      </w:r>
      <w:r w:rsidRPr="001C7FF7">
        <w:rPr>
          <w:rFonts w:ascii="Arial" w:hAnsi="Arial" w:cs="Arial"/>
          <w:b/>
          <w:sz w:val="20"/>
          <w:szCs w:val="20"/>
        </w:rPr>
        <w:t>:</w:t>
      </w:r>
    </w:p>
    <w:p w:rsidR="001C7FF7" w:rsidRDefault="001C7FF7" w:rsidP="00B62484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13079D" w:rsidRPr="0013079D" w:rsidRDefault="00B62484" w:rsidP="0013079D">
      <w:pPr>
        <w:pStyle w:val="ListParagraph"/>
        <w:numPr>
          <w:ilvl w:val="0"/>
          <w:numId w:val="28"/>
        </w:numPr>
        <w:spacing w:after="0" w:line="240" w:lineRule="auto"/>
        <w:ind w:left="1080"/>
        <w:rPr>
          <w:rFonts w:ascii="Arial" w:eastAsia="Calibri" w:hAnsi="Arial" w:cs="Arial"/>
          <w:b/>
          <w:sz w:val="20"/>
          <w:szCs w:val="20"/>
        </w:rPr>
      </w:pPr>
      <w:r w:rsidRPr="0013079D">
        <w:rPr>
          <w:rFonts w:ascii="Arial" w:eastAsia="Calibri" w:hAnsi="Arial" w:cs="Arial"/>
          <w:b/>
          <w:sz w:val="20"/>
          <w:szCs w:val="20"/>
        </w:rPr>
        <w:t>Enter Goal Feedback</w:t>
      </w:r>
    </w:p>
    <w:p w:rsidR="00C24DFF" w:rsidRPr="0013079D" w:rsidRDefault="000D5B78" w:rsidP="0013079D">
      <w:pPr>
        <w:pStyle w:val="ListParagraph"/>
        <w:numPr>
          <w:ilvl w:val="1"/>
          <w:numId w:val="21"/>
        </w:numPr>
        <w:spacing w:after="0" w:line="240" w:lineRule="auto"/>
        <w:ind w:left="1440"/>
        <w:rPr>
          <w:rFonts w:ascii="Arial" w:eastAsia="Calibri" w:hAnsi="Arial" w:cs="Arial"/>
          <w:b/>
          <w:sz w:val="20"/>
          <w:szCs w:val="20"/>
        </w:rPr>
      </w:pPr>
      <w:r w:rsidRPr="0013079D">
        <w:rPr>
          <w:rFonts w:ascii="Arial" w:eastAsia="Calibri" w:hAnsi="Arial" w:cs="Arial"/>
          <w:sz w:val="20"/>
          <w:szCs w:val="20"/>
        </w:rPr>
        <w:t xml:space="preserve">Provide feedback summarizing the achievement or </w:t>
      </w:r>
      <w:r w:rsidR="00C4525A">
        <w:rPr>
          <w:rFonts w:ascii="Arial" w:eastAsia="Calibri" w:hAnsi="Arial" w:cs="Arial"/>
          <w:sz w:val="20"/>
          <w:szCs w:val="20"/>
        </w:rPr>
        <w:t>lack of achievement of the goal during the review cycle (201</w:t>
      </w:r>
      <w:r w:rsidR="00727A79">
        <w:rPr>
          <w:rFonts w:ascii="Arial" w:eastAsia="Calibri" w:hAnsi="Arial" w:cs="Arial"/>
          <w:sz w:val="20"/>
          <w:szCs w:val="20"/>
        </w:rPr>
        <w:t>7</w:t>
      </w:r>
      <w:r w:rsidR="00C4525A">
        <w:rPr>
          <w:rFonts w:ascii="Arial" w:eastAsia="Calibri" w:hAnsi="Arial" w:cs="Arial"/>
          <w:sz w:val="20"/>
          <w:szCs w:val="20"/>
        </w:rPr>
        <w:t>)</w:t>
      </w:r>
      <w:r w:rsidRPr="0013079D">
        <w:rPr>
          <w:rFonts w:ascii="Arial" w:eastAsia="Calibri" w:hAnsi="Arial" w:cs="Arial"/>
          <w:sz w:val="20"/>
          <w:szCs w:val="20"/>
        </w:rPr>
        <w:t xml:space="preserve"> </w:t>
      </w:r>
    </w:p>
    <w:p w:rsidR="000D5B78" w:rsidRDefault="00B62484" w:rsidP="0001475B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B62484">
        <w:rPr>
          <w:rFonts w:ascii="Arial" w:eastAsia="Calibri" w:hAnsi="Arial" w:cs="Arial"/>
          <w:b/>
          <w:sz w:val="20"/>
          <w:szCs w:val="20"/>
        </w:rPr>
        <w:t>Barriers to Achieving Goals</w:t>
      </w:r>
    </w:p>
    <w:p w:rsidR="00B62484" w:rsidRPr="000D5B78" w:rsidRDefault="000D5B78" w:rsidP="0013079D">
      <w:pPr>
        <w:pStyle w:val="ListParagraph"/>
        <w:numPr>
          <w:ilvl w:val="1"/>
          <w:numId w:val="21"/>
        </w:numPr>
        <w:spacing w:after="0" w:line="240" w:lineRule="auto"/>
        <w:ind w:left="1440"/>
        <w:rPr>
          <w:rFonts w:ascii="Arial" w:eastAsia="Calibri" w:hAnsi="Arial" w:cs="Arial"/>
          <w:sz w:val="20"/>
          <w:szCs w:val="20"/>
        </w:rPr>
      </w:pPr>
      <w:r w:rsidRPr="000D5B78">
        <w:rPr>
          <w:rFonts w:ascii="Arial" w:eastAsia="Calibri" w:hAnsi="Arial" w:cs="Arial"/>
          <w:sz w:val="20"/>
          <w:szCs w:val="20"/>
        </w:rPr>
        <w:t xml:space="preserve">List any precipitating events and/or situations that </w:t>
      </w:r>
      <w:r w:rsidR="0001475B">
        <w:rPr>
          <w:rFonts w:ascii="Arial" w:eastAsia="Calibri" w:hAnsi="Arial" w:cs="Arial"/>
          <w:sz w:val="20"/>
          <w:szCs w:val="20"/>
        </w:rPr>
        <w:t>prevented</w:t>
      </w:r>
      <w:r w:rsidRPr="000D5B78">
        <w:rPr>
          <w:rFonts w:ascii="Arial" w:eastAsia="Calibri" w:hAnsi="Arial" w:cs="Arial"/>
          <w:sz w:val="20"/>
          <w:szCs w:val="20"/>
        </w:rPr>
        <w:t xml:space="preserve"> the employee from fully meeting the goal</w:t>
      </w:r>
      <w:r w:rsidR="004F5B60">
        <w:rPr>
          <w:rFonts w:ascii="Arial" w:eastAsia="Calibri" w:hAnsi="Arial" w:cs="Arial"/>
          <w:sz w:val="20"/>
          <w:szCs w:val="20"/>
        </w:rPr>
        <w:t>(s)</w:t>
      </w:r>
      <w:r w:rsidRPr="000D5B78">
        <w:rPr>
          <w:rFonts w:ascii="Arial" w:eastAsia="Calibri" w:hAnsi="Arial" w:cs="Arial"/>
          <w:sz w:val="20"/>
          <w:szCs w:val="20"/>
        </w:rPr>
        <w:t xml:space="preserve">. </w:t>
      </w:r>
    </w:p>
    <w:p w:rsidR="000D5B78" w:rsidRDefault="00B62484" w:rsidP="0001475B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B62484">
        <w:rPr>
          <w:rFonts w:ascii="Arial" w:eastAsia="Calibri" w:hAnsi="Arial" w:cs="Arial"/>
          <w:b/>
          <w:sz w:val="20"/>
          <w:szCs w:val="20"/>
        </w:rPr>
        <w:t>Development Plan</w:t>
      </w:r>
    </w:p>
    <w:p w:rsidR="0013079D" w:rsidRPr="009D5C9E" w:rsidRDefault="0001475B" w:rsidP="009D5C9E">
      <w:pPr>
        <w:pStyle w:val="ListParagraph"/>
        <w:numPr>
          <w:ilvl w:val="1"/>
          <w:numId w:val="21"/>
        </w:numPr>
        <w:spacing w:after="0" w:line="240" w:lineRule="auto"/>
        <w:ind w:left="1440"/>
        <w:rPr>
          <w:rFonts w:ascii="Arial" w:eastAsia="Calibri" w:hAnsi="Arial" w:cs="Arial"/>
          <w:sz w:val="20"/>
          <w:szCs w:val="20"/>
        </w:rPr>
      </w:pPr>
      <w:r w:rsidRPr="0001475B">
        <w:rPr>
          <w:rFonts w:ascii="Arial" w:eastAsia="Calibri" w:hAnsi="Arial" w:cs="Arial"/>
          <w:sz w:val="20"/>
          <w:szCs w:val="20"/>
        </w:rPr>
        <w:t xml:space="preserve">List areas for development based on the employees reported needs </w:t>
      </w:r>
      <w:r w:rsidR="0013079D">
        <w:rPr>
          <w:rFonts w:ascii="Arial" w:eastAsia="Calibri" w:hAnsi="Arial" w:cs="Arial"/>
          <w:sz w:val="20"/>
          <w:szCs w:val="20"/>
        </w:rPr>
        <w:t>(</w:t>
      </w:r>
      <w:r>
        <w:rPr>
          <w:rFonts w:ascii="Arial" w:eastAsia="Calibri" w:hAnsi="Arial" w:cs="Arial"/>
          <w:sz w:val="20"/>
          <w:szCs w:val="20"/>
        </w:rPr>
        <w:t xml:space="preserve">in their self-review) </w:t>
      </w:r>
      <w:r w:rsidRPr="0001475B">
        <w:rPr>
          <w:rFonts w:ascii="Arial" w:eastAsia="Calibri" w:hAnsi="Arial" w:cs="Arial"/>
          <w:sz w:val="20"/>
          <w:szCs w:val="20"/>
        </w:rPr>
        <w:t xml:space="preserve">and the </w:t>
      </w:r>
      <w:r w:rsidR="0013079D" w:rsidRPr="0001475B">
        <w:rPr>
          <w:rFonts w:ascii="Arial" w:eastAsia="Calibri" w:hAnsi="Arial" w:cs="Arial"/>
          <w:sz w:val="20"/>
          <w:szCs w:val="20"/>
        </w:rPr>
        <w:t>man</w:t>
      </w:r>
      <w:r w:rsidR="0013079D">
        <w:rPr>
          <w:rFonts w:ascii="Arial" w:eastAsia="Calibri" w:hAnsi="Arial" w:cs="Arial"/>
          <w:sz w:val="20"/>
          <w:szCs w:val="20"/>
        </w:rPr>
        <w:t>a</w:t>
      </w:r>
      <w:r w:rsidR="0013079D" w:rsidRPr="0001475B">
        <w:rPr>
          <w:rFonts w:ascii="Arial" w:eastAsia="Calibri" w:hAnsi="Arial" w:cs="Arial"/>
          <w:sz w:val="20"/>
          <w:szCs w:val="20"/>
        </w:rPr>
        <w:t>ger’s</w:t>
      </w:r>
      <w:r w:rsidRPr="0001475B">
        <w:rPr>
          <w:rFonts w:ascii="Arial" w:eastAsia="Calibri" w:hAnsi="Arial" w:cs="Arial"/>
          <w:sz w:val="20"/>
          <w:szCs w:val="20"/>
        </w:rPr>
        <w:t xml:space="preserve"> </w:t>
      </w:r>
      <w:r w:rsidR="0013079D">
        <w:rPr>
          <w:rFonts w:ascii="Arial" w:eastAsia="Calibri" w:hAnsi="Arial" w:cs="Arial"/>
          <w:sz w:val="20"/>
          <w:szCs w:val="20"/>
        </w:rPr>
        <w:t>assessment of developmental needs.</w:t>
      </w:r>
    </w:p>
    <w:p w:rsidR="004550E7" w:rsidRDefault="00B62484" w:rsidP="0001475B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B62484">
        <w:rPr>
          <w:rFonts w:ascii="Arial" w:eastAsia="Calibri" w:hAnsi="Arial" w:cs="Arial"/>
          <w:b/>
          <w:sz w:val="20"/>
          <w:szCs w:val="20"/>
        </w:rPr>
        <w:t xml:space="preserve">Praise and Recognition </w:t>
      </w:r>
    </w:p>
    <w:p w:rsidR="007B47B5" w:rsidRDefault="000D5B78" w:rsidP="007B47B5">
      <w:pPr>
        <w:pStyle w:val="ListParagraph"/>
        <w:numPr>
          <w:ilvl w:val="1"/>
          <w:numId w:val="21"/>
        </w:numPr>
        <w:spacing w:after="0" w:line="240" w:lineRule="auto"/>
        <w:ind w:left="1440"/>
        <w:rPr>
          <w:rFonts w:ascii="Arial" w:eastAsia="Calibri" w:hAnsi="Arial" w:cs="Arial"/>
          <w:sz w:val="20"/>
          <w:szCs w:val="20"/>
        </w:rPr>
      </w:pPr>
      <w:r w:rsidRPr="000D5B78">
        <w:rPr>
          <w:rFonts w:ascii="Arial" w:eastAsia="Calibri" w:hAnsi="Arial" w:cs="Arial"/>
          <w:sz w:val="20"/>
          <w:szCs w:val="20"/>
        </w:rPr>
        <w:t xml:space="preserve">List any key accomplishments beyond </w:t>
      </w:r>
      <w:r>
        <w:rPr>
          <w:rFonts w:ascii="Arial" w:eastAsia="Calibri" w:hAnsi="Arial" w:cs="Arial"/>
          <w:sz w:val="20"/>
          <w:szCs w:val="20"/>
        </w:rPr>
        <w:t xml:space="preserve">what </w:t>
      </w:r>
      <w:proofErr w:type="gramStart"/>
      <w:r>
        <w:rPr>
          <w:rFonts w:ascii="Arial" w:eastAsia="Calibri" w:hAnsi="Arial" w:cs="Arial"/>
          <w:sz w:val="20"/>
          <w:szCs w:val="20"/>
        </w:rPr>
        <w:t>is listed</w:t>
      </w:r>
      <w:proofErr w:type="gramEnd"/>
      <w:r>
        <w:rPr>
          <w:rFonts w:ascii="Arial" w:eastAsia="Calibri" w:hAnsi="Arial" w:cs="Arial"/>
          <w:sz w:val="20"/>
          <w:szCs w:val="20"/>
        </w:rPr>
        <w:t xml:space="preserve"> in the goal sections or in the</w:t>
      </w:r>
      <w:r w:rsidRPr="000D5B78">
        <w:rPr>
          <w:rFonts w:ascii="Arial" w:eastAsia="Calibri" w:hAnsi="Arial" w:cs="Arial"/>
          <w:sz w:val="20"/>
          <w:szCs w:val="20"/>
        </w:rPr>
        <w:t xml:space="preserve"> feedback. </w:t>
      </w:r>
    </w:p>
    <w:p w:rsidR="007B7B2A" w:rsidRDefault="007B7B2A" w:rsidP="007B47B5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7B47B5" w:rsidRPr="004F5B60" w:rsidRDefault="007B47B5" w:rsidP="004F5B60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proofErr w:type="gramStart"/>
      <w:r>
        <w:rPr>
          <w:rFonts w:ascii="Arial" w:eastAsia="Calibri" w:hAnsi="Arial" w:cs="Arial"/>
          <w:b/>
          <w:sz w:val="20"/>
          <w:szCs w:val="20"/>
        </w:rPr>
        <w:t>3.3</w:t>
      </w:r>
      <w:proofErr w:type="gramEnd"/>
      <w:r>
        <w:rPr>
          <w:rFonts w:ascii="Arial" w:eastAsia="Calibri" w:hAnsi="Arial" w:cs="Arial"/>
          <w:b/>
          <w:sz w:val="20"/>
          <w:szCs w:val="20"/>
        </w:rPr>
        <w:t>: Employee/Manager Final Review Meeting</w:t>
      </w:r>
      <w:r w:rsidR="007B7B2A">
        <w:rPr>
          <w:rFonts w:ascii="Arial" w:eastAsia="Calibri" w:hAnsi="Arial" w:cs="Arial"/>
          <w:b/>
          <w:sz w:val="20"/>
          <w:szCs w:val="20"/>
        </w:rPr>
        <w:t xml:space="preserve"> </w:t>
      </w:r>
    </w:p>
    <w:p w:rsidR="005E53C1" w:rsidRPr="005E53C1" w:rsidRDefault="005E53C1" w:rsidP="009D5C9E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Preparing for the </w:t>
      </w:r>
      <w:r w:rsidR="00420784">
        <w:rPr>
          <w:rFonts w:ascii="Arial" w:eastAsia="Calibri" w:hAnsi="Arial" w:cs="Arial"/>
          <w:sz w:val="20"/>
          <w:szCs w:val="20"/>
        </w:rPr>
        <w:t>Final R</w:t>
      </w:r>
      <w:r>
        <w:rPr>
          <w:rFonts w:ascii="Arial" w:eastAsia="Calibri" w:hAnsi="Arial" w:cs="Arial"/>
          <w:sz w:val="20"/>
          <w:szCs w:val="20"/>
        </w:rPr>
        <w:t xml:space="preserve">eview Meeting </w:t>
      </w:r>
    </w:p>
    <w:p w:rsidR="001A55F8" w:rsidRPr="001A55F8" w:rsidRDefault="00EB260F" w:rsidP="005E53C1">
      <w:pPr>
        <w:pStyle w:val="ListParagraph"/>
        <w:numPr>
          <w:ilvl w:val="1"/>
          <w:numId w:val="21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B47B5">
        <w:rPr>
          <w:rFonts w:ascii="Arial" w:hAnsi="Arial" w:cs="Arial"/>
          <w:sz w:val="20"/>
        </w:rPr>
        <w:t>Set Time with the Employee</w:t>
      </w:r>
      <w:r w:rsidR="009D5C9E">
        <w:rPr>
          <w:rFonts w:ascii="Arial" w:hAnsi="Arial" w:cs="Arial"/>
          <w:sz w:val="20"/>
        </w:rPr>
        <w:t xml:space="preserve"> to review </w:t>
      </w:r>
    </w:p>
    <w:p w:rsidR="001A55F8" w:rsidRPr="001A55F8" w:rsidRDefault="004F5B60" w:rsidP="001A55F8">
      <w:pPr>
        <w:pStyle w:val="ListParagraph"/>
        <w:numPr>
          <w:ilvl w:val="2"/>
          <w:numId w:val="21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sz w:val="20"/>
        </w:rPr>
        <w:t>G</w:t>
      </w:r>
      <w:r w:rsidR="009D5C9E">
        <w:rPr>
          <w:rFonts w:ascii="Arial" w:hAnsi="Arial" w:cs="Arial"/>
          <w:sz w:val="20"/>
        </w:rPr>
        <w:t xml:space="preserve">oal(s) results/feedback, </w:t>
      </w:r>
    </w:p>
    <w:p w:rsidR="001A55F8" w:rsidRPr="001A55F8" w:rsidRDefault="009D5C9E" w:rsidP="001A55F8">
      <w:pPr>
        <w:pStyle w:val="ListParagraph"/>
        <w:numPr>
          <w:ilvl w:val="2"/>
          <w:numId w:val="21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sz w:val="20"/>
        </w:rPr>
        <w:t>Professional Development/Growth Plans and</w:t>
      </w:r>
    </w:p>
    <w:p w:rsidR="001A55F8" w:rsidRPr="00CF219A" w:rsidRDefault="009D5C9E" w:rsidP="00CF219A">
      <w:pPr>
        <w:pStyle w:val="ListParagraph"/>
        <w:numPr>
          <w:ilvl w:val="2"/>
          <w:numId w:val="21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 </w:t>
      </w:r>
      <w:r w:rsidR="0081107A">
        <w:rPr>
          <w:rFonts w:ascii="Arial" w:hAnsi="Arial" w:cs="Arial"/>
          <w:sz w:val="20"/>
        </w:rPr>
        <w:t>Outline and d</w:t>
      </w:r>
      <w:r w:rsidR="004F5B60">
        <w:rPr>
          <w:rFonts w:ascii="Arial" w:hAnsi="Arial" w:cs="Arial"/>
          <w:sz w:val="20"/>
        </w:rPr>
        <w:t>iscuss 201</w:t>
      </w:r>
      <w:r w:rsidR="00727A79">
        <w:rPr>
          <w:rFonts w:ascii="Arial" w:hAnsi="Arial" w:cs="Arial"/>
          <w:sz w:val="20"/>
        </w:rPr>
        <w:t>8</w:t>
      </w:r>
      <w:r w:rsidR="004F5B60">
        <w:rPr>
          <w:rFonts w:ascii="Arial" w:hAnsi="Arial" w:cs="Arial"/>
          <w:sz w:val="20"/>
        </w:rPr>
        <w:t xml:space="preserve"> G</w:t>
      </w:r>
      <w:r>
        <w:rPr>
          <w:rFonts w:ascii="Arial" w:hAnsi="Arial" w:cs="Arial"/>
          <w:sz w:val="20"/>
        </w:rPr>
        <w:t>oals.</w:t>
      </w:r>
    </w:p>
    <w:p w:rsidR="007B47B5" w:rsidRDefault="007B47B5" w:rsidP="007B47B5">
      <w:pPr>
        <w:numPr>
          <w:ilvl w:val="1"/>
          <w:numId w:val="21"/>
        </w:numPr>
        <w:tabs>
          <w:tab w:val="left" w:pos="1440"/>
          <w:tab w:val="num" w:pos="3600"/>
        </w:tabs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sz w:val="20"/>
        </w:rPr>
      </w:pPr>
      <w:r w:rsidRPr="00A96B4B">
        <w:rPr>
          <w:rFonts w:ascii="Arial" w:hAnsi="Arial" w:cs="Arial"/>
          <w:sz w:val="20"/>
        </w:rPr>
        <w:t>Allow enough time (30 minutes-1 hour) with no interruptions, in a private location.</w:t>
      </w:r>
    </w:p>
    <w:p w:rsidR="007B47B5" w:rsidRPr="005E53C1" w:rsidRDefault="007B47B5" w:rsidP="00C956EB">
      <w:pPr>
        <w:numPr>
          <w:ilvl w:val="1"/>
          <w:numId w:val="21"/>
        </w:numPr>
        <w:tabs>
          <w:tab w:val="left" w:pos="1440"/>
          <w:tab w:val="num" w:pos="3600"/>
        </w:tabs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Have two copies of the completed </w:t>
      </w:r>
      <w:r w:rsidR="00C4525A" w:rsidRPr="00C4525A">
        <w:rPr>
          <w:rFonts w:ascii="Arial" w:hAnsi="Arial" w:cs="Arial"/>
          <w:b/>
          <w:i/>
          <w:sz w:val="20"/>
          <w:u w:val="single"/>
        </w:rPr>
        <w:t>IUSB</w:t>
      </w:r>
      <w:r w:rsidR="00C4525A">
        <w:rPr>
          <w:rFonts w:ascii="Arial" w:hAnsi="Arial" w:cs="Arial"/>
          <w:b/>
          <w:i/>
          <w:sz w:val="20"/>
          <w:u w:val="single"/>
        </w:rPr>
        <w:t xml:space="preserve"> </w:t>
      </w:r>
      <w:r w:rsidRPr="00C4525A">
        <w:rPr>
          <w:rFonts w:ascii="Arial" w:hAnsi="Arial" w:cs="Arial"/>
          <w:b/>
          <w:i/>
          <w:sz w:val="20"/>
          <w:szCs w:val="20"/>
          <w:u w:val="single"/>
        </w:rPr>
        <w:t>Annual Performance Review Form</w:t>
      </w:r>
    </w:p>
    <w:p w:rsidR="005E53C1" w:rsidRDefault="00C4525A" w:rsidP="00C956EB">
      <w:pPr>
        <w:numPr>
          <w:ilvl w:val="1"/>
          <w:numId w:val="21"/>
        </w:numPr>
        <w:tabs>
          <w:tab w:val="left" w:pos="1440"/>
          <w:tab w:val="num" w:pos="3600"/>
        </w:tabs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sz w:val="20"/>
        </w:rPr>
      </w:pPr>
      <w:r>
        <w:rPr>
          <w:rFonts w:ascii="Arial" w:hAnsi="Arial" w:cs="Arial"/>
          <w:b/>
          <w:i/>
          <w:sz w:val="20"/>
          <w:szCs w:val="20"/>
        </w:rPr>
        <w:t>DO NOT</w:t>
      </w:r>
      <w:r w:rsidR="005E53C1" w:rsidRPr="005E53C1">
        <w:rPr>
          <w:rFonts w:ascii="Arial" w:hAnsi="Arial" w:cs="Arial"/>
          <w:b/>
          <w:i/>
          <w:sz w:val="20"/>
          <w:szCs w:val="20"/>
        </w:rPr>
        <w:t xml:space="preserve"> </w:t>
      </w:r>
      <w:r w:rsidR="005E53C1">
        <w:rPr>
          <w:rFonts w:ascii="Arial" w:hAnsi="Arial" w:cs="Arial"/>
          <w:sz w:val="20"/>
          <w:szCs w:val="20"/>
        </w:rPr>
        <w:t>simply</w:t>
      </w:r>
      <w:r w:rsidR="005E53C1" w:rsidRPr="005E53C1">
        <w:rPr>
          <w:rFonts w:ascii="Arial" w:hAnsi="Arial" w:cs="Arial"/>
          <w:sz w:val="20"/>
          <w:szCs w:val="20"/>
        </w:rPr>
        <w:t xml:space="preserve"> hand the review</w:t>
      </w:r>
      <w:r w:rsidR="005E53C1">
        <w:rPr>
          <w:rFonts w:ascii="Arial" w:hAnsi="Arial" w:cs="Arial"/>
          <w:sz w:val="20"/>
          <w:szCs w:val="20"/>
        </w:rPr>
        <w:t xml:space="preserve"> to</w:t>
      </w:r>
      <w:r w:rsidR="005E53C1" w:rsidRPr="005E53C1">
        <w:rPr>
          <w:rFonts w:ascii="Arial" w:hAnsi="Arial" w:cs="Arial"/>
          <w:sz w:val="20"/>
          <w:szCs w:val="20"/>
        </w:rPr>
        <w:t xml:space="preserve"> the employee and tell them to read it and then ask for comments.</w:t>
      </w:r>
      <w:r w:rsidR="005E53C1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</w:p>
    <w:p w:rsidR="00C956EB" w:rsidRPr="00C956EB" w:rsidRDefault="00C956EB" w:rsidP="00C956EB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left="1800"/>
        <w:rPr>
          <w:rFonts w:ascii="Arial" w:hAnsi="Arial" w:cs="Arial"/>
          <w:sz w:val="20"/>
        </w:rPr>
      </w:pPr>
    </w:p>
    <w:p w:rsidR="007B47B5" w:rsidRPr="00BD7B5F" w:rsidRDefault="00EB260F" w:rsidP="00BD7B5F">
      <w:pPr>
        <w:numPr>
          <w:ilvl w:val="0"/>
          <w:numId w:val="21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D7B5F">
        <w:rPr>
          <w:rFonts w:ascii="Arial" w:hAnsi="Arial" w:cs="Arial"/>
          <w:sz w:val="20"/>
          <w:szCs w:val="20"/>
        </w:rPr>
        <w:t xml:space="preserve">Present the </w:t>
      </w:r>
      <w:r w:rsidR="005E53C1">
        <w:rPr>
          <w:rFonts w:ascii="Arial" w:hAnsi="Arial" w:cs="Arial"/>
          <w:sz w:val="20"/>
          <w:szCs w:val="20"/>
        </w:rPr>
        <w:t>Completed</w:t>
      </w:r>
      <w:r w:rsidRPr="00BD7B5F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C4525A" w:rsidRPr="00C4525A">
        <w:rPr>
          <w:rFonts w:ascii="Arial" w:hAnsi="Arial" w:cs="Arial"/>
          <w:b/>
          <w:i/>
          <w:sz w:val="20"/>
          <w:szCs w:val="20"/>
          <w:u w:val="single"/>
        </w:rPr>
        <w:t xml:space="preserve">IUSB </w:t>
      </w:r>
      <w:r w:rsidRPr="00C4525A">
        <w:rPr>
          <w:rFonts w:ascii="Arial" w:hAnsi="Arial" w:cs="Arial"/>
          <w:b/>
          <w:i/>
          <w:sz w:val="20"/>
          <w:szCs w:val="20"/>
          <w:u w:val="single"/>
        </w:rPr>
        <w:t>Annual Performance Review Form</w:t>
      </w:r>
      <w:r w:rsidR="00BD7B5F" w:rsidRPr="00C4525A">
        <w:rPr>
          <w:rFonts w:ascii="Arial" w:hAnsi="Arial" w:cs="Arial"/>
          <w:b/>
          <w:i/>
          <w:sz w:val="20"/>
          <w:szCs w:val="20"/>
          <w:u w:val="single"/>
        </w:rPr>
        <w:t>:</w:t>
      </w:r>
    </w:p>
    <w:p w:rsidR="004F5B60" w:rsidRPr="00BD7B5F" w:rsidRDefault="004F5B60" w:rsidP="00BD7B5F">
      <w:pPr>
        <w:numPr>
          <w:ilvl w:val="1"/>
          <w:numId w:val="2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D7B5F">
        <w:rPr>
          <w:rFonts w:ascii="Arial" w:hAnsi="Arial" w:cs="Arial"/>
          <w:sz w:val="20"/>
          <w:szCs w:val="20"/>
        </w:rPr>
        <w:t xml:space="preserve">Performance Goals: </w:t>
      </w:r>
      <w:r w:rsidR="00BA3148">
        <w:rPr>
          <w:rFonts w:ascii="Arial" w:hAnsi="Arial" w:cs="Arial"/>
          <w:sz w:val="20"/>
          <w:szCs w:val="20"/>
        </w:rPr>
        <w:t xml:space="preserve">present, discuss and agree upon </w:t>
      </w:r>
      <w:r w:rsidRPr="00BD7B5F">
        <w:rPr>
          <w:rFonts w:ascii="Arial" w:hAnsi="Arial" w:cs="Arial"/>
          <w:sz w:val="20"/>
          <w:szCs w:val="20"/>
        </w:rPr>
        <w:t xml:space="preserve">the </w:t>
      </w:r>
      <w:r w:rsidR="00BD7B5F">
        <w:rPr>
          <w:rFonts w:ascii="Arial" w:hAnsi="Arial" w:cs="Arial"/>
          <w:sz w:val="20"/>
          <w:szCs w:val="20"/>
        </w:rPr>
        <w:t>results/feedback</w:t>
      </w:r>
      <w:r w:rsidRPr="00BD7B5F">
        <w:rPr>
          <w:rFonts w:ascii="Arial" w:hAnsi="Arial" w:cs="Arial"/>
          <w:sz w:val="20"/>
          <w:szCs w:val="20"/>
        </w:rPr>
        <w:t xml:space="preserve"> of each goal.</w:t>
      </w:r>
    </w:p>
    <w:p w:rsidR="004F5B60" w:rsidRPr="00BD7B5F" w:rsidRDefault="004F5B60" w:rsidP="00BD7B5F">
      <w:pPr>
        <w:numPr>
          <w:ilvl w:val="1"/>
          <w:numId w:val="2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D7B5F">
        <w:rPr>
          <w:rFonts w:ascii="Arial" w:hAnsi="Arial" w:cs="Arial"/>
          <w:sz w:val="20"/>
          <w:szCs w:val="20"/>
        </w:rPr>
        <w:lastRenderedPageBreak/>
        <w:t>Developmental needs</w:t>
      </w:r>
      <w:r w:rsidR="00BA3148">
        <w:rPr>
          <w:rFonts w:ascii="Arial" w:hAnsi="Arial" w:cs="Arial"/>
          <w:sz w:val="20"/>
          <w:szCs w:val="20"/>
        </w:rPr>
        <w:t>:</w:t>
      </w:r>
      <w:r w:rsidRPr="00BD7B5F">
        <w:rPr>
          <w:rFonts w:ascii="Arial" w:hAnsi="Arial" w:cs="Arial"/>
          <w:sz w:val="20"/>
          <w:szCs w:val="20"/>
        </w:rPr>
        <w:t xml:space="preserve"> </w:t>
      </w:r>
      <w:r w:rsidR="00BA3148">
        <w:rPr>
          <w:rFonts w:ascii="Arial" w:hAnsi="Arial" w:cs="Arial"/>
          <w:sz w:val="20"/>
          <w:szCs w:val="20"/>
        </w:rPr>
        <w:t xml:space="preserve">present, discuss and </w:t>
      </w:r>
      <w:proofErr w:type="gramStart"/>
      <w:r w:rsidR="00BA3148">
        <w:rPr>
          <w:rFonts w:ascii="Arial" w:hAnsi="Arial" w:cs="Arial"/>
          <w:sz w:val="20"/>
          <w:szCs w:val="20"/>
        </w:rPr>
        <w:t xml:space="preserve">agree upon </w:t>
      </w:r>
      <w:r w:rsidRPr="00BD7B5F">
        <w:rPr>
          <w:rFonts w:ascii="Arial" w:hAnsi="Arial" w:cs="Arial"/>
          <w:sz w:val="20"/>
          <w:szCs w:val="20"/>
        </w:rPr>
        <w:t>developmental needs you believe the employee needs to focus on</w:t>
      </w:r>
      <w:proofErr w:type="gramEnd"/>
      <w:r w:rsidRPr="00BD7B5F">
        <w:rPr>
          <w:rFonts w:ascii="Arial" w:hAnsi="Arial" w:cs="Arial"/>
          <w:sz w:val="20"/>
          <w:szCs w:val="20"/>
        </w:rPr>
        <w:t>.</w:t>
      </w:r>
    </w:p>
    <w:p w:rsidR="00862647" w:rsidRDefault="00862647" w:rsidP="00BD7B5F">
      <w:pPr>
        <w:numPr>
          <w:ilvl w:val="1"/>
          <w:numId w:val="2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Mutually outline</w:t>
      </w:r>
      <w:r w:rsidR="004F5B60" w:rsidRPr="00BD7B5F">
        <w:rPr>
          <w:rFonts w:ascii="Arial" w:hAnsi="Arial" w:cs="Arial"/>
          <w:sz w:val="20"/>
          <w:szCs w:val="20"/>
        </w:rPr>
        <w:t xml:space="preserve"> with the employee the goals they will work on </w:t>
      </w:r>
      <w:r w:rsidR="00BA3148">
        <w:rPr>
          <w:rFonts w:ascii="Arial" w:hAnsi="Arial" w:cs="Arial"/>
          <w:sz w:val="20"/>
          <w:szCs w:val="20"/>
        </w:rPr>
        <w:t>during 201</w:t>
      </w:r>
      <w:r w:rsidR="00727A79">
        <w:rPr>
          <w:rFonts w:ascii="Arial" w:hAnsi="Arial" w:cs="Arial"/>
          <w:sz w:val="20"/>
          <w:szCs w:val="20"/>
        </w:rPr>
        <w:t>8</w:t>
      </w:r>
      <w:r w:rsidR="004F5B60" w:rsidRPr="00BD7B5F">
        <w:rPr>
          <w:rFonts w:ascii="Arial" w:hAnsi="Arial" w:cs="Arial"/>
          <w:sz w:val="20"/>
          <w:szCs w:val="20"/>
        </w:rPr>
        <w:t xml:space="preserve"> </w:t>
      </w:r>
      <w:r w:rsidR="00BA3148">
        <w:rPr>
          <w:rFonts w:ascii="Arial" w:hAnsi="Arial" w:cs="Arial"/>
          <w:sz w:val="20"/>
          <w:szCs w:val="20"/>
        </w:rPr>
        <w:t xml:space="preserve">review </w:t>
      </w:r>
      <w:r w:rsidR="004F5B60" w:rsidRPr="00BD7B5F">
        <w:rPr>
          <w:rFonts w:ascii="Arial" w:hAnsi="Arial" w:cs="Arial"/>
          <w:sz w:val="20"/>
          <w:szCs w:val="20"/>
        </w:rPr>
        <w:t>period.</w:t>
      </w:r>
    </w:p>
    <w:p w:rsidR="004F5B60" w:rsidRPr="00BD7B5F" w:rsidRDefault="00862647" w:rsidP="00BD7B5F">
      <w:pPr>
        <w:numPr>
          <w:ilvl w:val="1"/>
          <w:numId w:val="2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Give the employee one of the review forms and ask them provide comments regarding the feelings about the completed review results. </w:t>
      </w:r>
      <w:r w:rsidR="004F5B60" w:rsidRPr="00BD7B5F">
        <w:rPr>
          <w:rFonts w:ascii="Arial" w:hAnsi="Arial" w:cs="Arial"/>
          <w:sz w:val="20"/>
          <w:szCs w:val="20"/>
        </w:rPr>
        <w:t xml:space="preserve"> </w:t>
      </w:r>
    </w:p>
    <w:p w:rsidR="00BD7B5F" w:rsidRPr="00BD7B5F" w:rsidRDefault="00BD7B5F" w:rsidP="00BD7B5F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Tips:</w:t>
      </w:r>
    </w:p>
    <w:p w:rsidR="00BD7B5F" w:rsidRPr="00BD7B5F" w:rsidRDefault="00BD7B5F" w:rsidP="00BD7B5F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D7B5F">
        <w:rPr>
          <w:rFonts w:ascii="Arial" w:hAnsi="Arial" w:cs="Arial"/>
          <w:sz w:val="20"/>
          <w:szCs w:val="20"/>
        </w:rPr>
        <w:t>Invite comments and dialogue.</w:t>
      </w:r>
      <w:r w:rsidR="007B7B2A">
        <w:rPr>
          <w:rFonts w:ascii="Arial" w:hAnsi="Arial" w:cs="Arial"/>
          <w:sz w:val="20"/>
          <w:szCs w:val="20"/>
        </w:rPr>
        <w:t xml:space="preserve"> </w:t>
      </w:r>
    </w:p>
    <w:p w:rsidR="00BD7B5F" w:rsidRDefault="00BD7B5F" w:rsidP="00BD7B5F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D7B5F">
        <w:rPr>
          <w:rFonts w:ascii="Arial" w:hAnsi="Arial" w:cs="Arial"/>
          <w:sz w:val="20"/>
          <w:szCs w:val="20"/>
        </w:rPr>
        <w:t xml:space="preserve">Prepare examples of behaviors and results.  </w:t>
      </w:r>
      <w:r w:rsidR="00FB6D43">
        <w:rPr>
          <w:rFonts w:ascii="Arial" w:hAnsi="Arial" w:cs="Arial"/>
          <w:sz w:val="20"/>
          <w:szCs w:val="20"/>
        </w:rPr>
        <w:t>(This</w:t>
      </w:r>
      <w:r w:rsidRPr="00BD7B5F">
        <w:rPr>
          <w:rFonts w:ascii="Arial" w:hAnsi="Arial" w:cs="Arial"/>
          <w:sz w:val="20"/>
          <w:szCs w:val="20"/>
        </w:rPr>
        <w:t xml:space="preserve"> is why it is important to keep supervision</w:t>
      </w:r>
      <w:r w:rsidR="00BA3148">
        <w:rPr>
          <w:rFonts w:ascii="Arial" w:hAnsi="Arial" w:cs="Arial"/>
          <w:sz w:val="20"/>
          <w:szCs w:val="20"/>
        </w:rPr>
        <w:t xml:space="preserve"> notes</w:t>
      </w:r>
      <w:r w:rsidRPr="00BD7B5F">
        <w:rPr>
          <w:rFonts w:ascii="Arial" w:hAnsi="Arial" w:cs="Arial"/>
          <w:sz w:val="20"/>
          <w:szCs w:val="20"/>
        </w:rPr>
        <w:t>, etc. during the year</w:t>
      </w:r>
      <w:r>
        <w:rPr>
          <w:rFonts w:ascii="Arial" w:hAnsi="Arial" w:cs="Arial"/>
          <w:sz w:val="20"/>
          <w:szCs w:val="20"/>
        </w:rPr>
        <w:t>.</w:t>
      </w:r>
      <w:r w:rsidR="00FB6D43">
        <w:rPr>
          <w:rFonts w:ascii="Arial" w:hAnsi="Arial" w:cs="Arial"/>
          <w:sz w:val="20"/>
          <w:szCs w:val="20"/>
        </w:rPr>
        <w:t>)</w:t>
      </w:r>
    </w:p>
    <w:p w:rsidR="00BD7B5F" w:rsidRDefault="00BD7B5F" w:rsidP="00BD7B5F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the employee has had </w:t>
      </w:r>
      <w:proofErr w:type="gramStart"/>
      <w:r>
        <w:rPr>
          <w:rFonts w:ascii="Arial" w:hAnsi="Arial" w:cs="Arial"/>
          <w:sz w:val="20"/>
          <w:szCs w:val="20"/>
        </w:rPr>
        <w:t>performance</w:t>
      </w:r>
      <w:proofErr w:type="gramEnd"/>
      <w:r>
        <w:rPr>
          <w:rFonts w:ascii="Arial" w:hAnsi="Arial" w:cs="Arial"/>
          <w:sz w:val="20"/>
          <w:szCs w:val="20"/>
        </w:rPr>
        <w:t xml:space="preserve"> issues over the last don’t sugar coat it. Be direct regarding your concerns. You may want to ask the employee to develop a plan</w:t>
      </w:r>
      <w:r w:rsidR="00BA3148">
        <w:rPr>
          <w:rFonts w:ascii="Arial" w:hAnsi="Arial" w:cs="Arial"/>
          <w:sz w:val="20"/>
          <w:szCs w:val="20"/>
        </w:rPr>
        <w:t xml:space="preserve"> of how they are going to</w:t>
      </w:r>
      <w:r>
        <w:rPr>
          <w:rFonts w:ascii="Arial" w:hAnsi="Arial" w:cs="Arial"/>
          <w:sz w:val="20"/>
          <w:szCs w:val="20"/>
        </w:rPr>
        <w:t xml:space="preserve"> correct the issues. </w:t>
      </w:r>
    </w:p>
    <w:p w:rsidR="00BA3148" w:rsidRPr="00BA3148" w:rsidRDefault="00BD7B5F" w:rsidP="00BA3148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Give the employee positive feedback and recognition when and where it </w:t>
      </w:r>
      <w:proofErr w:type="gramStart"/>
      <w:r>
        <w:rPr>
          <w:rFonts w:ascii="Arial" w:hAnsi="Arial" w:cs="Arial"/>
          <w:sz w:val="20"/>
          <w:szCs w:val="20"/>
        </w:rPr>
        <w:t>is deserved</w:t>
      </w:r>
      <w:proofErr w:type="gramEnd"/>
      <w:r>
        <w:rPr>
          <w:rFonts w:ascii="Arial" w:hAnsi="Arial" w:cs="Arial"/>
          <w:sz w:val="20"/>
          <w:szCs w:val="20"/>
        </w:rPr>
        <w:t xml:space="preserve">. </w:t>
      </w:r>
    </w:p>
    <w:p w:rsidR="00B62484" w:rsidRDefault="00B62484" w:rsidP="00B62484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F33D37" w:rsidRDefault="00F33D37" w:rsidP="00B62484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3.4: Finalizing the Review </w:t>
      </w:r>
    </w:p>
    <w:p w:rsidR="00D93CD2" w:rsidRPr="00D93CD2" w:rsidRDefault="00D93CD2" w:rsidP="00D93CD2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D93CD2">
        <w:rPr>
          <w:rFonts w:ascii="Arial" w:eastAsia="Calibri" w:hAnsi="Arial" w:cs="Arial"/>
          <w:sz w:val="20"/>
          <w:szCs w:val="20"/>
        </w:rPr>
        <w:t>Make any agreed upon adjustments to the review document</w:t>
      </w:r>
    </w:p>
    <w:p w:rsidR="00D93CD2" w:rsidRDefault="00D93CD2" w:rsidP="00B62484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D93CD2">
        <w:rPr>
          <w:rFonts w:ascii="Arial" w:eastAsia="Calibri" w:hAnsi="Arial" w:cs="Arial"/>
          <w:sz w:val="20"/>
          <w:szCs w:val="20"/>
        </w:rPr>
        <w:t xml:space="preserve">Secure signatures </w:t>
      </w:r>
    </w:p>
    <w:p w:rsidR="00D93CD2" w:rsidRDefault="00D93CD2" w:rsidP="00D93CD2">
      <w:pPr>
        <w:pStyle w:val="ListParagraph"/>
        <w:numPr>
          <w:ilvl w:val="1"/>
          <w:numId w:val="33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D93CD2">
        <w:rPr>
          <w:rFonts w:ascii="Arial" w:eastAsia="Calibri" w:hAnsi="Arial" w:cs="Arial"/>
          <w:sz w:val="20"/>
          <w:szCs w:val="20"/>
        </w:rPr>
        <w:t>Employee Signature</w:t>
      </w:r>
    </w:p>
    <w:p w:rsidR="00D93CD2" w:rsidRDefault="00D93CD2" w:rsidP="00B62484">
      <w:pPr>
        <w:pStyle w:val="ListParagraph"/>
        <w:numPr>
          <w:ilvl w:val="1"/>
          <w:numId w:val="33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D93CD2">
        <w:rPr>
          <w:rFonts w:ascii="Arial" w:eastAsia="Calibri" w:hAnsi="Arial" w:cs="Arial"/>
          <w:sz w:val="20"/>
          <w:szCs w:val="20"/>
        </w:rPr>
        <w:t>Supervisor/Review Manager</w:t>
      </w:r>
      <w:r w:rsidR="00D2774D">
        <w:rPr>
          <w:rFonts w:ascii="Arial" w:eastAsia="Calibri" w:hAnsi="Arial" w:cs="Arial"/>
          <w:sz w:val="20"/>
          <w:szCs w:val="20"/>
        </w:rPr>
        <w:t xml:space="preserve"> (person preparing the review)</w:t>
      </w:r>
    </w:p>
    <w:p w:rsidR="00C4525A" w:rsidRDefault="00D2774D" w:rsidP="00B62484">
      <w:pPr>
        <w:pStyle w:val="ListParagraph"/>
        <w:numPr>
          <w:ilvl w:val="1"/>
          <w:numId w:val="33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Review Managers D</w:t>
      </w:r>
      <w:r w:rsidR="00C4525A">
        <w:rPr>
          <w:rFonts w:ascii="Arial" w:eastAsia="Calibri" w:hAnsi="Arial" w:cs="Arial"/>
          <w:sz w:val="20"/>
          <w:szCs w:val="20"/>
        </w:rPr>
        <w:t xml:space="preserve">irect </w:t>
      </w:r>
      <w:r>
        <w:rPr>
          <w:rFonts w:ascii="Arial" w:eastAsia="Calibri" w:hAnsi="Arial" w:cs="Arial"/>
          <w:sz w:val="20"/>
          <w:szCs w:val="20"/>
        </w:rPr>
        <w:t>Supervisor  (the person preparing  the review direct supervisor)</w:t>
      </w:r>
    </w:p>
    <w:p w:rsidR="00D93CD2" w:rsidRPr="00D93CD2" w:rsidRDefault="00D93CD2" w:rsidP="00D93CD2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Submit final signed final review document to the HR department either by hardcopy or by </w:t>
      </w:r>
      <w:r w:rsidR="009D5C9E">
        <w:rPr>
          <w:rFonts w:ascii="Arial" w:eastAsia="Calibri" w:hAnsi="Arial" w:cs="Arial"/>
          <w:sz w:val="20"/>
          <w:szCs w:val="20"/>
        </w:rPr>
        <w:t xml:space="preserve">email at </w:t>
      </w:r>
      <w:r w:rsidR="00640EE6">
        <w:rPr>
          <w:rFonts w:ascii="Arial" w:eastAsia="Calibri" w:hAnsi="Arial" w:cs="Arial"/>
          <w:sz w:val="20"/>
          <w:szCs w:val="20"/>
        </w:rPr>
        <w:t>dsschmit</w:t>
      </w:r>
      <w:r w:rsidR="006C21DB">
        <w:rPr>
          <w:rFonts w:ascii="Arial" w:eastAsia="Calibri" w:hAnsi="Arial" w:cs="Arial"/>
          <w:sz w:val="20"/>
          <w:szCs w:val="20"/>
        </w:rPr>
        <w:t>@iusb.edu</w:t>
      </w:r>
    </w:p>
    <w:p w:rsidR="00C956EB" w:rsidRDefault="00C956EB" w:rsidP="00B62484">
      <w:pPr>
        <w:spacing w:after="0" w:line="240" w:lineRule="auto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7B7B2A" w:rsidRDefault="007B7B2A" w:rsidP="00B62484">
      <w:pPr>
        <w:spacing w:after="0" w:line="240" w:lineRule="auto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7B7B2A" w:rsidRDefault="007B7B2A" w:rsidP="00B62484">
      <w:pPr>
        <w:spacing w:after="0" w:line="240" w:lineRule="auto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7B7B2A" w:rsidRDefault="007B7B2A" w:rsidP="00B62484">
      <w:pPr>
        <w:spacing w:after="0" w:line="240" w:lineRule="auto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7B7B2A" w:rsidRDefault="007B7B2A" w:rsidP="00B62484">
      <w:pPr>
        <w:spacing w:after="0" w:line="240" w:lineRule="auto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7B7B2A" w:rsidRDefault="007B7B2A" w:rsidP="00B62484">
      <w:pPr>
        <w:spacing w:after="0" w:line="240" w:lineRule="auto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7B7B2A" w:rsidRDefault="007B7B2A" w:rsidP="00B62484">
      <w:pPr>
        <w:spacing w:after="0" w:line="240" w:lineRule="auto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7B7B2A" w:rsidRDefault="007B7B2A" w:rsidP="00B62484">
      <w:pPr>
        <w:spacing w:after="0" w:line="240" w:lineRule="auto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7B7B2A" w:rsidRDefault="007B7B2A" w:rsidP="00B62484">
      <w:pPr>
        <w:spacing w:after="0" w:line="240" w:lineRule="auto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7B7B2A" w:rsidRDefault="007B7B2A" w:rsidP="00B62484">
      <w:pPr>
        <w:spacing w:after="0" w:line="240" w:lineRule="auto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7B7B2A" w:rsidRDefault="007B7B2A" w:rsidP="00B62484">
      <w:pPr>
        <w:spacing w:after="0" w:line="240" w:lineRule="auto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7B7B2A" w:rsidRDefault="007B7B2A" w:rsidP="00B62484">
      <w:pPr>
        <w:spacing w:after="0" w:line="240" w:lineRule="auto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1C7FF7" w:rsidRDefault="001C7FF7" w:rsidP="00B62484">
      <w:pPr>
        <w:spacing w:after="0" w:line="240" w:lineRule="auto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1C7FF7" w:rsidRDefault="001C7FF7" w:rsidP="00B62484">
      <w:pPr>
        <w:spacing w:after="0" w:line="240" w:lineRule="auto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1C7FF7" w:rsidRDefault="001C7FF7" w:rsidP="00B62484">
      <w:pPr>
        <w:spacing w:after="0" w:line="240" w:lineRule="auto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1C7FF7" w:rsidRDefault="001C7FF7" w:rsidP="00B62484">
      <w:pPr>
        <w:spacing w:after="0" w:line="240" w:lineRule="auto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1C7FF7" w:rsidRDefault="001C7FF7" w:rsidP="00B62484">
      <w:pPr>
        <w:spacing w:after="0" w:line="240" w:lineRule="auto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1C7FF7" w:rsidRDefault="001C7FF7" w:rsidP="00B62484">
      <w:pPr>
        <w:spacing w:after="0" w:line="240" w:lineRule="auto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1C7FF7" w:rsidRDefault="001C7FF7" w:rsidP="00B62484">
      <w:pPr>
        <w:spacing w:after="0" w:line="240" w:lineRule="auto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1C7FF7" w:rsidRDefault="001C7FF7" w:rsidP="00B62484">
      <w:pPr>
        <w:spacing w:after="0" w:line="240" w:lineRule="auto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1C7FF7" w:rsidRDefault="001C7FF7" w:rsidP="00B62484">
      <w:pPr>
        <w:spacing w:after="0" w:line="240" w:lineRule="auto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1C7FF7" w:rsidRDefault="001C7FF7" w:rsidP="00B62484">
      <w:pPr>
        <w:spacing w:after="0" w:line="240" w:lineRule="auto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1C7FF7" w:rsidRDefault="001C7FF7" w:rsidP="00B62484">
      <w:pPr>
        <w:spacing w:after="0" w:line="240" w:lineRule="auto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1C7FF7" w:rsidRDefault="001C7FF7" w:rsidP="00B62484">
      <w:pPr>
        <w:spacing w:after="0" w:line="240" w:lineRule="auto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1C7FF7" w:rsidRDefault="001C7FF7" w:rsidP="00B62484">
      <w:pPr>
        <w:spacing w:after="0" w:line="240" w:lineRule="auto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1C7FF7" w:rsidRDefault="001C7FF7" w:rsidP="00B62484">
      <w:pPr>
        <w:spacing w:after="0" w:line="240" w:lineRule="auto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1C7FF7" w:rsidRDefault="001C7FF7" w:rsidP="00B62484">
      <w:pPr>
        <w:spacing w:after="0" w:line="240" w:lineRule="auto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1C7FF7" w:rsidRDefault="001C7FF7" w:rsidP="00B62484">
      <w:pPr>
        <w:spacing w:after="0" w:line="240" w:lineRule="auto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1C7FF7" w:rsidRDefault="001C7FF7" w:rsidP="00B62484">
      <w:pPr>
        <w:spacing w:after="0" w:line="240" w:lineRule="auto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7B7B2A" w:rsidRDefault="007B7B2A" w:rsidP="00B62484">
      <w:pPr>
        <w:spacing w:after="0" w:line="240" w:lineRule="auto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C4525A" w:rsidRDefault="00C4525A" w:rsidP="00B62484">
      <w:pPr>
        <w:spacing w:after="0" w:line="240" w:lineRule="auto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C4525A" w:rsidRDefault="00C4525A" w:rsidP="00B62484">
      <w:pPr>
        <w:spacing w:after="0" w:line="240" w:lineRule="auto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862647" w:rsidRDefault="00862647" w:rsidP="00B62484">
      <w:pPr>
        <w:spacing w:after="0" w:line="240" w:lineRule="auto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862647" w:rsidRDefault="00862647" w:rsidP="00B62484">
      <w:pPr>
        <w:spacing w:after="0" w:line="240" w:lineRule="auto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862647" w:rsidRDefault="00862647" w:rsidP="00B62484">
      <w:pPr>
        <w:spacing w:after="0" w:line="240" w:lineRule="auto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862647" w:rsidRDefault="00862647" w:rsidP="00B62484">
      <w:pPr>
        <w:spacing w:after="0" w:line="240" w:lineRule="auto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862647" w:rsidRDefault="00862647" w:rsidP="00B62484">
      <w:pPr>
        <w:spacing w:after="0" w:line="240" w:lineRule="auto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862647" w:rsidRDefault="00862647" w:rsidP="00B62484">
      <w:pPr>
        <w:spacing w:after="0" w:line="240" w:lineRule="auto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862647" w:rsidRDefault="00862647" w:rsidP="00B62484">
      <w:pPr>
        <w:spacing w:after="0" w:line="240" w:lineRule="auto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F33D37" w:rsidRDefault="00F33D37" w:rsidP="0086264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  <w:r w:rsidRPr="00F33D37">
        <w:rPr>
          <w:rFonts w:ascii="Arial" w:eastAsia="Calibri" w:hAnsi="Arial" w:cs="Arial"/>
          <w:b/>
          <w:sz w:val="20"/>
          <w:szCs w:val="20"/>
          <w:u w:val="single"/>
        </w:rPr>
        <w:t>Section 4.0:  Appendix</w:t>
      </w:r>
    </w:p>
    <w:p w:rsidR="001A55F8" w:rsidRDefault="001A55F8" w:rsidP="0086264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9D5C9E" w:rsidRPr="00F33D37" w:rsidRDefault="009D5C9E" w:rsidP="00B62484">
      <w:pPr>
        <w:spacing w:after="0" w:line="240" w:lineRule="auto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7B7B2A" w:rsidRPr="00862647" w:rsidRDefault="007B7B2A" w:rsidP="009D5C9E">
      <w:pPr>
        <w:spacing w:after="0" w:line="240" w:lineRule="auto"/>
        <w:rPr>
          <w:rFonts w:ascii="Arial" w:eastAsia="Calibri" w:hAnsi="Arial" w:cs="Arial"/>
          <w:b/>
          <w:sz w:val="20"/>
          <w:szCs w:val="20"/>
          <w:u w:val="single"/>
        </w:rPr>
      </w:pPr>
      <w:r w:rsidRPr="00862647">
        <w:rPr>
          <w:rFonts w:ascii="Arial" w:eastAsia="Calibri" w:hAnsi="Arial" w:cs="Arial"/>
          <w:b/>
          <w:sz w:val="20"/>
          <w:szCs w:val="20"/>
          <w:u w:val="single"/>
        </w:rPr>
        <w:t xml:space="preserve">Appendix </w:t>
      </w:r>
      <w:r w:rsidR="00F33D37" w:rsidRPr="00862647">
        <w:rPr>
          <w:rFonts w:ascii="Arial" w:eastAsia="Calibri" w:hAnsi="Arial" w:cs="Arial"/>
          <w:b/>
          <w:sz w:val="20"/>
          <w:szCs w:val="20"/>
          <w:u w:val="single"/>
        </w:rPr>
        <w:t>4.1</w:t>
      </w:r>
      <w:r w:rsidR="00EB260F" w:rsidRPr="00862647">
        <w:rPr>
          <w:rFonts w:ascii="Arial" w:eastAsia="Calibri" w:hAnsi="Arial" w:cs="Arial"/>
          <w:b/>
          <w:sz w:val="20"/>
          <w:szCs w:val="20"/>
          <w:u w:val="single"/>
        </w:rPr>
        <w:t>:</w:t>
      </w:r>
      <w:r w:rsidR="00F33D37" w:rsidRPr="00862647">
        <w:rPr>
          <w:rFonts w:ascii="Arial" w:eastAsia="Calibri" w:hAnsi="Arial" w:cs="Arial"/>
          <w:b/>
          <w:sz w:val="20"/>
          <w:szCs w:val="20"/>
          <w:u w:val="single"/>
        </w:rPr>
        <w:t xml:space="preserve"> </w:t>
      </w:r>
      <w:r w:rsidR="00C4525A" w:rsidRPr="00862647">
        <w:rPr>
          <w:rFonts w:ascii="Arial" w:eastAsia="Calibri" w:hAnsi="Arial" w:cs="Arial"/>
          <w:b/>
          <w:sz w:val="20"/>
          <w:szCs w:val="20"/>
          <w:u w:val="single"/>
        </w:rPr>
        <w:t xml:space="preserve">IUSB </w:t>
      </w:r>
      <w:r w:rsidR="00C4525A" w:rsidRPr="00862647">
        <w:rPr>
          <w:rFonts w:ascii="Arial" w:hAnsi="Arial" w:cs="Arial"/>
          <w:b/>
          <w:sz w:val="20"/>
          <w:szCs w:val="20"/>
          <w:u w:val="single"/>
        </w:rPr>
        <w:t>Annual Performance Review Form</w:t>
      </w:r>
      <w:r w:rsidR="00862647">
        <w:rPr>
          <w:rFonts w:ascii="Arial" w:hAnsi="Arial" w:cs="Arial"/>
          <w:b/>
          <w:sz w:val="20"/>
          <w:szCs w:val="20"/>
          <w:u w:val="single"/>
        </w:rPr>
        <w:t xml:space="preserve"> Example</w:t>
      </w:r>
    </w:p>
    <w:p w:rsidR="007B7B2A" w:rsidRPr="007B7B2A" w:rsidRDefault="007B7B2A" w:rsidP="009D5C9E">
      <w:pPr>
        <w:spacing w:after="0" w:line="240" w:lineRule="auto"/>
        <w:rPr>
          <w:rFonts w:ascii="Arial" w:eastAsia="Calibri" w:hAnsi="Arial" w:cs="Arial"/>
          <w:sz w:val="20"/>
          <w:szCs w:val="20"/>
          <w:u w:val="single"/>
        </w:rPr>
      </w:pPr>
    </w:p>
    <w:p w:rsidR="00862647" w:rsidRDefault="00862647" w:rsidP="00862647">
      <w:pPr>
        <w:rPr>
          <w:rFonts w:ascii="Arial" w:hAnsi="Arial" w:cs="Arial"/>
          <w:b/>
          <w:sz w:val="20"/>
          <w:szCs w:val="20"/>
        </w:rPr>
      </w:pPr>
    </w:p>
    <w:p w:rsidR="00862647" w:rsidRPr="005216DA" w:rsidRDefault="00862647" w:rsidP="0086264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Employee Name:</w:t>
      </w:r>
      <w:r w:rsidRPr="005216DA">
        <w:rPr>
          <w:rFonts w:ascii="Arial" w:hAnsi="Arial" w:cs="Arial"/>
          <w:b/>
          <w:sz w:val="20"/>
          <w:szCs w:val="20"/>
        </w:rPr>
        <w:tab/>
        <w:t xml:space="preserve">Date of Hire: </w:t>
      </w:r>
    </w:p>
    <w:p w:rsidR="00862647" w:rsidRPr="005216DA" w:rsidRDefault="00862647" w:rsidP="00862647">
      <w:pPr>
        <w:rPr>
          <w:rFonts w:ascii="Arial" w:hAnsi="Arial" w:cs="Arial"/>
          <w:b/>
          <w:sz w:val="20"/>
          <w:szCs w:val="20"/>
        </w:rPr>
      </w:pPr>
      <w:r w:rsidRPr="005216DA">
        <w:rPr>
          <w:rFonts w:ascii="Arial" w:hAnsi="Arial" w:cs="Arial"/>
          <w:b/>
          <w:sz w:val="20"/>
          <w:szCs w:val="20"/>
        </w:rPr>
        <w:t>Position: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5216DA">
        <w:rPr>
          <w:rFonts w:ascii="Arial" w:hAnsi="Arial" w:cs="Arial"/>
          <w:b/>
          <w:sz w:val="20"/>
          <w:szCs w:val="20"/>
        </w:rPr>
        <w:t xml:space="preserve">Department: </w:t>
      </w:r>
    </w:p>
    <w:p w:rsidR="00862647" w:rsidRPr="005216DA" w:rsidRDefault="00862647" w:rsidP="00862647">
      <w:pPr>
        <w:rPr>
          <w:rFonts w:ascii="Arial" w:hAnsi="Arial" w:cs="Arial"/>
          <w:b/>
          <w:sz w:val="20"/>
          <w:szCs w:val="20"/>
        </w:rPr>
      </w:pPr>
      <w:r w:rsidRPr="005216DA">
        <w:rPr>
          <w:rFonts w:ascii="Arial" w:hAnsi="Arial" w:cs="Arial"/>
          <w:b/>
          <w:sz w:val="20"/>
          <w:szCs w:val="20"/>
        </w:rPr>
        <w:t xml:space="preserve">Date of hire in position if different from original hire date: </w:t>
      </w:r>
    </w:p>
    <w:p w:rsidR="00862647" w:rsidRDefault="00862647" w:rsidP="00862647">
      <w:pPr>
        <w:rPr>
          <w:rFonts w:ascii="Arial" w:hAnsi="Arial" w:cs="Arial"/>
          <w:sz w:val="20"/>
          <w:szCs w:val="20"/>
          <w:u w:val="single"/>
        </w:rPr>
      </w:pPr>
      <w:r w:rsidRPr="005216DA">
        <w:rPr>
          <w:rFonts w:ascii="Arial" w:hAnsi="Arial" w:cs="Arial"/>
          <w:b/>
          <w:sz w:val="20"/>
          <w:szCs w:val="20"/>
        </w:rPr>
        <w:t>Supervisor:</w:t>
      </w:r>
      <w:r>
        <w:rPr>
          <w:rFonts w:ascii="Arial" w:hAnsi="Arial" w:cs="Arial"/>
          <w:b/>
          <w:sz w:val="20"/>
          <w:szCs w:val="20"/>
        </w:rPr>
        <w:t xml:space="preserve">          </w:t>
      </w:r>
      <w:r w:rsidRPr="005216D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  <w:t>Review</w:t>
      </w:r>
      <w:r w:rsidRPr="005216DA">
        <w:rPr>
          <w:rFonts w:ascii="Arial" w:hAnsi="Arial" w:cs="Arial"/>
          <w:b/>
          <w:sz w:val="20"/>
          <w:szCs w:val="20"/>
        </w:rPr>
        <w:t xml:space="preserve"> period</w:t>
      </w:r>
      <w:r w:rsidRPr="00B17A66">
        <w:rPr>
          <w:rFonts w:ascii="Arial" w:hAnsi="Arial" w:cs="Arial"/>
          <w:b/>
          <w:sz w:val="20"/>
          <w:szCs w:val="20"/>
        </w:rPr>
        <w:t>: 201</w:t>
      </w:r>
      <w:r w:rsidR="00F133E5">
        <w:rPr>
          <w:rFonts w:ascii="Arial" w:hAnsi="Arial" w:cs="Arial"/>
          <w:b/>
          <w:sz w:val="20"/>
          <w:szCs w:val="20"/>
        </w:rPr>
        <w:t>7</w:t>
      </w:r>
    </w:p>
    <w:tbl>
      <w:tblPr>
        <w:tblStyle w:val="TableGrid"/>
        <w:tblW w:w="0" w:type="auto"/>
        <w:shd w:val="pct5" w:color="auto" w:fill="auto"/>
        <w:tblLook w:val="04A0" w:firstRow="1" w:lastRow="0" w:firstColumn="1" w:lastColumn="0" w:noHBand="0" w:noVBand="1"/>
      </w:tblPr>
      <w:tblGrid>
        <w:gridCol w:w="10790"/>
      </w:tblGrid>
      <w:tr w:rsidR="00862647" w:rsidTr="000200C2">
        <w:trPr>
          <w:trHeight w:val="143"/>
        </w:trPr>
        <w:tc>
          <w:tcPr>
            <w:tcW w:w="11016" w:type="dxa"/>
            <w:shd w:val="pct5" w:color="auto" w:fill="auto"/>
          </w:tcPr>
          <w:p w:rsidR="00862647" w:rsidRDefault="00862647" w:rsidP="000200C2">
            <w:pPr>
              <w:rPr>
                <w:rFonts w:ascii="Arial" w:hAnsi="Arial" w:cs="Arial"/>
                <w:u w:val="single"/>
              </w:rPr>
            </w:pPr>
          </w:p>
        </w:tc>
      </w:tr>
    </w:tbl>
    <w:p w:rsidR="00862647" w:rsidRDefault="00862647" w:rsidP="00862647">
      <w:pPr>
        <w:rPr>
          <w:rFonts w:ascii="Arial" w:hAnsi="Arial" w:cs="Arial"/>
          <w:sz w:val="20"/>
          <w:szCs w:val="20"/>
          <w:u w:val="single"/>
        </w:rPr>
      </w:pPr>
    </w:p>
    <w:p w:rsidR="00862647" w:rsidRPr="005216DA" w:rsidRDefault="00862647" w:rsidP="00862647">
      <w:pPr>
        <w:rPr>
          <w:rFonts w:ascii="Arial" w:hAnsi="Arial" w:cs="Arial"/>
          <w:b/>
          <w:sz w:val="20"/>
          <w:szCs w:val="20"/>
          <w:u w:val="single"/>
        </w:rPr>
      </w:pPr>
      <w:r w:rsidRPr="005216DA">
        <w:rPr>
          <w:rFonts w:ascii="Arial" w:hAnsi="Arial" w:cs="Arial"/>
          <w:b/>
          <w:sz w:val="20"/>
          <w:szCs w:val="20"/>
        </w:rPr>
        <w:t xml:space="preserve">       </w:t>
      </w:r>
      <w:r w:rsidRPr="005216DA">
        <w:rPr>
          <w:rFonts w:ascii="Arial" w:hAnsi="Arial" w:cs="Arial"/>
          <w:b/>
          <w:sz w:val="20"/>
          <w:szCs w:val="20"/>
          <w:u w:val="single"/>
        </w:rPr>
        <w:t>Department Objectives:</w:t>
      </w:r>
    </w:p>
    <w:p w:rsidR="00862647" w:rsidRPr="005216DA" w:rsidRDefault="00862647" w:rsidP="00862647">
      <w:pPr>
        <w:pStyle w:val="ListParagraph"/>
        <w:numPr>
          <w:ilvl w:val="0"/>
          <w:numId w:val="37"/>
        </w:numPr>
        <w:jc w:val="both"/>
        <w:rPr>
          <w:rFonts w:ascii="Arial" w:hAnsi="Arial" w:cs="Arial"/>
          <w:b/>
          <w:i/>
          <w:sz w:val="20"/>
          <w:szCs w:val="20"/>
        </w:rPr>
      </w:pPr>
      <w:r w:rsidRPr="005216DA">
        <w:rPr>
          <w:rFonts w:ascii="Arial" w:hAnsi="Arial" w:cs="Arial"/>
          <w:b/>
          <w:sz w:val="20"/>
          <w:szCs w:val="20"/>
        </w:rPr>
        <w:t xml:space="preserve">Group/department/team goals: </w:t>
      </w:r>
      <w:r w:rsidRPr="005216DA">
        <w:rPr>
          <w:rFonts w:ascii="Arial" w:hAnsi="Arial" w:cs="Arial"/>
          <w:i/>
          <w:sz w:val="20"/>
          <w:szCs w:val="20"/>
        </w:rPr>
        <w:t xml:space="preserve">determine via holding a department meeting and/or asking for input via email. If you have several employees performing the same type of work, the same goal </w:t>
      </w:r>
      <w:proofErr w:type="gramStart"/>
      <w:r w:rsidRPr="005216DA">
        <w:rPr>
          <w:rFonts w:ascii="Arial" w:hAnsi="Arial" w:cs="Arial"/>
          <w:i/>
          <w:sz w:val="20"/>
          <w:szCs w:val="20"/>
        </w:rPr>
        <w:t>can be applied</w:t>
      </w:r>
      <w:proofErr w:type="gramEnd"/>
      <w:r w:rsidRPr="005216DA">
        <w:rPr>
          <w:rFonts w:ascii="Arial" w:hAnsi="Arial" w:cs="Arial"/>
          <w:i/>
          <w:sz w:val="20"/>
          <w:szCs w:val="20"/>
        </w:rPr>
        <w:t xml:space="preserve"> to all.  This section may also include a 5- year plan for the department that encompasses individual goals for each employee.</w:t>
      </w:r>
    </w:p>
    <w:p w:rsidR="00862647" w:rsidRPr="005216DA" w:rsidRDefault="00862647" w:rsidP="00862647">
      <w:pPr>
        <w:pStyle w:val="ListParagraph"/>
        <w:jc w:val="both"/>
        <w:rPr>
          <w:rFonts w:ascii="Arial" w:hAnsi="Arial" w:cs="Arial"/>
          <w:b/>
          <w:i/>
          <w:sz w:val="20"/>
          <w:szCs w:val="20"/>
        </w:rPr>
      </w:pPr>
      <w:r w:rsidRPr="005216DA">
        <w:rPr>
          <w:rFonts w:ascii="Arial" w:hAnsi="Arial" w:cs="Arial"/>
          <w:b/>
          <w:i/>
          <w:sz w:val="20"/>
          <w:szCs w:val="20"/>
        </w:rPr>
        <w:t>Initial Goals:</w:t>
      </w:r>
    </w:p>
    <w:p w:rsidR="00862647" w:rsidRPr="005216DA" w:rsidRDefault="00862647" w:rsidP="00862647">
      <w:pPr>
        <w:pStyle w:val="ListParagraph"/>
        <w:jc w:val="both"/>
        <w:rPr>
          <w:rFonts w:ascii="Arial" w:hAnsi="Arial" w:cs="Arial"/>
          <w:i/>
          <w:sz w:val="20"/>
          <w:szCs w:val="20"/>
        </w:rPr>
      </w:pPr>
    </w:p>
    <w:p w:rsidR="00862647" w:rsidRPr="005216DA" w:rsidRDefault="00862647" w:rsidP="00862647">
      <w:pPr>
        <w:rPr>
          <w:rFonts w:ascii="Arial" w:hAnsi="Arial" w:cs="Arial"/>
          <w:sz w:val="20"/>
          <w:szCs w:val="20"/>
        </w:rPr>
      </w:pPr>
      <w:r w:rsidRPr="005216DA">
        <w:rPr>
          <w:rFonts w:ascii="Arial" w:hAnsi="Arial" w:cs="Arial"/>
          <w:sz w:val="20"/>
          <w:szCs w:val="20"/>
        </w:rPr>
        <w:t xml:space="preserve">              </w:t>
      </w:r>
      <w:r w:rsidRPr="005216DA">
        <w:rPr>
          <w:rFonts w:ascii="Arial" w:hAnsi="Arial" w:cs="Arial"/>
          <w:b/>
          <w:i/>
          <w:sz w:val="20"/>
          <w:szCs w:val="20"/>
        </w:rPr>
        <w:t>End of Year Feedback</w:t>
      </w:r>
      <w:r w:rsidRPr="005216DA">
        <w:rPr>
          <w:rFonts w:ascii="Arial" w:hAnsi="Arial" w:cs="Arial"/>
          <w:sz w:val="20"/>
          <w:szCs w:val="20"/>
        </w:rPr>
        <w:t>:</w:t>
      </w:r>
    </w:p>
    <w:p w:rsidR="00862647" w:rsidRPr="005216DA" w:rsidRDefault="00862647" w:rsidP="00862647">
      <w:pPr>
        <w:rPr>
          <w:rFonts w:ascii="Arial" w:hAnsi="Arial" w:cs="Arial"/>
          <w:sz w:val="20"/>
          <w:szCs w:val="20"/>
        </w:rPr>
      </w:pPr>
    </w:p>
    <w:p w:rsidR="00862647" w:rsidRPr="005216DA" w:rsidRDefault="00862647" w:rsidP="00862647">
      <w:pPr>
        <w:rPr>
          <w:rFonts w:ascii="Arial" w:hAnsi="Arial" w:cs="Arial"/>
          <w:b/>
          <w:sz w:val="20"/>
          <w:szCs w:val="20"/>
          <w:u w:val="single"/>
        </w:rPr>
      </w:pPr>
      <w:r w:rsidRPr="005216DA">
        <w:rPr>
          <w:rFonts w:ascii="Arial" w:hAnsi="Arial" w:cs="Arial"/>
          <w:b/>
          <w:sz w:val="20"/>
          <w:szCs w:val="20"/>
        </w:rPr>
        <w:t xml:space="preserve">      </w:t>
      </w:r>
      <w:r w:rsidRPr="005216DA">
        <w:rPr>
          <w:rFonts w:ascii="Arial" w:hAnsi="Arial" w:cs="Arial"/>
          <w:b/>
          <w:sz w:val="20"/>
          <w:szCs w:val="20"/>
          <w:u w:val="single"/>
        </w:rPr>
        <w:t>Individual Objectives:</w:t>
      </w:r>
    </w:p>
    <w:p w:rsidR="00862647" w:rsidRPr="005216DA" w:rsidRDefault="00862647" w:rsidP="00862647">
      <w:pPr>
        <w:pStyle w:val="ListParagraph"/>
        <w:numPr>
          <w:ilvl w:val="0"/>
          <w:numId w:val="34"/>
        </w:numPr>
        <w:rPr>
          <w:rFonts w:ascii="Arial" w:hAnsi="Arial" w:cs="Arial"/>
          <w:b/>
          <w:sz w:val="20"/>
          <w:szCs w:val="20"/>
        </w:rPr>
      </w:pPr>
      <w:r w:rsidRPr="005216DA">
        <w:rPr>
          <w:rFonts w:ascii="Arial" w:hAnsi="Arial" w:cs="Arial"/>
          <w:b/>
          <w:sz w:val="20"/>
          <w:szCs w:val="20"/>
        </w:rPr>
        <w:t>Goals for upcoming evaluation period:</w:t>
      </w:r>
    </w:p>
    <w:p w:rsidR="00862647" w:rsidRPr="005216DA" w:rsidRDefault="00862647" w:rsidP="00862647">
      <w:pPr>
        <w:pStyle w:val="ListParagraph"/>
        <w:jc w:val="both"/>
        <w:rPr>
          <w:rFonts w:ascii="Arial" w:hAnsi="Arial" w:cs="Arial"/>
          <w:b/>
          <w:i/>
          <w:sz w:val="20"/>
          <w:szCs w:val="20"/>
        </w:rPr>
      </w:pPr>
      <w:r w:rsidRPr="005216DA">
        <w:rPr>
          <w:rFonts w:ascii="Arial" w:hAnsi="Arial" w:cs="Arial"/>
          <w:sz w:val="20"/>
          <w:szCs w:val="20"/>
        </w:rPr>
        <w:t xml:space="preserve"> </w:t>
      </w:r>
      <w:r w:rsidRPr="005216DA">
        <w:rPr>
          <w:rFonts w:ascii="Arial" w:hAnsi="Arial" w:cs="Arial"/>
          <w:b/>
          <w:i/>
          <w:sz w:val="20"/>
          <w:szCs w:val="20"/>
        </w:rPr>
        <w:t>Initial Goals:</w:t>
      </w:r>
    </w:p>
    <w:p w:rsidR="00862647" w:rsidRPr="005216DA" w:rsidRDefault="00862647" w:rsidP="00862647">
      <w:pPr>
        <w:pStyle w:val="ListParagraph"/>
        <w:jc w:val="both"/>
        <w:rPr>
          <w:rFonts w:ascii="Arial" w:hAnsi="Arial" w:cs="Arial"/>
          <w:i/>
          <w:sz w:val="20"/>
          <w:szCs w:val="20"/>
        </w:rPr>
      </w:pPr>
    </w:p>
    <w:p w:rsidR="00862647" w:rsidRPr="005216DA" w:rsidRDefault="00862647" w:rsidP="00862647">
      <w:pPr>
        <w:rPr>
          <w:rFonts w:ascii="Arial" w:hAnsi="Arial" w:cs="Arial"/>
          <w:b/>
          <w:i/>
          <w:sz w:val="20"/>
          <w:szCs w:val="20"/>
        </w:rPr>
      </w:pPr>
      <w:r w:rsidRPr="005216DA">
        <w:rPr>
          <w:rFonts w:ascii="Arial" w:hAnsi="Arial" w:cs="Arial"/>
          <w:sz w:val="20"/>
          <w:szCs w:val="20"/>
        </w:rPr>
        <w:t xml:space="preserve">               </w:t>
      </w:r>
      <w:r w:rsidRPr="005216DA">
        <w:rPr>
          <w:rFonts w:ascii="Arial" w:hAnsi="Arial" w:cs="Arial"/>
          <w:b/>
          <w:i/>
          <w:sz w:val="20"/>
          <w:szCs w:val="20"/>
        </w:rPr>
        <w:t>End of Year Feedback:</w:t>
      </w:r>
    </w:p>
    <w:p w:rsidR="00862647" w:rsidRPr="005216DA" w:rsidRDefault="00862647" w:rsidP="00862647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862647" w:rsidRPr="005216DA" w:rsidRDefault="00862647" w:rsidP="00862647">
      <w:pPr>
        <w:pStyle w:val="ListParagraph"/>
        <w:numPr>
          <w:ilvl w:val="0"/>
          <w:numId w:val="34"/>
        </w:numPr>
        <w:rPr>
          <w:rFonts w:ascii="Arial" w:hAnsi="Arial" w:cs="Arial"/>
          <w:b/>
          <w:sz w:val="20"/>
          <w:szCs w:val="20"/>
        </w:rPr>
      </w:pPr>
      <w:r w:rsidRPr="005216DA">
        <w:rPr>
          <w:rFonts w:ascii="Arial" w:hAnsi="Arial" w:cs="Arial"/>
          <w:b/>
          <w:sz w:val="20"/>
          <w:szCs w:val="20"/>
        </w:rPr>
        <w:t>Barriers to achieving goals set for evaluation period:</w:t>
      </w:r>
    </w:p>
    <w:p w:rsidR="00862647" w:rsidRPr="005216DA" w:rsidRDefault="00862647" w:rsidP="00862647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5216DA">
        <w:rPr>
          <w:rFonts w:ascii="Arial" w:hAnsi="Arial" w:cs="Arial"/>
          <w:sz w:val="20"/>
          <w:szCs w:val="20"/>
        </w:rPr>
        <w:t xml:space="preserve"> </w:t>
      </w:r>
      <w:r w:rsidRPr="005216DA">
        <w:rPr>
          <w:rFonts w:ascii="Arial" w:hAnsi="Arial" w:cs="Arial"/>
          <w:b/>
          <w:i/>
          <w:sz w:val="20"/>
          <w:szCs w:val="20"/>
        </w:rPr>
        <w:t>Initial Comments</w:t>
      </w:r>
      <w:r w:rsidRPr="005216DA">
        <w:rPr>
          <w:rFonts w:ascii="Arial" w:hAnsi="Arial" w:cs="Arial"/>
          <w:sz w:val="20"/>
          <w:szCs w:val="20"/>
        </w:rPr>
        <w:t>:</w:t>
      </w:r>
    </w:p>
    <w:p w:rsidR="00862647" w:rsidRPr="005216DA" w:rsidRDefault="00862647" w:rsidP="00862647">
      <w:pPr>
        <w:pStyle w:val="ListParagraph"/>
        <w:jc w:val="both"/>
        <w:rPr>
          <w:rFonts w:ascii="Arial" w:hAnsi="Arial" w:cs="Arial"/>
          <w:i/>
          <w:sz w:val="20"/>
          <w:szCs w:val="20"/>
        </w:rPr>
      </w:pPr>
    </w:p>
    <w:p w:rsidR="00862647" w:rsidRPr="005216DA" w:rsidRDefault="00862647" w:rsidP="00862647">
      <w:pPr>
        <w:rPr>
          <w:rFonts w:ascii="Arial" w:hAnsi="Arial" w:cs="Arial"/>
          <w:b/>
          <w:i/>
          <w:sz w:val="20"/>
          <w:szCs w:val="20"/>
        </w:rPr>
      </w:pPr>
      <w:r w:rsidRPr="005216DA">
        <w:rPr>
          <w:rFonts w:ascii="Arial" w:hAnsi="Arial" w:cs="Arial"/>
          <w:sz w:val="20"/>
          <w:szCs w:val="20"/>
        </w:rPr>
        <w:t xml:space="preserve">               </w:t>
      </w:r>
      <w:r w:rsidRPr="005216DA">
        <w:rPr>
          <w:rFonts w:ascii="Arial" w:hAnsi="Arial" w:cs="Arial"/>
          <w:b/>
          <w:i/>
          <w:sz w:val="20"/>
          <w:szCs w:val="20"/>
        </w:rPr>
        <w:t>End of Year Feedback:</w:t>
      </w:r>
    </w:p>
    <w:p w:rsidR="00862647" w:rsidRPr="005216DA" w:rsidRDefault="00862647" w:rsidP="00862647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862647" w:rsidRPr="005216DA" w:rsidRDefault="00862647" w:rsidP="00862647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862647" w:rsidRPr="005216DA" w:rsidRDefault="00862647" w:rsidP="00862647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862647" w:rsidRPr="00B17A66" w:rsidRDefault="00862647" w:rsidP="00862647">
      <w:pPr>
        <w:pStyle w:val="ListParagraph"/>
        <w:numPr>
          <w:ilvl w:val="0"/>
          <w:numId w:val="36"/>
        </w:num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5216DA">
        <w:rPr>
          <w:rFonts w:ascii="Arial" w:hAnsi="Arial" w:cs="Arial"/>
          <w:b/>
          <w:sz w:val="20"/>
          <w:szCs w:val="20"/>
        </w:rPr>
        <w:t xml:space="preserve">Customer service: </w:t>
      </w:r>
      <w:r w:rsidRPr="005216DA">
        <w:rPr>
          <w:rFonts w:ascii="Arial" w:hAnsi="Arial" w:cs="Arial"/>
          <w:i/>
          <w:sz w:val="20"/>
          <w:szCs w:val="20"/>
        </w:rPr>
        <w:t>who are your direct and indirect customers, how does your position</w:t>
      </w:r>
      <w:r w:rsidRPr="00B17A66">
        <w:rPr>
          <w:rFonts w:ascii="Arial" w:hAnsi="Arial" w:cs="Arial"/>
          <w:i/>
          <w:sz w:val="20"/>
          <w:szCs w:val="20"/>
        </w:rPr>
        <w:t xml:space="preserve"> interact with customers, what </w:t>
      </w:r>
      <w:proofErr w:type="gramStart"/>
      <w:r w:rsidRPr="00B17A66">
        <w:rPr>
          <w:rFonts w:ascii="Arial" w:hAnsi="Arial" w:cs="Arial"/>
          <w:i/>
          <w:sz w:val="20"/>
          <w:szCs w:val="20"/>
        </w:rPr>
        <w:t>will you</w:t>
      </w:r>
      <w:proofErr w:type="gramEnd"/>
      <w:r w:rsidRPr="00B17A66">
        <w:rPr>
          <w:rFonts w:ascii="Arial" w:hAnsi="Arial" w:cs="Arial"/>
          <w:i/>
          <w:sz w:val="20"/>
          <w:szCs w:val="20"/>
        </w:rPr>
        <w:t xml:space="preserve"> do to provide positive customer service</w:t>
      </w:r>
      <w:r w:rsidRPr="00B17A66">
        <w:rPr>
          <w:rFonts w:ascii="Arial" w:hAnsi="Arial" w:cs="Arial"/>
          <w:b/>
          <w:i/>
          <w:sz w:val="20"/>
          <w:szCs w:val="20"/>
        </w:rPr>
        <w:t>.</w:t>
      </w:r>
    </w:p>
    <w:p w:rsidR="00862647" w:rsidRDefault="00862647" w:rsidP="00862647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862647" w:rsidRPr="005216DA" w:rsidRDefault="00862647" w:rsidP="00862647">
      <w:pPr>
        <w:ind w:left="720"/>
        <w:jc w:val="both"/>
        <w:rPr>
          <w:rFonts w:ascii="Arial" w:hAnsi="Arial" w:cs="Arial"/>
          <w:b/>
          <w:i/>
          <w:sz w:val="20"/>
          <w:szCs w:val="20"/>
        </w:rPr>
      </w:pPr>
      <w:r w:rsidRPr="005216DA">
        <w:rPr>
          <w:rFonts w:ascii="Arial" w:hAnsi="Arial" w:cs="Arial"/>
          <w:b/>
          <w:i/>
          <w:sz w:val="20"/>
          <w:szCs w:val="20"/>
        </w:rPr>
        <w:t>Initial Goals:</w:t>
      </w:r>
    </w:p>
    <w:p w:rsidR="00862647" w:rsidRPr="005216DA" w:rsidRDefault="00862647" w:rsidP="00862647">
      <w:pPr>
        <w:pStyle w:val="ListParagraph"/>
        <w:jc w:val="both"/>
        <w:rPr>
          <w:rFonts w:ascii="Arial" w:hAnsi="Arial" w:cs="Arial"/>
          <w:i/>
          <w:sz w:val="20"/>
          <w:szCs w:val="20"/>
        </w:rPr>
      </w:pPr>
    </w:p>
    <w:p w:rsidR="00862647" w:rsidRPr="005216DA" w:rsidRDefault="00862647" w:rsidP="00862647">
      <w:pPr>
        <w:rPr>
          <w:rFonts w:ascii="Arial" w:hAnsi="Arial" w:cs="Arial"/>
          <w:b/>
          <w:i/>
          <w:sz w:val="20"/>
          <w:szCs w:val="20"/>
        </w:rPr>
      </w:pPr>
      <w:r w:rsidRPr="005216DA">
        <w:rPr>
          <w:rFonts w:ascii="Arial" w:hAnsi="Arial" w:cs="Arial"/>
          <w:sz w:val="20"/>
          <w:szCs w:val="20"/>
        </w:rPr>
        <w:lastRenderedPageBreak/>
        <w:t xml:space="preserve">             </w:t>
      </w:r>
      <w:r w:rsidRPr="005216DA">
        <w:rPr>
          <w:rFonts w:ascii="Arial" w:hAnsi="Arial" w:cs="Arial"/>
          <w:b/>
          <w:i/>
          <w:sz w:val="20"/>
          <w:szCs w:val="20"/>
        </w:rPr>
        <w:t>End of Year Feedback:</w:t>
      </w:r>
    </w:p>
    <w:p w:rsidR="00862647" w:rsidRPr="005216DA" w:rsidRDefault="00862647" w:rsidP="00862647">
      <w:pPr>
        <w:rPr>
          <w:rFonts w:ascii="Arial" w:hAnsi="Arial" w:cs="Arial"/>
          <w:b/>
          <w:sz w:val="20"/>
          <w:szCs w:val="20"/>
        </w:rPr>
      </w:pPr>
    </w:p>
    <w:p w:rsidR="00862647" w:rsidRPr="005216DA" w:rsidRDefault="00862647" w:rsidP="00862647">
      <w:pPr>
        <w:rPr>
          <w:rFonts w:ascii="Arial" w:hAnsi="Arial" w:cs="Arial"/>
          <w:b/>
          <w:sz w:val="20"/>
          <w:szCs w:val="20"/>
        </w:rPr>
      </w:pPr>
    </w:p>
    <w:p w:rsidR="00862647" w:rsidRPr="005216DA" w:rsidRDefault="00862647" w:rsidP="00862647">
      <w:pPr>
        <w:pStyle w:val="ListParagraph"/>
        <w:numPr>
          <w:ilvl w:val="0"/>
          <w:numId w:val="35"/>
        </w:numPr>
        <w:rPr>
          <w:rFonts w:ascii="Arial" w:hAnsi="Arial" w:cs="Arial"/>
          <w:i/>
          <w:sz w:val="20"/>
          <w:szCs w:val="20"/>
        </w:rPr>
      </w:pPr>
      <w:r w:rsidRPr="005216DA">
        <w:rPr>
          <w:rFonts w:ascii="Arial" w:hAnsi="Arial" w:cs="Arial"/>
          <w:b/>
          <w:sz w:val="20"/>
          <w:szCs w:val="20"/>
        </w:rPr>
        <w:t xml:space="preserve">Attendance:  </w:t>
      </w:r>
      <w:r w:rsidRPr="005216DA">
        <w:rPr>
          <w:rFonts w:ascii="Arial" w:hAnsi="Arial" w:cs="Arial"/>
          <w:i/>
          <w:sz w:val="20"/>
          <w:szCs w:val="20"/>
        </w:rPr>
        <w:t xml:space="preserve">what is </w:t>
      </w:r>
      <w:proofErr w:type="gramStart"/>
      <w:r w:rsidRPr="005216DA">
        <w:rPr>
          <w:rFonts w:ascii="Arial" w:hAnsi="Arial" w:cs="Arial"/>
          <w:i/>
          <w:sz w:val="20"/>
          <w:szCs w:val="20"/>
        </w:rPr>
        <w:t>expected.</w:t>
      </w:r>
      <w:proofErr w:type="gramEnd"/>
    </w:p>
    <w:p w:rsidR="00862647" w:rsidRPr="005216DA" w:rsidRDefault="00862647" w:rsidP="00862647">
      <w:pPr>
        <w:pStyle w:val="ListParagraph"/>
        <w:jc w:val="both"/>
        <w:rPr>
          <w:rFonts w:ascii="Arial" w:hAnsi="Arial" w:cs="Arial"/>
          <w:b/>
          <w:i/>
          <w:sz w:val="20"/>
          <w:szCs w:val="20"/>
        </w:rPr>
      </w:pPr>
      <w:r w:rsidRPr="005216DA">
        <w:rPr>
          <w:rFonts w:ascii="Arial" w:hAnsi="Arial" w:cs="Arial"/>
          <w:b/>
          <w:i/>
          <w:sz w:val="20"/>
          <w:szCs w:val="20"/>
        </w:rPr>
        <w:t>Initial Goals:</w:t>
      </w:r>
    </w:p>
    <w:p w:rsidR="00862647" w:rsidRPr="005216DA" w:rsidRDefault="00862647" w:rsidP="00862647">
      <w:pPr>
        <w:pStyle w:val="ListParagraph"/>
        <w:jc w:val="both"/>
        <w:rPr>
          <w:rFonts w:ascii="Arial" w:hAnsi="Arial" w:cs="Arial"/>
          <w:i/>
          <w:sz w:val="20"/>
          <w:szCs w:val="20"/>
        </w:rPr>
      </w:pPr>
    </w:p>
    <w:p w:rsidR="00862647" w:rsidRPr="005216DA" w:rsidRDefault="00862647" w:rsidP="00862647">
      <w:pPr>
        <w:rPr>
          <w:rFonts w:ascii="Arial" w:hAnsi="Arial" w:cs="Arial"/>
          <w:b/>
          <w:i/>
          <w:sz w:val="20"/>
          <w:szCs w:val="20"/>
        </w:rPr>
      </w:pPr>
      <w:r w:rsidRPr="005216DA">
        <w:rPr>
          <w:rFonts w:ascii="Arial" w:hAnsi="Arial" w:cs="Arial"/>
          <w:sz w:val="20"/>
          <w:szCs w:val="20"/>
        </w:rPr>
        <w:t xml:space="preserve">              </w:t>
      </w:r>
      <w:r w:rsidRPr="005216DA">
        <w:rPr>
          <w:rFonts w:ascii="Arial" w:hAnsi="Arial" w:cs="Arial"/>
          <w:b/>
          <w:i/>
          <w:sz w:val="20"/>
          <w:szCs w:val="20"/>
        </w:rPr>
        <w:t>End of Year Feedback:</w:t>
      </w:r>
    </w:p>
    <w:p w:rsidR="00862647" w:rsidRPr="005216DA" w:rsidRDefault="00862647" w:rsidP="00862647">
      <w:pPr>
        <w:pStyle w:val="ListParagraph"/>
        <w:rPr>
          <w:rFonts w:ascii="Arial" w:hAnsi="Arial" w:cs="Arial"/>
          <w:i/>
          <w:sz w:val="20"/>
          <w:szCs w:val="20"/>
        </w:rPr>
      </w:pPr>
    </w:p>
    <w:p w:rsidR="00862647" w:rsidRPr="005216DA" w:rsidRDefault="00862647" w:rsidP="00862647">
      <w:pPr>
        <w:pStyle w:val="ListParagraph"/>
        <w:rPr>
          <w:rFonts w:ascii="Arial" w:hAnsi="Arial" w:cs="Arial"/>
          <w:i/>
          <w:sz w:val="20"/>
          <w:szCs w:val="20"/>
        </w:rPr>
      </w:pPr>
    </w:p>
    <w:p w:rsidR="00862647" w:rsidRPr="005216DA" w:rsidRDefault="00862647" w:rsidP="00862647">
      <w:pPr>
        <w:pStyle w:val="ListParagraph"/>
        <w:numPr>
          <w:ilvl w:val="0"/>
          <w:numId w:val="35"/>
        </w:numPr>
        <w:rPr>
          <w:rFonts w:ascii="Arial" w:hAnsi="Arial" w:cs="Arial"/>
          <w:b/>
          <w:sz w:val="20"/>
          <w:szCs w:val="20"/>
        </w:rPr>
      </w:pPr>
      <w:r w:rsidRPr="005216DA">
        <w:rPr>
          <w:rFonts w:ascii="Arial" w:hAnsi="Arial" w:cs="Arial"/>
          <w:b/>
          <w:sz w:val="20"/>
          <w:szCs w:val="20"/>
        </w:rPr>
        <w:t>Technical skills:</w:t>
      </w:r>
    </w:p>
    <w:p w:rsidR="00862647" w:rsidRPr="005216DA" w:rsidRDefault="00862647" w:rsidP="00862647">
      <w:pPr>
        <w:pStyle w:val="ListParagraph"/>
        <w:jc w:val="both"/>
        <w:rPr>
          <w:rFonts w:ascii="Arial" w:hAnsi="Arial" w:cs="Arial"/>
          <w:b/>
          <w:i/>
          <w:sz w:val="20"/>
          <w:szCs w:val="20"/>
        </w:rPr>
      </w:pPr>
      <w:r w:rsidRPr="005216DA">
        <w:rPr>
          <w:rFonts w:ascii="Arial" w:hAnsi="Arial" w:cs="Arial"/>
          <w:sz w:val="20"/>
          <w:szCs w:val="20"/>
        </w:rPr>
        <w:t xml:space="preserve"> </w:t>
      </w:r>
      <w:r w:rsidRPr="005216DA">
        <w:rPr>
          <w:rFonts w:ascii="Arial" w:hAnsi="Arial" w:cs="Arial"/>
          <w:b/>
          <w:i/>
          <w:sz w:val="20"/>
          <w:szCs w:val="20"/>
        </w:rPr>
        <w:t>Initial Goals:</w:t>
      </w:r>
    </w:p>
    <w:p w:rsidR="00862647" w:rsidRPr="005216DA" w:rsidRDefault="00862647" w:rsidP="00862647">
      <w:pPr>
        <w:pStyle w:val="ListParagraph"/>
        <w:jc w:val="both"/>
        <w:rPr>
          <w:rFonts w:ascii="Arial" w:hAnsi="Arial" w:cs="Arial"/>
          <w:i/>
          <w:sz w:val="20"/>
          <w:szCs w:val="20"/>
        </w:rPr>
      </w:pPr>
    </w:p>
    <w:p w:rsidR="00862647" w:rsidRPr="005216DA" w:rsidRDefault="00862647" w:rsidP="00862647">
      <w:pPr>
        <w:pStyle w:val="ListParagraph"/>
        <w:rPr>
          <w:rFonts w:ascii="Arial" w:hAnsi="Arial" w:cs="Arial"/>
          <w:sz w:val="20"/>
          <w:szCs w:val="20"/>
        </w:rPr>
      </w:pPr>
      <w:r w:rsidRPr="005216DA">
        <w:rPr>
          <w:rFonts w:ascii="Arial" w:hAnsi="Arial" w:cs="Arial"/>
          <w:sz w:val="20"/>
          <w:szCs w:val="20"/>
        </w:rPr>
        <w:t xml:space="preserve"> </w:t>
      </w:r>
      <w:r w:rsidRPr="005216DA">
        <w:rPr>
          <w:rFonts w:ascii="Arial" w:hAnsi="Arial" w:cs="Arial"/>
          <w:b/>
          <w:i/>
          <w:sz w:val="20"/>
          <w:szCs w:val="20"/>
        </w:rPr>
        <w:t>End of Year Feedback</w:t>
      </w:r>
      <w:r w:rsidRPr="005216DA">
        <w:rPr>
          <w:rFonts w:ascii="Arial" w:hAnsi="Arial" w:cs="Arial"/>
          <w:sz w:val="20"/>
          <w:szCs w:val="20"/>
        </w:rPr>
        <w:t>:</w:t>
      </w:r>
    </w:p>
    <w:p w:rsidR="00862647" w:rsidRPr="005216DA" w:rsidRDefault="00862647" w:rsidP="00862647">
      <w:pPr>
        <w:pStyle w:val="ListParagraph"/>
        <w:rPr>
          <w:rFonts w:ascii="Arial" w:hAnsi="Arial" w:cs="Arial"/>
          <w:sz w:val="20"/>
          <w:szCs w:val="20"/>
        </w:rPr>
      </w:pPr>
    </w:p>
    <w:p w:rsidR="00862647" w:rsidRPr="005216DA" w:rsidRDefault="00862647" w:rsidP="00862647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:rsidR="00862647" w:rsidRPr="005216DA" w:rsidRDefault="00862647" w:rsidP="00862647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:rsidR="00862647" w:rsidRPr="005216DA" w:rsidRDefault="00862647" w:rsidP="00862647">
      <w:pPr>
        <w:pStyle w:val="ListParagraph"/>
        <w:numPr>
          <w:ilvl w:val="0"/>
          <w:numId w:val="35"/>
        </w:num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5216DA">
        <w:rPr>
          <w:rFonts w:ascii="Arial" w:hAnsi="Arial" w:cs="Arial"/>
          <w:b/>
          <w:sz w:val="20"/>
          <w:szCs w:val="20"/>
        </w:rPr>
        <w:t>Professional Growth:</w:t>
      </w:r>
      <w:r w:rsidRPr="005216DA">
        <w:rPr>
          <w:rFonts w:ascii="Arial" w:hAnsi="Arial" w:cs="Arial"/>
          <w:i/>
          <w:sz w:val="20"/>
          <w:szCs w:val="20"/>
        </w:rPr>
        <w:t xml:space="preserve"> education; experience; attendance; customer service; relationship </w:t>
      </w:r>
    </w:p>
    <w:p w:rsidR="00862647" w:rsidRPr="005216DA" w:rsidRDefault="00862647" w:rsidP="00862647">
      <w:pPr>
        <w:spacing w:after="0" w:line="240" w:lineRule="auto"/>
        <w:ind w:left="360"/>
        <w:rPr>
          <w:rFonts w:ascii="Arial" w:hAnsi="Arial" w:cs="Arial"/>
          <w:b/>
          <w:i/>
          <w:sz w:val="20"/>
          <w:szCs w:val="20"/>
        </w:rPr>
      </w:pPr>
      <w:r w:rsidRPr="005216DA">
        <w:rPr>
          <w:rFonts w:ascii="Arial" w:hAnsi="Arial" w:cs="Arial"/>
          <w:i/>
          <w:sz w:val="20"/>
          <w:szCs w:val="20"/>
        </w:rPr>
        <w:t xml:space="preserve">       </w:t>
      </w:r>
      <w:proofErr w:type="gramStart"/>
      <w:r w:rsidRPr="005216DA">
        <w:rPr>
          <w:rFonts w:ascii="Arial" w:hAnsi="Arial" w:cs="Arial"/>
          <w:i/>
          <w:sz w:val="20"/>
          <w:szCs w:val="20"/>
        </w:rPr>
        <w:t>building</w:t>
      </w:r>
      <w:proofErr w:type="gramEnd"/>
      <w:r w:rsidRPr="005216DA">
        <w:rPr>
          <w:rFonts w:ascii="Arial" w:hAnsi="Arial" w:cs="Arial"/>
          <w:i/>
          <w:sz w:val="20"/>
          <w:szCs w:val="20"/>
        </w:rPr>
        <w:t>; technical skills, etc. that will be necessary for desired growth.</w:t>
      </w:r>
    </w:p>
    <w:p w:rsidR="00862647" w:rsidRPr="00862647" w:rsidRDefault="00862647" w:rsidP="00862647">
      <w:pPr>
        <w:rPr>
          <w:rFonts w:ascii="Arial" w:hAnsi="Arial" w:cs="Arial"/>
          <w:b/>
          <w:i/>
          <w:sz w:val="20"/>
          <w:szCs w:val="20"/>
        </w:rPr>
      </w:pPr>
    </w:p>
    <w:p w:rsidR="00862647" w:rsidRPr="005216DA" w:rsidRDefault="00862647" w:rsidP="00862647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5216DA">
        <w:rPr>
          <w:rFonts w:ascii="Arial" w:hAnsi="Arial" w:cs="Arial"/>
          <w:b/>
          <w:sz w:val="20"/>
          <w:szCs w:val="20"/>
        </w:rPr>
        <w:t xml:space="preserve">Praise and Recognition: </w:t>
      </w:r>
      <w:r w:rsidRPr="005216DA">
        <w:rPr>
          <w:rFonts w:ascii="Arial" w:eastAsia="Calibri" w:hAnsi="Arial" w:cs="Arial"/>
          <w:i/>
          <w:iCs/>
          <w:sz w:val="20"/>
          <w:szCs w:val="20"/>
        </w:rPr>
        <w:t>Genuine praise and recognition for two (or three) things where the employee excels.  What he/ she particularly contributes to the university community, or specific things he/ she did in the past year that was particularly outstanding.  Examples could be participation on search and screen committees; biweekly or professional staff councils; assistance on special event committees; volunteerism, etc.</w:t>
      </w:r>
    </w:p>
    <w:p w:rsidR="00862647" w:rsidRPr="005216DA" w:rsidRDefault="00862647" w:rsidP="00862647">
      <w:pPr>
        <w:rPr>
          <w:rFonts w:ascii="Arial" w:hAnsi="Arial" w:cs="Arial"/>
          <w:b/>
          <w:sz w:val="20"/>
          <w:szCs w:val="20"/>
          <w:u w:val="single"/>
        </w:rPr>
      </w:pPr>
    </w:p>
    <w:p w:rsidR="00862647" w:rsidRPr="005216DA" w:rsidRDefault="00862647" w:rsidP="00862647">
      <w:pPr>
        <w:rPr>
          <w:rFonts w:ascii="Arial" w:hAnsi="Arial" w:cs="Arial"/>
          <w:b/>
          <w:sz w:val="20"/>
          <w:szCs w:val="20"/>
          <w:u w:val="single"/>
        </w:rPr>
      </w:pPr>
      <w:r w:rsidRPr="005216DA">
        <w:rPr>
          <w:rFonts w:ascii="Arial" w:hAnsi="Arial" w:cs="Arial"/>
          <w:b/>
          <w:sz w:val="20"/>
          <w:szCs w:val="20"/>
          <w:u w:val="single"/>
        </w:rPr>
        <w:t>Employee Comments:</w:t>
      </w:r>
    </w:p>
    <w:p w:rsidR="00862647" w:rsidRDefault="00862647" w:rsidP="00862647">
      <w:pPr>
        <w:rPr>
          <w:rFonts w:ascii="Arial" w:hAnsi="Arial" w:cs="Arial"/>
          <w:sz w:val="20"/>
          <w:szCs w:val="20"/>
        </w:rPr>
      </w:pPr>
    </w:p>
    <w:p w:rsidR="00862647" w:rsidRPr="005216DA" w:rsidRDefault="00862647" w:rsidP="00862647">
      <w:pPr>
        <w:rPr>
          <w:rFonts w:ascii="Arial" w:hAnsi="Arial" w:cs="Arial"/>
          <w:sz w:val="20"/>
          <w:szCs w:val="20"/>
        </w:rPr>
      </w:pPr>
    </w:p>
    <w:p w:rsidR="00862647" w:rsidRPr="005216DA" w:rsidRDefault="00862647" w:rsidP="00862647">
      <w:pPr>
        <w:rPr>
          <w:rFonts w:ascii="Arial" w:hAnsi="Arial" w:cs="Arial"/>
          <w:sz w:val="20"/>
          <w:szCs w:val="20"/>
        </w:rPr>
      </w:pPr>
      <w:r w:rsidRPr="005216DA">
        <w:rPr>
          <w:rFonts w:ascii="Arial" w:hAnsi="Arial" w:cs="Arial"/>
          <w:sz w:val="20"/>
          <w:szCs w:val="20"/>
        </w:rPr>
        <w:t xml:space="preserve">By signing below you are acknowledging that you have received and discussed this evaluation with your supervisor and </w:t>
      </w:r>
      <w:proofErr w:type="gramStart"/>
      <w:r w:rsidRPr="005216DA">
        <w:rPr>
          <w:rFonts w:ascii="Arial" w:hAnsi="Arial" w:cs="Arial"/>
          <w:sz w:val="20"/>
          <w:szCs w:val="20"/>
        </w:rPr>
        <w:t>have been given</w:t>
      </w:r>
      <w:proofErr w:type="gramEnd"/>
      <w:r w:rsidRPr="005216DA">
        <w:rPr>
          <w:rFonts w:ascii="Arial" w:hAnsi="Arial" w:cs="Arial"/>
          <w:sz w:val="20"/>
          <w:szCs w:val="20"/>
        </w:rPr>
        <w:t xml:space="preserve"> the opportunity to respond.  Signature does not imply agreement with evaluation.</w:t>
      </w:r>
    </w:p>
    <w:p w:rsidR="00862647" w:rsidRPr="005216DA" w:rsidRDefault="00862647" w:rsidP="0086264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62647" w:rsidRPr="005216DA" w:rsidRDefault="00862647" w:rsidP="0086264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216DA">
        <w:rPr>
          <w:rFonts w:ascii="Arial" w:hAnsi="Arial" w:cs="Arial"/>
          <w:sz w:val="20"/>
          <w:szCs w:val="20"/>
        </w:rPr>
        <w:t>_____________________________</w:t>
      </w:r>
      <w:r w:rsidRPr="005216DA">
        <w:rPr>
          <w:rFonts w:ascii="Arial" w:hAnsi="Arial" w:cs="Arial"/>
          <w:sz w:val="20"/>
          <w:szCs w:val="20"/>
        </w:rPr>
        <w:softHyphen/>
      </w:r>
      <w:r w:rsidRPr="005216DA">
        <w:rPr>
          <w:rFonts w:ascii="Arial" w:hAnsi="Arial" w:cs="Arial"/>
          <w:sz w:val="20"/>
          <w:szCs w:val="20"/>
        </w:rPr>
        <w:softHyphen/>
      </w:r>
      <w:r w:rsidRPr="005216DA">
        <w:rPr>
          <w:rFonts w:ascii="Arial" w:hAnsi="Arial" w:cs="Arial"/>
          <w:sz w:val="20"/>
          <w:szCs w:val="20"/>
        </w:rPr>
        <w:softHyphen/>
        <w:t>_______</w:t>
      </w:r>
      <w:r>
        <w:rPr>
          <w:rFonts w:ascii="Arial" w:hAnsi="Arial" w:cs="Arial"/>
          <w:sz w:val="20"/>
          <w:szCs w:val="20"/>
        </w:rPr>
        <w:t>_____</w:t>
      </w:r>
      <w:r w:rsidRPr="005216DA">
        <w:rPr>
          <w:rFonts w:ascii="Arial" w:hAnsi="Arial" w:cs="Arial"/>
          <w:sz w:val="20"/>
          <w:szCs w:val="20"/>
        </w:rPr>
        <w:tab/>
      </w:r>
    </w:p>
    <w:p w:rsidR="00862647" w:rsidRDefault="00862647" w:rsidP="0086264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216DA">
        <w:rPr>
          <w:rFonts w:ascii="Arial" w:hAnsi="Arial" w:cs="Arial"/>
          <w:sz w:val="20"/>
          <w:szCs w:val="20"/>
        </w:rPr>
        <w:t>Employee Signature</w:t>
      </w:r>
      <w:r w:rsidRPr="005216DA">
        <w:rPr>
          <w:rFonts w:ascii="Arial" w:hAnsi="Arial" w:cs="Arial"/>
          <w:sz w:val="20"/>
          <w:szCs w:val="20"/>
        </w:rPr>
        <w:tab/>
      </w:r>
      <w:r w:rsidRPr="005216DA">
        <w:rPr>
          <w:rFonts w:ascii="Arial" w:hAnsi="Arial" w:cs="Arial"/>
          <w:sz w:val="20"/>
          <w:szCs w:val="20"/>
        </w:rPr>
        <w:tab/>
        <w:t xml:space="preserve">       </w:t>
      </w:r>
      <w:r>
        <w:rPr>
          <w:rFonts w:ascii="Arial" w:hAnsi="Arial" w:cs="Arial"/>
          <w:sz w:val="20"/>
          <w:szCs w:val="20"/>
        </w:rPr>
        <w:t xml:space="preserve">   </w:t>
      </w:r>
      <w:r w:rsidRPr="005216DA">
        <w:rPr>
          <w:rFonts w:ascii="Arial" w:hAnsi="Arial" w:cs="Arial"/>
          <w:sz w:val="20"/>
          <w:szCs w:val="20"/>
        </w:rPr>
        <w:t>Date</w:t>
      </w:r>
      <w:r w:rsidRPr="005216DA">
        <w:rPr>
          <w:rFonts w:ascii="Arial" w:hAnsi="Arial" w:cs="Arial"/>
          <w:sz w:val="20"/>
          <w:szCs w:val="20"/>
        </w:rPr>
        <w:tab/>
      </w:r>
      <w:r w:rsidRPr="005216DA">
        <w:rPr>
          <w:rFonts w:ascii="Arial" w:hAnsi="Arial" w:cs="Arial"/>
          <w:sz w:val="20"/>
          <w:szCs w:val="20"/>
        </w:rPr>
        <w:tab/>
      </w:r>
    </w:p>
    <w:p w:rsidR="00862647" w:rsidRDefault="00862647" w:rsidP="0086264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62647" w:rsidRDefault="00862647" w:rsidP="0086264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62647" w:rsidRDefault="00862647" w:rsidP="0086264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216DA">
        <w:rPr>
          <w:rFonts w:ascii="Arial" w:hAnsi="Arial" w:cs="Arial"/>
          <w:sz w:val="20"/>
          <w:szCs w:val="20"/>
        </w:rPr>
        <w:t>__________________________________________</w:t>
      </w:r>
    </w:p>
    <w:p w:rsidR="00862647" w:rsidRPr="005216DA" w:rsidRDefault="00862647" w:rsidP="0086264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Supervisor/Review Manager </w:t>
      </w:r>
      <w:r>
        <w:rPr>
          <w:rFonts w:ascii="Arial" w:hAnsi="Arial" w:cs="Arial"/>
          <w:sz w:val="20"/>
          <w:szCs w:val="20"/>
        </w:rPr>
        <w:tab/>
        <w:t xml:space="preserve">            </w:t>
      </w:r>
      <w:r w:rsidRPr="005216DA">
        <w:rPr>
          <w:rFonts w:ascii="Arial" w:hAnsi="Arial" w:cs="Arial"/>
          <w:sz w:val="20"/>
          <w:szCs w:val="20"/>
        </w:rPr>
        <w:t>Date</w:t>
      </w:r>
    </w:p>
    <w:p w:rsidR="00862647" w:rsidRPr="005216DA" w:rsidRDefault="00862647" w:rsidP="00862647">
      <w:pPr>
        <w:spacing w:after="0"/>
        <w:rPr>
          <w:rFonts w:ascii="Arial" w:hAnsi="Arial" w:cs="Arial"/>
          <w:sz w:val="20"/>
          <w:szCs w:val="20"/>
        </w:rPr>
      </w:pPr>
    </w:p>
    <w:p w:rsidR="00862647" w:rsidRPr="005216DA" w:rsidRDefault="00862647" w:rsidP="00862647">
      <w:pPr>
        <w:spacing w:after="0"/>
        <w:rPr>
          <w:rFonts w:ascii="Arial" w:hAnsi="Arial" w:cs="Arial"/>
          <w:sz w:val="20"/>
          <w:szCs w:val="20"/>
        </w:rPr>
      </w:pPr>
    </w:p>
    <w:p w:rsidR="00862647" w:rsidRPr="005216DA" w:rsidRDefault="00862647" w:rsidP="0086264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216DA">
        <w:rPr>
          <w:rFonts w:ascii="Arial" w:hAnsi="Arial" w:cs="Arial"/>
          <w:sz w:val="20"/>
          <w:szCs w:val="20"/>
        </w:rPr>
        <w:t>____________________________________</w:t>
      </w:r>
      <w:r>
        <w:rPr>
          <w:rFonts w:ascii="Arial" w:hAnsi="Arial" w:cs="Arial"/>
          <w:sz w:val="20"/>
          <w:szCs w:val="20"/>
        </w:rPr>
        <w:t>______</w:t>
      </w:r>
      <w:r w:rsidRPr="005216DA">
        <w:rPr>
          <w:rFonts w:ascii="Arial" w:hAnsi="Arial" w:cs="Arial"/>
          <w:sz w:val="20"/>
          <w:szCs w:val="20"/>
        </w:rPr>
        <w:t xml:space="preserve"> </w:t>
      </w:r>
      <w:r w:rsidRPr="005216DA">
        <w:rPr>
          <w:rFonts w:ascii="Arial" w:hAnsi="Arial" w:cs="Arial"/>
          <w:sz w:val="20"/>
          <w:szCs w:val="20"/>
        </w:rPr>
        <w:tab/>
      </w:r>
    </w:p>
    <w:p w:rsidR="00862647" w:rsidRDefault="00862647" w:rsidP="0086264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Review Manager’s Direct Supervisor     Date </w:t>
      </w:r>
    </w:p>
    <w:p w:rsidR="00862647" w:rsidRPr="005216DA" w:rsidRDefault="00862647" w:rsidP="00862647">
      <w:pPr>
        <w:spacing w:after="0"/>
        <w:rPr>
          <w:rFonts w:ascii="Arial" w:hAnsi="Arial" w:cs="Arial"/>
          <w:sz w:val="20"/>
          <w:szCs w:val="20"/>
        </w:rPr>
      </w:pPr>
    </w:p>
    <w:p w:rsidR="00862647" w:rsidRPr="005216DA" w:rsidRDefault="00862647" w:rsidP="00862647">
      <w:pPr>
        <w:spacing w:after="0"/>
        <w:rPr>
          <w:rFonts w:ascii="Arial" w:hAnsi="Arial" w:cs="Arial"/>
          <w:b/>
          <w:sz w:val="20"/>
          <w:szCs w:val="20"/>
        </w:rPr>
      </w:pPr>
      <w:r w:rsidRPr="005216DA">
        <w:rPr>
          <w:rFonts w:ascii="Arial" w:hAnsi="Arial" w:cs="Arial"/>
          <w:b/>
          <w:sz w:val="20"/>
          <w:szCs w:val="20"/>
        </w:rPr>
        <w:t xml:space="preserve">Completed and signed annual evaluation </w:t>
      </w:r>
      <w:proofErr w:type="gramStart"/>
      <w:r w:rsidRPr="005216DA">
        <w:rPr>
          <w:rFonts w:ascii="Arial" w:hAnsi="Arial" w:cs="Arial"/>
          <w:b/>
          <w:sz w:val="20"/>
          <w:szCs w:val="20"/>
        </w:rPr>
        <w:t>must be submitted</w:t>
      </w:r>
      <w:proofErr w:type="gramEnd"/>
      <w:r w:rsidRPr="005216DA">
        <w:rPr>
          <w:rFonts w:ascii="Arial" w:hAnsi="Arial" w:cs="Arial"/>
          <w:b/>
          <w:sz w:val="20"/>
          <w:szCs w:val="20"/>
        </w:rPr>
        <w:t xml:space="preserve"> to the Office of Human Resources no later than March </w:t>
      </w:r>
      <w:r w:rsidR="005B5919">
        <w:rPr>
          <w:rFonts w:ascii="Arial" w:hAnsi="Arial" w:cs="Arial"/>
          <w:b/>
          <w:sz w:val="20"/>
          <w:szCs w:val="20"/>
        </w:rPr>
        <w:t>12</w:t>
      </w:r>
      <w:r w:rsidRPr="005216DA">
        <w:rPr>
          <w:rFonts w:ascii="Arial" w:hAnsi="Arial" w:cs="Arial"/>
          <w:b/>
          <w:sz w:val="20"/>
          <w:szCs w:val="20"/>
        </w:rPr>
        <w:t>, 201</w:t>
      </w:r>
      <w:r w:rsidR="005B5919">
        <w:rPr>
          <w:rFonts w:ascii="Arial" w:hAnsi="Arial" w:cs="Arial"/>
          <w:b/>
          <w:sz w:val="20"/>
          <w:szCs w:val="20"/>
        </w:rPr>
        <w:t>8</w:t>
      </w:r>
      <w:r w:rsidRPr="005216DA">
        <w:rPr>
          <w:rFonts w:ascii="Arial" w:hAnsi="Arial" w:cs="Arial"/>
          <w:b/>
          <w:sz w:val="20"/>
          <w:szCs w:val="20"/>
        </w:rPr>
        <w:t xml:space="preserve">. </w:t>
      </w:r>
    </w:p>
    <w:p w:rsidR="007B7B2A" w:rsidRDefault="007B7B2A" w:rsidP="00B62484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7B7B2A" w:rsidRDefault="007B7B2A" w:rsidP="00B62484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7B7B2A" w:rsidRDefault="007B7B2A" w:rsidP="00B62484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7B7B2A" w:rsidRDefault="007B7B2A" w:rsidP="00B62484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7B7B2A" w:rsidRDefault="007B7B2A" w:rsidP="00B62484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7B7B2A" w:rsidRPr="00862647" w:rsidRDefault="007B7B2A" w:rsidP="00B62484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C956EB" w:rsidRPr="00862647" w:rsidRDefault="007B7B2A" w:rsidP="003C0BBF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862647">
        <w:rPr>
          <w:rFonts w:ascii="Arial" w:eastAsia="Calibri" w:hAnsi="Arial" w:cs="Arial"/>
          <w:b/>
          <w:sz w:val="20"/>
          <w:szCs w:val="20"/>
          <w:u w:val="single"/>
        </w:rPr>
        <w:t xml:space="preserve">Appendix </w:t>
      </w:r>
      <w:r w:rsidR="00C4525A" w:rsidRPr="00862647">
        <w:rPr>
          <w:rFonts w:ascii="Arial" w:eastAsia="Calibri" w:hAnsi="Arial" w:cs="Arial"/>
          <w:b/>
          <w:sz w:val="20"/>
          <w:szCs w:val="20"/>
          <w:u w:val="single"/>
        </w:rPr>
        <w:t>4.2</w:t>
      </w:r>
      <w:r w:rsidR="00EB260F" w:rsidRPr="00862647">
        <w:rPr>
          <w:rFonts w:ascii="Arial" w:eastAsia="Calibri" w:hAnsi="Arial" w:cs="Arial"/>
          <w:b/>
          <w:sz w:val="20"/>
          <w:szCs w:val="20"/>
          <w:u w:val="single"/>
        </w:rPr>
        <w:t xml:space="preserve">: </w:t>
      </w:r>
      <w:r w:rsidR="00C4525A" w:rsidRPr="00862647">
        <w:rPr>
          <w:rFonts w:ascii="Arial" w:hAnsi="Arial" w:cs="Arial"/>
          <w:b/>
          <w:sz w:val="20"/>
          <w:szCs w:val="20"/>
          <w:u w:val="single"/>
        </w:rPr>
        <w:t>SMART Goals</w:t>
      </w:r>
    </w:p>
    <w:p w:rsidR="009C2872" w:rsidRDefault="009C2872" w:rsidP="003C0BBF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9C2872" w:rsidRPr="009C2872" w:rsidRDefault="009C2872" w:rsidP="003C0BBF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9C2872">
        <w:rPr>
          <w:rFonts w:ascii="Arial" w:hAnsi="Arial" w:cs="Arial"/>
          <w:sz w:val="20"/>
          <w:szCs w:val="20"/>
        </w:rPr>
        <w:t xml:space="preserve">S.M.A.R.T. is an acronym for the </w:t>
      </w:r>
      <w:proofErr w:type="gramStart"/>
      <w:r w:rsidRPr="009C2872">
        <w:rPr>
          <w:rFonts w:ascii="Arial" w:hAnsi="Arial" w:cs="Arial"/>
          <w:sz w:val="20"/>
          <w:szCs w:val="20"/>
        </w:rPr>
        <w:t>5</w:t>
      </w:r>
      <w:proofErr w:type="gramEnd"/>
      <w:r w:rsidRPr="009C2872">
        <w:rPr>
          <w:rFonts w:ascii="Arial" w:hAnsi="Arial" w:cs="Arial"/>
          <w:sz w:val="20"/>
          <w:szCs w:val="20"/>
        </w:rPr>
        <w:t xml:space="preserve"> steps of </w:t>
      </w:r>
      <w:r w:rsidRPr="009C2872">
        <w:rPr>
          <w:rFonts w:ascii="Arial" w:hAnsi="Arial" w:cs="Arial"/>
          <w:i/>
          <w:sz w:val="20"/>
          <w:szCs w:val="20"/>
        </w:rPr>
        <w:t>specific, measurable, achievable, relevant, and time-based goals</w:t>
      </w:r>
      <w:r w:rsidRPr="009C2872">
        <w:rPr>
          <w:rFonts w:ascii="Arial" w:hAnsi="Arial" w:cs="Arial"/>
          <w:sz w:val="20"/>
          <w:szCs w:val="20"/>
        </w:rPr>
        <w:t xml:space="preserve">. It’s a simple tool used by businesses to go beyond the realm of fuzzy </w:t>
      </w:r>
      <w:proofErr w:type="gramStart"/>
      <w:r w:rsidRPr="009C2872">
        <w:rPr>
          <w:rFonts w:ascii="Arial" w:hAnsi="Arial" w:cs="Arial"/>
          <w:sz w:val="20"/>
          <w:szCs w:val="20"/>
        </w:rPr>
        <w:t>goal-setting</w:t>
      </w:r>
      <w:proofErr w:type="gramEnd"/>
      <w:r w:rsidRPr="009C2872">
        <w:rPr>
          <w:rFonts w:ascii="Arial" w:hAnsi="Arial" w:cs="Arial"/>
          <w:sz w:val="20"/>
          <w:szCs w:val="20"/>
        </w:rPr>
        <w:t xml:space="preserve"> into an actionable plan for results.</w:t>
      </w:r>
    </w:p>
    <w:p w:rsidR="00C4525A" w:rsidRPr="003D1C27" w:rsidRDefault="00C4525A" w:rsidP="00C4525A">
      <w:pPr>
        <w:pStyle w:val="BodyText"/>
        <w:rPr>
          <w:color w:val="000000"/>
          <w:sz w:val="20"/>
          <w:u w:val="single"/>
        </w:rPr>
      </w:pPr>
    </w:p>
    <w:p w:rsidR="00C4525A" w:rsidRPr="00A96B4B" w:rsidRDefault="00C4525A" w:rsidP="00C4525A">
      <w:pPr>
        <w:pStyle w:val="BodyText"/>
        <w:rPr>
          <w:color w:val="000000"/>
          <w:sz w:val="20"/>
        </w:rPr>
      </w:pPr>
      <w:r w:rsidRPr="00A96B4B">
        <w:rPr>
          <w:b/>
          <w:bCs/>
          <w:sz w:val="20"/>
          <w:u w:val="single"/>
        </w:rPr>
        <w:t>S</w:t>
      </w:r>
      <w:r w:rsidRPr="00A96B4B">
        <w:rPr>
          <w:b/>
          <w:bCs/>
          <w:sz w:val="20"/>
        </w:rPr>
        <w:t xml:space="preserve">pecific </w:t>
      </w:r>
      <w:r w:rsidRPr="00A96B4B">
        <w:rPr>
          <w:sz w:val="20"/>
        </w:rPr>
        <w:t xml:space="preserve">- A specific goal has a much greater chance of </w:t>
      </w:r>
      <w:proofErr w:type="gramStart"/>
      <w:r w:rsidRPr="00A96B4B">
        <w:rPr>
          <w:sz w:val="20"/>
        </w:rPr>
        <w:t>being accomplished</w:t>
      </w:r>
      <w:proofErr w:type="gramEnd"/>
      <w:r w:rsidRPr="00A96B4B">
        <w:rPr>
          <w:color w:val="000000"/>
          <w:sz w:val="20"/>
        </w:rPr>
        <w:t xml:space="preserve"> than a general goal. A specific goal should </w:t>
      </w:r>
      <w:proofErr w:type="gramStart"/>
      <w:r w:rsidRPr="00A96B4B">
        <w:rPr>
          <w:color w:val="000000"/>
          <w:sz w:val="20"/>
        </w:rPr>
        <w:t>be: Detailed</w:t>
      </w:r>
      <w:proofErr w:type="gramEnd"/>
      <w:r w:rsidRPr="00A96B4B">
        <w:rPr>
          <w:color w:val="000000"/>
          <w:sz w:val="20"/>
        </w:rPr>
        <w:t xml:space="preserve">, Focused, Well-defined, Straight-forward, Action-oriented, start with words such as </w:t>
      </w:r>
      <w:r w:rsidRPr="00A96B4B">
        <w:rPr>
          <w:i/>
          <w:iCs/>
          <w:color w:val="000000"/>
          <w:sz w:val="20"/>
        </w:rPr>
        <w:t xml:space="preserve">develop, implement, execute, conduct, build </w:t>
      </w:r>
      <w:r w:rsidRPr="00A96B4B">
        <w:rPr>
          <w:color w:val="000000"/>
          <w:sz w:val="20"/>
        </w:rPr>
        <w:t>and answers the following questions:</w:t>
      </w:r>
    </w:p>
    <w:p w:rsidR="00C4525A" w:rsidRPr="00A96B4B" w:rsidRDefault="00C4525A" w:rsidP="00C4525A">
      <w:pPr>
        <w:numPr>
          <w:ilvl w:val="4"/>
          <w:numId w:val="10"/>
        </w:numPr>
        <w:tabs>
          <w:tab w:val="clear" w:pos="3240"/>
          <w:tab w:val="num" w:pos="360"/>
        </w:tabs>
        <w:spacing w:after="0" w:line="240" w:lineRule="auto"/>
        <w:ind w:left="720"/>
        <w:rPr>
          <w:rFonts w:ascii="Arial" w:hAnsi="Arial" w:cs="Arial"/>
          <w:color w:val="000000"/>
          <w:sz w:val="20"/>
        </w:rPr>
      </w:pPr>
      <w:r w:rsidRPr="00A96B4B">
        <w:rPr>
          <w:rFonts w:ascii="Arial" w:hAnsi="Arial" w:cs="Arial"/>
          <w:color w:val="000000"/>
          <w:sz w:val="20"/>
        </w:rPr>
        <w:t>What am I going to do? </w:t>
      </w:r>
    </w:p>
    <w:p w:rsidR="00C4525A" w:rsidRPr="00A96B4B" w:rsidRDefault="00C4525A" w:rsidP="00C4525A">
      <w:pPr>
        <w:numPr>
          <w:ilvl w:val="4"/>
          <w:numId w:val="10"/>
        </w:numPr>
        <w:tabs>
          <w:tab w:val="clear" w:pos="3240"/>
          <w:tab w:val="num" w:pos="1080"/>
        </w:tabs>
        <w:spacing w:after="0" w:line="240" w:lineRule="auto"/>
        <w:ind w:left="720"/>
        <w:rPr>
          <w:rFonts w:ascii="Arial" w:hAnsi="Arial" w:cs="Arial"/>
          <w:color w:val="000000"/>
          <w:sz w:val="20"/>
        </w:rPr>
      </w:pPr>
      <w:r w:rsidRPr="00A96B4B">
        <w:rPr>
          <w:rFonts w:ascii="Arial" w:hAnsi="Arial" w:cs="Arial"/>
          <w:color w:val="000000"/>
          <w:sz w:val="20"/>
        </w:rPr>
        <w:t>Why is it important to do this?</w:t>
      </w:r>
    </w:p>
    <w:p w:rsidR="00C4525A" w:rsidRPr="00A96B4B" w:rsidRDefault="00C4525A" w:rsidP="00C4525A">
      <w:pPr>
        <w:numPr>
          <w:ilvl w:val="4"/>
          <w:numId w:val="10"/>
        </w:numPr>
        <w:tabs>
          <w:tab w:val="clear" w:pos="3240"/>
          <w:tab w:val="num" w:pos="1080"/>
        </w:tabs>
        <w:spacing w:after="0" w:line="240" w:lineRule="auto"/>
        <w:ind w:left="720"/>
        <w:rPr>
          <w:rFonts w:ascii="Arial" w:hAnsi="Arial" w:cs="Arial"/>
          <w:color w:val="000000"/>
          <w:sz w:val="20"/>
        </w:rPr>
      </w:pPr>
      <w:r w:rsidRPr="00A96B4B">
        <w:rPr>
          <w:rFonts w:ascii="Arial" w:hAnsi="Arial" w:cs="Arial"/>
          <w:color w:val="000000"/>
          <w:sz w:val="20"/>
        </w:rPr>
        <w:t>Who is going to be involved?</w:t>
      </w:r>
    </w:p>
    <w:p w:rsidR="00C4525A" w:rsidRPr="00A96B4B" w:rsidRDefault="00C4525A" w:rsidP="00C4525A">
      <w:pPr>
        <w:numPr>
          <w:ilvl w:val="4"/>
          <w:numId w:val="10"/>
        </w:numPr>
        <w:tabs>
          <w:tab w:val="clear" w:pos="3240"/>
          <w:tab w:val="num" w:pos="1080"/>
        </w:tabs>
        <w:spacing w:after="0" w:line="240" w:lineRule="auto"/>
        <w:ind w:left="720"/>
        <w:rPr>
          <w:rFonts w:ascii="Arial" w:hAnsi="Arial" w:cs="Arial"/>
          <w:color w:val="000000"/>
          <w:sz w:val="20"/>
        </w:rPr>
      </w:pPr>
      <w:r w:rsidRPr="00A96B4B">
        <w:rPr>
          <w:rFonts w:ascii="Arial" w:hAnsi="Arial" w:cs="Arial"/>
          <w:color w:val="000000"/>
          <w:sz w:val="20"/>
        </w:rPr>
        <w:t>How am I going to do this?</w:t>
      </w:r>
    </w:p>
    <w:p w:rsidR="00C4525A" w:rsidRPr="00A96B4B" w:rsidRDefault="00C4525A" w:rsidP="00C4525A">
      <w:pPr>
        <w:numPr>
          <w:ilvl w:val="4"/>
          <w:numId w:val="10"/>
        </w:numPr>
        <w:tabs>
          <w:tab w:val="clear" w:pos="3240"/>
          <w:tab w:val="num" w:pos="1080"/>
        </w:tabs>
        <w:spacing w:after="0" w:line="240" w:lineRule="auto"/>
        <w:ind w:left="720"/>
        <w:rPr>
          <w:rFonts w:ascii="Arial" w:hAnsi="Arial" w:cs="Arial"/>
          <w:color w:val="000000"/>
          <w:sz w:val="20"/>
        </w:rPr>
      </w:pPr>
      <w:r w:rsidRPr="00A96B4B">
        <w:rPr>
          <w:rFonts w:ascii="Arial" w:hAnsi="Arial" w:cs="Arial"/>
          <w:color w:val="000000"/>
          <w:sz w:val="20"/>
        </w:rPr>
        <w:t>Purpose or benefit of accomplishing the goal.</w:t>
      </w:r>
    </w:p>
    <w:p w:rsidR="00C4525A" w:rsidRPr="00A96B4B" w:rsidRDefault="00C4525A" w:rsidP="00C4525A">
      <w:pPr>
        <w:spacing w:after="0" w:line="240" w:lineRule="auto"/>
        <w:rPr>
          <w:rFonts w:ascii="Arial" w:hAnsi="Arial" w:cs="Arial"/>
          <w:sz w:val="20"/>
        </w:rPr>
      </w:pPr>
      <w:r w:rsidRPr="00A96B4B">
        <w:rPr>
          <w:rFonts w:ascii="Arial" w:hAnsi="Arial" w:cs="Arial"/>
          <w:color w:val="000000"/>
          <w:sz w:val="20"/>
        </w:rPr>
        <w:br/>
      </w:r>
      <w:r w:rsidRPr="00A96B4B">
        <w:rPr>
          <w:rFonts w:ascii="Arial" w:hAnsi="Arial" w:cs="Arial"/>
          <w:b/>
          <w:bCs/>
          <w:sz w:val="20"/>
          <w:u w:val="single"/>
        </w:rPr>
        <w:t>M</w:t>
      </w:r>
      <w:r w:rsidRPr="00A96B4B">
        <w:rPr>
          <w:rFonts w:ascii="Arial" w:hAnsi="Arial" w:cs="Arial"/>
          <w:b/>
          <w:bCs/>
          <w:sz w:val="20"/>
        </w:rPr>
        <w:t xml:space="preserve">easurable </w:t>
      </w:r>
      <w:r w:rsidRPr="00A96B4B">
        <w:rPr>
          <w:rFonts w:ascii="Arial" w:hAnsi="Arial" w:cs="Arial"/>
          <w:sz w:val="20"/>
        </w:rPr>
        <w:t>- Establish concrete criteria for measuring progress toward the attainment of each goal you set. When you measure your progress, you stay on track.</w:t>
      </w:r>
    </w:p>
    <w:p w:rsidR="00C4525A" w:rsidRPr="00A96B4B" w:rsidRDefault="00C4525A" w:rsidP="00C4525A">
      <w:pPr>
        <w:numPr>
          <w:ilvl w:val="0"/>
          <w:numId w:val="11"/>
        </w:numPr>
        <w:spacing w:after="0" w:line="240" w:lineRule="auto"/>
        <w:ind w:left="720"/>
        <w:rPr>
          <w:rFonts w:ascii="Arial" w:hAnsi="Arial" w:cs="Arial"/>
          <w:sz w:val="20"/>
        </w:rPr>
      </w:pPr>
      <w:r w:rsidRPr="00A96B4B">
        <w:rPr>
          <w:rFonts w:ascii="Arial" w:hAnsi="Arial" w:cs="Arial"/>
          <w:sz w:val="20"/>
        </w:rPr>
        <w:t>Goals must be able to be measured to determine if they have been achieved</w:t>
      </w:r>
    </w:p>
    <w:p w:rsidR="00C4525A" w:rsidRPr="00A96B4B" w:rsidRDefault="00C4525A" w:rsidP="00C4525A">
      <w:pPr>
        <w:numPr>
          <w:ilvl w:val="0"/>
          <w:numId w:val="11"/>
        </w:numPr>
        <w:spacing w:after="0" w:line="240" w:lineRule="auto"/>
        <w:ind w:left="720"/>
        <w:rPr>
          <w:rFonts w:ascii="Arial" w:hAnsi="Arial" w:cs="Arial"/>
          <w:sz w:val="20"/>
        </w:rPr>
      </w:pPr>
      <w:r w:rsidRPr="00A96B4B">
        <w:rPr>
          <w:rFonts w:ascii="Arial" w:hAnsi="Arial" w:cs="Arial"/>
          <w:sz w:val="20"/>
        </w:rPr>
        <w:t>If you can’t measure it, you can’t manage it</w:t>
      </w:r>
    </w:p>
    <w:p w:rsidR="00C4525A" w:rsidRPr="00A96B4B" w:rsidRDefault="00C4525A" w:rsidP="00C4525A">
      <w:pPr>
        <w:numPr>
          <w:ilvl w:val="0"/>
          <w:numId w:val="11"/>
        </w:numPr>
        <w:spacing w:after="0" w:line="240" w:lineRule="auto"/>
        <w:ind w:left="720"/>
        <w:rPr>
          <w:rFonts w:ascii="Arial" w:hAnsi="Arial" w:cs="Arial"/>
          <w:sz w:val="20"/>
        </w:rPr>
      </w:pPr>
      <w:r w:rsidRPr="00A96B4B">
        <w:rPr>
          <w:rFonts w:ascii="Arial" w:hAnsi="Arial" w:cs="Arial"/>
          <w:sz w:val="20"/>
        </w:rPr>
        <w:t>Tangible evidence of completion</w:t>
      </w:r>
    </w:p>
    <w:p w:rsidR="00C4525A" w:rsidRPr="00A96B4B" w:rsidRDefault="00C4525A" w:rsidP="00C4525A">
      <w:pPr>
        <w:numPr>
          <w:ilvl w:val="0"/>
          <w:numId w:val="11"/>
        </w:numPr>
        <w:spacing w:after="0" w:line="240" w:lineRule="auto"/>
        <w:ind w:left="720"/>
        <w:rPr>
          <w:rFonts w:ascii="Arial" w:hAnsi="Arial" w:cs="Arial"/>
          <w:sz w:val="20"/>
        </w:rPr>
      </w:pPr>
      <w:r w:rsidRPr="00A96B4B">
        <w:rPr>
          <w:rFonts w:ascii="Arial" w:hAnsi="Arial" w:cs="Arial"/>
          <w:sz w:val="20"/>
        </w:rPr>
        <w:t xml:space="preserve">How will I know when it </w:t>
      </w:r>
      <w:proofErr w:type="gramStart"/>
      <w:r w:rsidRPr="00A96B4B">
        <w:rPr>
          <w:rFonts w:ascii="Arial" w:hAnsi="Arial" w:cs="Arial"/>
          <w:sz w:val="20"/>
        </w:rPr>
        <w:t>is achieved</w:t>
      </w:r>
      <w:proofErr w:type="gramEnd"/>
      <w:r w:rsidRPr="00A96B4B">
        <w:rPr>
          <w:rFonts w:ascii="Arial" w:hAnsi="Arial" w:cs="Arial"/>
          <w:sz w:val="20"/>
        </w:rPr>
        <w:t>?</w:t>
      </w:r>
    </w:p>
    <w:p w:rsidR="00C4525A" w:rsidRPr="00A96B4B" w:rsidRDefault="00C4525A" w:rsidP="00C4525A">
      <w:pPr>
        <w:numPr>
          <w:ilvl w:val="0"/>
          <w:numId w:val="11"/>
        </w:numPr>
        <w:spacing w:after="0" w:line="240" w:lineRule="auto"/>
        <w:ind w:left="720"/>
        <w:rPr>
          <w:rFonts w:ascii="Arial" w:hAnsi="Arial" w:cs="Arial"/>
          <w:sz w:val="20"/>
        </w:rPr>
      </w:pPr>
      <w:r w:rsidRPr="00A96B4B">
        <w:rPr>
          <w:rFonts w:ascii="Arial" w:hAnsi="Arial" w:cs="Arial"/>
          <w:sz w:val="20"/>
        </w:rPr>
        <w:t>What measurements can I use?</w:t>
      </w:r>
    </w:p>
    <w:p w:rsidR="00C4525A" w:rsidRDefault="00C4525A" w:rsidP="00C4525A">
      <w:pPr>
        <w:spacing w:after="0" w:line="240" w:lineRule="auto"/>
        <w:rPr>
          <w:rFonts w:ascii="Arial" w:hAnsi="Arial" w:cs="Arial"/>
          <w:sz w:val="20"/>
        </w:rPr>
      </w:pPr>
      <w:r w:rsidRPr="00A96B4B">
        <w:rPr>
          <w:rFonts w:ascii="Arial" w:hAnsi="Arial" w:cs="Arial"/>
          <w:color w:val="000000"/>
          <w:sz w:val="20"/>
        </w:rPr>
        <w:br/>
      </w:r>
      <w:r w:rsidRPr="00A96B4B">
        <w:rPr>
          <w:rFonts w:ascii="Arial" w:hAnsi="Arial" w:cs="Arial"/>
          <w:b/>
          <w:bCs/>
          <w:sz w:val="20"/>
          <w:u w:val="single"/>
        </w:rPr>
        <w:t>A</w:t>
      </w:r>
      <w:r w:rsidRPr="00A96B4B">
        <w:rPr>
          <w:rFonts w:ascii="Arial" w:hAnsi="Arial" w:cs="Arial"/>
          <w:b/>
          <w:bCs/>
          <w:sz w:val="20"/>
        </w:rPr>
        <w:t xml:space="preserve">ttainable - </w:t>
      </w:r>
      <w:r w:rsidRPr="00A96B4B">
        <w:rPr>
          <w:rFonts w:ascii="Arial" w:hAnsi="Arial" w:cs="Arial"/>
          <w:sz w:val="20"/>
        </w:rPr>
        <w:t xml:space="preserve">Make sure that you can actually accomplish them and they are not just a vision. They should challenge you but </w:t>
      </w:r>
      <w:proofErr w:type="gramStart"/>
      <w:r w:rsidRPr="00A96B4B">
        <w:rPr>
          <w:rFonts w:ascii="Arial" w:hAnsi="Arial" w:cs="Arial"/>
          <w:sz w:val="20"/>
        </w:rPr>
        <w:t>not be unattainable</w:t>
      </w:r>
      <w:proofErr w:type="gramEnd"/>
      <w:r w:rsidRPr="00A96B4B">
        <w:rPr>
          <w:rFonts w:ascii="Arial" w:hAnsi="Arial" w:cs="Arial"/>
          <w:sz w:val="20"/>
        </w:rPr>
        <w:t xml:space="preserve"> and cause frustration. Do you have the resources to accomplish, i.e. skills, funding, equipment, and staff.</w:t>
      </w:r>
    </w:p>
    <w:p w:rsidR="00C4525A" w:rsidRPr="00A96B4B" w:rsidRDefault="00C4525A" w:rsidP="00C4525A">
      <w:pPr>
        <w:spacing w:after="0" w:line="240" w:lineRule="auto"/>
        <w:rPr>
          <w:rFonts w:ascii="Arial" w:hAnsi="Arial" w:cs="Arial"/>
          <w:sz w:val="20"/>
        </w:rPr>
      </w:pPr>
      <w:r w:rsidRPr="00A96B4B">
        <w:rPr>
          <w:rFonts w:ascii="Arial" w:hAnsi="Arial" w:cs="Arial"/>
          <w:color w:val="000000"/>
          <w:sz w:val="20"/>
        </w:rPr>
        <w:br/>
      </w:r>
      <w:r w:rsidRPr="00A96B4B">
        <w:rPr>
          <w:rFonts w:ascii="Arial" w:hAnsi="Arial" w:cs="Arial"/>
          <w:b/>
          <w:bCs/>
          <w:sz w:val="20"/>
          <w:u w:val="single"/>
        </w:rPr>
        <w:t>R</w:t>
      </w:r>
      <w:r w:rsidRPr="00A96B4B">
        <w:rPr>
          <w:rFonts w:ascii="Arial" w:hAnsi="Arial" w:cs="Arial"/>
          <w:b/>
          <w:bCs/>
          <w:sz w:val="20"/>
        </w:rPr>
        <w:t>elevant</w:t>
      </w:r>
      <w:r w:rsidR="00862647">
        <w:rPr>
          <w:rFonts w:ascii="Arial" w:hAnsi="Arial" w:cs="Arial"/>
          <w:sz w:val="20"/>
        </w:rPr>
        <w:t xml:space="preserve"> </w:t>
      </w:r>
      <w:r w:rsidRPr="00A96B4B">
        <w:rPr>
          <w:rFonts w:ascii="Arial" w:hAnsi="Arial" w:cs="Arial"/>
          <w:sz w:val="20"/>
        </w:rPr>
        <w:t>-Do the individual goals align with the department goals or company goals? The completion of the goal should be important to you and the organization and should be significant</w:t>
      </w:r>
    </w:p>
    <w:p w:rsidR="00C4525A" w:rsidRDefault="00C4525A" w:rsidP="00C4525A">
      <w:pPr>
        <w:spacing w:after="0" w:line="240" w:lineRule="auto"/>
        <w:rPr>
          <w:rFonts w:ascii="Arial" w:hAnsi="Arial" w:cs="Arial"/>
          <w:sz w:val="20"/>
        </w:rPr>
      </w:pPr>
      <w:r w:rsidRPr="00A96B4B">
        <w:rPr>
          <w:rFonts w:ascii="Arial" w:hAnsi="Arial" w:cs="Arial"/>
          <w:color w:val="000000"/>
          <w:sz w:val="20"/>
        </w:rPr>
        <w:br/>
      </w:r>
      <w:r w:rsidRPr="00A96B4B">
        <w:rPr>
          <w:rFonts w:ascii="Arial" w:hAnsi="Arial" w:cs="Arial"/>
          <w:b/>
          <w:sz w:val="20"/>
          <w:u w:val="single"/>
        </w:rPr>
        <w:t>T</w:t>
      </w:r>
      <w:r w:rsidRPr="00A96B4B">
        <w:rPr>
          <w:rFonts w:ascii="Arial" w:hAnsi="Arial" w:cs="Arial"/>
          <w:b/>
          <w:sz w:val="20"/>
        </w:rPr>
        <w:t xml:space="preserve">ime-bound - </w:t>
      </w:r>
      <w:r w:rsidRPr="00A96B4B">
        <w:rPr>
          <w:rFonts w:ascii="Arial" w:hAnsi="Arial" w:cs="Arial"/>
          <w:sz w:val="20"/>
        </w:rPr>
        <w:t xml:space="preserve">Have specific deadlines for </w:t>
      </w:r>
      <w:proofErr w:type="gramStart"/>
      <w:r w:rsidRPr="00A96B4B">
        <w:rPr>
          <w:rFonts w:ascii="Arial" w:hAnsi="Arial" w:cs="Arial"/>
          <w:sz w:val="20"/>
        </w:rPr>
        <w:t>completion and creates sufficient urgency</w:t>
      </w:r>
      <w:proofErr w:type="gramEnd"/>
      <w:r w:rsidRPr="00A96B4B">
        <w:rPr>
          <w:rFonts w:ascii="Arial" w:hAnsi="Arial" w:cs="Arial"/>
          <w:sz w:val="20"/>
        </w:rPr>
        <w:t xml:space="preserve"> and leads to action. Possibly break into small parts with separate dates for complex objectives or when individuals need to </w:t>
      </w:r>
      <w:proofErr w:type="gramStart"/>
      <w:r w:rsidRPr="00A96B4B">
        <w:rPr>
          <w:rFonts w:ascii="Arial" w:hAnsi="Arial" w:cs="Arial"/>
          <w:sz w:val="20"/>
        </w:rPr>
        <w:t>be kept</w:t>
      </w:r>
      <w:proofErr w:type="gramEnd"/>
      <w:r w:rsidRPr="00A96B4B">
        <w:rPr>
          <w:rFonts w:ascii="Arial" w:hAnsi="Arial" w:cs="Arial"/>
          <w:sz w:val="20"/>
        </w:rPr>
        <w:t xml:space="preserve"> on task</w:t>
      </w:r>
    </w:p>
    <w:p w:rsidR="001C7FF7" w:rsidRDefault="001C7FF7" w:rsidP="001F38CC">
      <w:pPr>
        <w:spacing w:after="0"/>
        <w:rPr>
          <w:rFonts w:ascii="Arial" w:hAnsi="Arial" w:cs="Arial"/>
          <w:sz w:val="20"/>
          <w:szCs w:val="20"/>
        </w:rPr>
      </w:pPr>
    </w:p>
    <w:p w:rsidR="00862647" w:rsidRDefault="00862647" w:rsidP="00C4525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62647" w:rsidRDefault="00862647" w:rsidP="00C4525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A55F8" w:rsidRDefault="001A55F8" w:rsidP="00C4525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A55F8" w:rsidRDefault="001A55F8" w:rsidP="00C4525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A55F8" w:rsidRDefault="001A55F8" w:rsidP="00C4525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A55F8" w:rsidRDefault="001A55F8" w:rsidP="00C4525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A55F8" w:rsidRDefault="001A55F8" w:rsidP="00C4525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A55F8" w:rsidRDefault="001A55F8" w:rsidP="00C4525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A55F8" w:rsidRDefault="001A55F8" w:rsidP="00C4525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A55F8" w:rsidRDefault="001A55F8" w:rsidP="00C4525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A55F8" w:rsidRDefault="001A55F8" w:rsidP="00C4525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A55F8" w:rsidRDefault="001A55F8" w:rsidP="00C4525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A55F8" w:rsidRDefault="001A55F8" w:rsidP="00C4525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A55F8" w:rsidRDefault="001A55F8" w:rsidP="00C4525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A55F8" w:rsidRDefault="001A55F8" w:rsidP="00C4525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A55F8" w:rsidRDefault="001A55F8" w:rsidP="00C4525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A55F8" w:rsidRDefault="001A55F8" w:rsidP="00C4525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A55F8" w:rsidRDefault="001A55F8" w:rsidP="00C4525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A55F8" w:rsidRDefault="001A55F8" w:rsidP="00C4525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A55F8" w:rsidRDefault="001A55F8" w:rsidP="00C4525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A55F8" w:rsidRDefault="001A55F8" w:rsidP="00C4525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A55F8" w:rsidRDefault="001A55F8" w:rsidP="00C4525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A55F8" w:rsidRDefault="001A55F8" w:rsidP="00C4525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A55F8" w:rsidRDefault="001A55F8" w:rsidP="00C4525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A55F8" w:rsidRDefault="001A55F8" w:rsidP="00C4525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A55F8" w:rsidRDefault="001A55F8" w:rsidP="00C4525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A55F8" w:rsidRDefault="001A55F8" w:rsidP="00C4525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A55F8" w:rsidRDefault="001A55F8" w:rsidP="00C4525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C7FF7" w:rsidRPr="001A55F8" w:rsidRDefault="00C4525A" w:rsidP="00C4525A">
      <w:pPr>
        <w:spacing w:after="0" w:line="240" w:lineRule="auto"/>
        <w:rPr>
          <w:rFonts w:ascii="Arial" w:eastAsia="Calibri" w:hAnsi="Arial" w:cs="Arial"/>
          <w:b/>
          <w:sz w:val="20"/>
          <w:szCs w:val="20"/>
          <w:u w:val="single"/>
        </w:rPr>
      </w:pPr>
      <w:r w:rsidRPr="001A55F8">
        <w:rPr>
          <w:rFonts w:ascii="Arial" w:hAnsi="Arial" w:cs="Arial"/>
          <w:b/>
          <w:sz w:val="20"/>
          <w:szCs w:val="20"/>
          <w:u w:val="single"/>
        </w:rPr>
        <w:t xml:space="preserve">Appendix 4.3: </w:t>
      </w:r>
      <w:r w:rsidR="001C7FF7" w:rsidRPr="001A55F8">
        <w:rPr>
          <w:rFonts w:ascii="Arial" w:eastAsia="Calibri" w:hAnsi="Arial" w:cs="Arial"/>
          <w:b/>
          <w:sz w:val="20"/>
          <w:szCs w:val="20"/>
          <w:u w:val="single"/>
        </w:rPr>
        <w:t>Employee Self Review</w:t>
      </w:r>
    </w:p>
    <w:p w:rsidR="002D746B" w:rsidRDefault="002D746B" w:rsidP="00C4525A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2D746B" w:rsidRPr="002D746B" w:rsidRDefault="002D746B" w:rsidP="002D746B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2D746B">
        <w:rPr>
          <w:rFonts w:ascii="Arial" w:eastAsia="Calibri" w:hAnsi="Arial" w:cs="Arial"/>
          <w:b/>
          <w:sz w:val="20"/>
          <w:szCs w:val="20"/>
        </w:rPr>
        <w:t>Meet with Employees</w:t>
      </w:r>
      <w:r w:rsidR="007B5C87">
        <w:rPr>
          <w:rFonts w:ascii="Arial" w:eastAsia="Calibri" w:hAnsi="Arial" w:cs="Arial"/>
          <w:b/>
          <w:sz w:val="20"/>
          <w:szCs w:val="20"/>
        </w:rPr>
        <w:t>/Outline Self-Review Process</w:t>
      </w:r>
      <w:r w:rsidRPr="002D746B">
        <w:rPr>
          <w:rFonts w:ascii="Arial" w:eastAsia="Calibri" w:hAnsi="Arial" w:cs="Arial"/>
          <w:b/>
          <w:sz w:val="20"/>
          <w:szCs w:val="20"/>
        </w:rPr>
        <w:t xml:space="preserve">: </w:t>
      </w:r>
    </w:p>
    <w:p w:rsidR="002D746B" w:rsidRDefault="002D746B" w:rsidP="00D2774D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  <w:r w:rsidRPr="00D2774D">
        <w:rPr>
          <w:rFonts w:ascii="Arial" w:hAnsi="Arial" w:cs="Arial"/>
          <w:sz w:val="20"/>
        </w:rPr>
        <w:t xml:space="preserve">During the </w:t>
      </w:r>
      <w:r w:rsidRPr="007B5C87">
        <w:rPr>
          <w:rFonts w:ascii="Arial" w:hAnsi="Arial" w:cs="Arial"/>
          <w:i/>
          <w:sz w:val="20"/>
        </w:rPr>
        <w:t>goal review meeting</w:t>
      </w:r>
      <w:r w:rsidRPr="00D2774D">
        <w:rPr>
          <w:rFonts w:ascii="Arial" w:hAnsi="Arial" w:cs="Arial"/>
          <w:sz w:val="20"/>
        </w:rPr>
        <w:t xml:space="preserve"> </w:t>
      </w:r>
      <w:r w:rsidR="00D2774D">
        <w:rPr>
          <w:rFonts w:ascii="Arial" w:hAnsi="Arial" w:cs="Arial"/>
          <w:sz w:val="20"/>
        </w:rPr>
        <w:t xml:space="preserve">(see above) </w:t>
      </w:r>
      <w:r w:rsidR="007B5C87">
        <w:rPr>
          <w:rFonts w:ascii="Arial" w:hAnsi="Arial" w:cs="Arial"/>
          <w:sz w:val="20"/>
        </w:rPr>
        <w:t xml:space="preserve">instruct the employee on what they </w:t>
      </w:r>
      <w:proofErr w:type="gramStart"/>
      <w:r w:rsidR="007B5C87">
        <w:rPr>
          <w:rFonts w:ascii="Arial" w:hAnsi="Arial" w:cs="Arial"/>
          <w:sz w:val="20"/>
        </w:rPr>
        <w:t xml:space="preserve">are </w:t>
      </w:r>
      <w:r w:rsidRPr="00D2774D">
        <w:rPr>
          <w:rFonts w:ascii="Arial" w:hAnsi="Arial" w:cs="Arial"/>
          <w:sz w:val="20"/>
        </w:rPr>
        <w:t>expected</w:t>
      </w:r>
      <w:proofErr w:type="gramEnd"/>
      <w:r w:rsidRPr="00D2774D">
        <w:rPr>
          <w:rFonts w:ascii="Arial" w:hAnsi="Arial" w:cs="Arial"/>
          <w:sz w:val="20"/>
        </w:rPr>
        <w:t xml:space="preserve"> </w:t>
      </w:r>
      <w:r w:rsidR="007B5C87">
        <w:rPr>
          <w:rFonts w:ascii="Arial" w:hAnsi="Arial" w:cs="Arial"/>
          <w:sz w:val="20"/>
        </w:rPr>
        <w:t>to</w:t>
      </w:r>
      <w:r w:rsidR="00D2774D">
        <w:rPr>
          <w:rFonts w:ascii="Arial" w:hAnsi="Arial" w:cs="Arial"/>
          <w:sz w:val="20"/>
        </w:rPr>
        <w:t xml:space="preserve"> complete </w:t>
      </w:r>
      <w:r w:rsidR="007B5C87">
        <w:rPr>
          <w:rFonts w:ascii="Arial" w:hAnsi="Arial" w:cs="Arial"/>
          <w:sz w:val="20"/>
        </w:rPr>
        <w:t>on the</w:t>
      </w:r>
      <w:r w:rsidR="00D2774D">
        <w:rPr>
          <w:rFonts w:ascii="Arial" w:hAnsi="Arial" w:cs="Arial"/>
          <w:sz w:val="20"/>
        </w:rPr>
        <w:t xml:space="preserve"> self-</w:t>
      </w:r>
      <w:r w:rsidRPr="00D2774D">
        <w:rPr>
          <w:rFonts w:ascii="Arial" w:hAnsi="Arial" w:cs="Arial"/>
          <w:sz w:val="20"/>
        </w:rPr>
        <w:t xml:space="preserve">review. </w:t>
      </w:r>
    </w:p>
    <w:p w:rsidR="007B5C87" w:rsidRPr="007B5C87" w:rsidRDefault="007B5C87" w:rsidP="007B5C87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  <w:r w:rsidRPr="00D2774D">
        <w:rPr>
          <w:rFonts w:ascii="Arial" w:eastAsia="Calibri" w:hAnsi="Arial" w:cs="Arial"/>
          <w:sz w:val="20"/>
          <w:szCs w:val="20"/>
        </w:rPr>
        <w:t xml:space="preserve">Employee completes the </w:t>
      </w:r>
      <w:r w:rsidRPr="00D2774D">
        <w:rPr>
          <w:rFonts w:ascii="Arial" w:eastAsia="Calibri" w:hAnsi="Arial" w:cs="Arial"/>
          <w:sz w:val="20"/>
          <w:szCs w:val="20"/>
          <w:u w:val="single"/>
        </w:rPr>
        <w:t>End of Year Feedback</w:t>
      </w:r>
      <w:r w:rsidRPr="00D2774D">
        <w:rPr>
          <w:rFonts w:ascii="Arial" w:eastAsia="Calibri" w:hAnsi="Arial" w:cs="Arial"/>
          <w:sz w:val="20"/>
          <w:szCs w:val="20"/>
        </w:rPr>
        <w:t xml:space="preserve"> section under each goal on the </w:t>
      </w:r>
      <w:r w:rsidRPr="00D2774D">
        <w:rPr>
          <w:rFonts w:ascii="Arial" w:eastAsia="Calibri" w:hAnsi="Arial" w:cs="Arial"/>
          <w:b/>
          <w:i/>
          <w:sz w:val="20"/>
          <w:szCs w:val="20"/>
          <w:u w:val="single"/>
        </w:rPr>
        <w:t xml:space="preserve">IUSB </w:t>
      </w:r>
      <w:r w:rsidRPr="00D2774D">
        <w:rPr>
          <w:rFonts w:ascii="Arial" w:hAnsi="Arial" w:cs="Arial"/>
          <w:b/>
          <w:i/>
          <w:sz w:val="20"/>
          <w:szCs w:val="20"/>
          <w:u w:val="single"/>
        </w:rPr>
        <w:t xml:space="preserve">Annual Performance Review Form. </w:t>
      </w:r>
      <w:r w:rsidRPr="00D2774D">
        <w:rPr>
          <w:rFonts w:ascii="Arial" w:hAnsi="Arial" w:cs="Arial"/>
          <w:sz w:val="20"/>
          <w:szCs w:val="20"/>
        </w:rPr>
        <w:t>The employee should outline their impressions of how they feel they did in achieving each specific goal.</w:t>
      </w:r>
      <w:r w:rsidRPr="00D2774D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</w:p>
    <w:p w:rsidR="007B5C87" w:rsidRPr="00D2774D" w:rsidRDefault="007B5C87" w:rsidP="007B5C87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sz w:val="20"/>
        </w:rPr>
      </w:pPr>
    </w:p>
    <w:p w:rsidR="007B5C87" w:rsidRPr="00862647" w:rsidRDefault="007B5C87" w:rsidP="00862647">
      <w:pPr>
        <w:pStyle w:val="ListParagraph"/>
        <w:numPr>
          <w:ilvl w:val="0"/>
          <w:numId w:val="40"/>
        </w:num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4550E7">
        <w:rPr>
          <w:rFonts w:ascii="Arial" w:eastAsia="Calibri" w:hAnsi="Arial" w:cs="Arial"/>
          <w:sz w:val="20"/>
          <w:szCs w:val="20"/>
        </w:rPr>
        <w:t xml:space="preserve">Employee outlines any needs or ideas for their development in the </w:t>
      </w:r>
      <w:r w:rsidRPr="004550E7">
        <w:rPr>
          <w:rFonts w:ascii="Arial" w:eastAsia="Calibri" w:hAnsi="Arial" w:cs="Arial"/>
          <w:i/>
          <w:sz w:val="20"/>
          <w:szCs w:val="20"/>
          <w:u w:val="single"/>
        </w:rPr>
        <w:t>Professional Growth</w:t>
      </w:r>
      <w:r w:rsidRPr="004550E7">
        <w:rPr>
          <w:rFonts w:ascii="Arial" w:eastAsia="Calibri" w:hAnsi="Arial" w:cs="Arial"/>
          <w:sz w:val="20"/>
          <w:szCs w:val="20"/>
        </w:rPr>
        <w:t xml:space="preserve"> section</w:t>
      </w:r>
      <w:r>
        <w:rPr>
          <w:rFonts w:ascii="Arial" w:eastAsia="Calibri" w:hAnsi="Arial" w:cs="Arial"/>
          <w:b/>
          <w:sz w:val="20"/>
          <w:szCs w:val="20"/>
        </w:rPr>
        <w:t>.</w:t>
      </w:r>
    </w:p>
    <w:p w:rsidR="007B5C87" w:rsidRDefault="007B5C87" w:rsidP="007B5C87">
      <w:pPr>
        <w:pStyle w:val="ListParagraph"/>
        <w:spacing w:after="0" w:line="240" w:lineRule="auto"/>
        <w:ind w:left="1080"/>
        <w:rPr>
          <w:rFonts w:ascii="Arial" w:eastAsia="Calibri" w:hAnsi="Arial" w:cs="Arial"/>
          <w:b/>
          <w:sz w:val="20"/>
          <w:szCs w:val="20"/>
        </w:rPr>
      </w:pPr>
    </w:p>
    <w:p w:rsidR="00D2774D" w:rsidRDefault="00D2774D" w:rsidP="00D2774D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Either; provide the</w:t>
      </w:r>
      <w:r w:rsidR="002D746B" w:rsidRPr="00D2774D">
        <w:rPr>
          <w:rFonts w:ascii="Arial" w:hAnsi="Arial" w:cs="Arial"/>
          <w:sz w:val="20"/>
        </w:rPr>
        <w:t xml:space="preserve"> employee </w:t>
      </w:r>
      <w:r>
        <w:rPr>
          <w:rFonts w:ascii="Arial" w:hAnsi="Arial" w:cs="Arial"/>
          <w:sz w:val="20"/>
        </w:rPr>
        <w:t xml:space="preserve">with </w:t>
      </w:r>
      <w:r w:rsidR="002D746B" w:rsidRPr="00D2774D">
        <w:rPr>
          <w:rFonts w:ascii="Arial" w:hAnsi="Arial" w:cs="Arial"/>
          <w:sz w:val="20"/>
        </w:rPr>
        <w:t xml:space="preserve">a hardcopy of the </w:t>
      </w:r>
      <w:r>
        <w:rPr>
          <w:rFonts w:ascii="Arial" w:hAnsi="Arial" w:cs="Arial"/>
          <w:sz w:val="20"/>
        </w:rPr>
        <w:t xml:space="preserve">goal populated </w:t>
      </w:r>
      <w:r w:rsidR="002D746B" w:rsidRPr="00D2774D">
        <w:rPr>
          <w:rFonts w:ascii="Arial" w:hAnsi="Arial" w:cs="Arial"/>
          <w:sz w:val="20"/>
        </w:rPr>
        <w:t xml:space="preserve">review </w:t>
      </w:r>
      <w:r>
        <w:rPr>
          <w:rFonts w:ascii="Arial" w:hAnsi="Arial" w:cs="Arial"/>
          <w:sz w:val="20"/>
        </w:rPr>
        <w:t xml:space="preserve">form </w:t>
      </w:r>
      <w:r w:rsidR="002D746B" w:rsidRPr="00D2774D">
        <w:rPr>
          <w:rFonts w:ascii="Arial" w:hAnsi="Arial" w:cs="Arial"/>
          <w:sz w:val="20"/>
        </w:rPr>
        <w:t xml:space="preserve">(if they do not have computer access) or email them a copy of the </w:t>
      </w:r>
      <w:r>
        <w:rPr>
          <w:rFonts w:ascii="Arial" w:hAnsi="Arial" w:cs="Arial"/>
          <w:sz w:val="20"/>
        </w:rPr>
        <w:t xml:space="preserve">goal populated review form. </w:t>
      </w:r>
    </w:p>
    <w:p w:rsidR="007B5C87" w:rsidRDefault="007B5C87" w:rsidP="00D2774D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0"/>
        </w:rPr>
      </w:pPr>
    </w:p>
    <w:p w:rsidR="002D746B" w:rsidRPr="007B5C87" w:rsidRDefault="007B5C87" w:rsidP="00D2774D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Completion and Return: </w:t>
      </w:r>
    </w:p>
    <w:p w:rsidR="001C7FF7" w:rsidRPr="00152228" w:rsidRDefault="001C7FF7" w:rsidP="00D2774D">
      <w:pPr>
        <w:pStyle w:val="ListParagraph"/>
        <w:numPr>
          <w:ilvl w:val="0"/>
          <w:numId w:val="39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4550E7">
        <w:rPr>
          <w:rFonts w:ascii="Arial" w:eastAsia="Calibri" w:hAnsi="Arial" w:cs="Arial"/>
          <w:sz w:val="20"/>
          <w:szCs w:val="20"/>
        </w:rPr>
        <w:t>Employee returns completed review form to their manager once completed</w:t>
      </w:r>
      <w:r>
        <w:rPr>
          <w:rFonts w:ascii="Arial" w:eastAsia="Calibri" w:hAnsi="Arial" w:cs="Arial"/>
          <w:sz w:val="20"/>
          <w:szCs w:val="20"/>
        </w:rPr>
        <w:t xml:space="preserve"> and within the predetermined timelines</w:t>
      </w:r>
      <w:r w:rsidRPr="004550E7">
        <w:rPr>
          <w:rFonts w:ascii="Arial" w:eastAsia="Calibri" w:hAnsi="Arial" w:cs="Arial"/>
          <w:sz w:val="20"/>
          <w:szCs w:val="20"/>
        </w:rPr>
        <w:t xml:space="preserve">.  </w:t>
      </w:r>
      <w:r w:rsidRPr="00152228">
        <w:rPr>
          <w:rFonts w:ascii="Arial" w:eastAsia="Calibri" w:hAnsi="Arial" w:cs="Arial"/>
          <w:sz w:val="20"/>
          <w:szCs w:val="20"/>
        </w:rPr>
        <w:t xml:space="preserve">(all self-reviews </w:t>
      </w:r>
      <w:r w:rsidR="0055245A">
        <w:rPr>
          <w:rFonts w:ascii="Arial" w:eastAsia="Calibri" w:hAnsi="Arial" w:cs="Arial"/>
          <w:sz w:val="20"/>
          <w:szCs w:val="20"/>
        </w:rPr>
        <w:t>should</w:t>
      </w:r>
      <w:r w:rsidRPr="00152228">
        <w:rPr>
          <w:rFonts w:ascii="Arial" w:eastAsia="Calibri" w:hAnsi="Arial" w:cs="Arial"/>
          <w:sz w:val="20"/>
          <w:szCs w:val="20"/>
        </w:rPr>
        <w:t xml:space="preserve"> be completed by </w:t>
      </w:r>
      <w:r w:rsidRPr="00152228">
        <w:rPr>
          <w:rFonts w:ascii="Arial" w:hAnsi="Arial" w:cs="Arial"/>
          <w:sz w:val="20"/>
          <w:szCs w:val="20"/>
        </w:rPr>
        <w:t xml:space="preserve">Friday February </w:t>
      </w:r>
      <w:r w:rsidR="00B13C97">
        <w:rPr>
          <w:rFonts w:ascii="Arial" w:hAnsi="Arial" w:cs="Arial"/>
          <w:sz w:val="20"/>
          <w:szCs w:val="20"/>
        </w:rPr>
        <w:t>16</w:t>
      </w:r>
      <w:r w:rsidRPr="00152228">
        <w:rPr>
          <w:rFonts w:ascii="Arial" w:hAnsi="Arial" w:cs="Arial"/>
          <w:sz w:val="20"/>
          <w:szCs w:val="20"/>
        </w:rPr>
        <w:t>, 201</w:t>
      </w:r>
      <w:r w:rsidR="0055245A">
        <w:rPr>
          <w:rFonts w:ascii="Arial" w:hAnsi="Arial" w:cs="Arial"/>
          <w:sz w:val="20"/>
          <w:szCs w:val="20"/>
        </w:rPr>
        <w:t>8</w:t>
      </w:r>
      <w:r w:rsidRPr="00152228">
        <w:rPr>
          <w:rFonts w:ascii="Arial" w:hAnsi="Arial" w:cs="Arial"/>
          <w:sz w:val="20"/>
          <w:szCs w:val="20"/>
        </w:rPr>
        <w:t xml:space="preserve">) </w:t>
      </w:r>
    </w:p>
    <w:p w:rsidR="001C7FF7" w:rsidRPr="00152228" w:rsidRDefault="001C7FF7" w:rsidP="002D746B">
      <w:pPr>
        <w:pStyle w:val="ListParagraph"/>
        <w:spacing w:after="0" w:line="240" w:lineRule="auto"/>
        <w:ind w:left="360"/>
        <w:rPr>
          <w:rFonts w:ascii="Arial" w:eastAsia="Calibri" w:hAnsi="Arial" w:cs="Arial"/>
          <w:sz w:val="20"/>
          <w:szCs w:val="20"/>
        </w:rPr>
      </w:pPr>
    </w:p>
    <w:p w:rsidR="001C7FF7" w:rsidRDefault="001C7FF7" w:rsidP="002D746B">
      <w:pPr>
        <w:pStyle w:val="ListParagraph"/>
        <w:spacing w:after="0" w:line="240" w:lineRule="auto"/>
        <w:ind w:left="360"/>
        <w:rPr>
          <w:rFonts w:ascii="Arial" w:eastAsia="Calibri" w:hAnsi="Arial" w:cs="Arial"/>
          <w:sz w:val="20"/>
          <w:szCs w:val="20"/>
        </w:rPr>
      </w:pPr>
      <w:r w:rsidRPr="00152228">
        <w:rPr>
          <w:rFonts w:ascii="Arial" w:eastAsia="Calibri" w:hAnsi="Arial" w:cs="Arial"/>
          <w:b/>
          <w:sz w:val="20"/>
          <w:szCs w:val="20"/>
        </w:rPr>
        <w:t>NOTE:</w:t>
      </w:r>
      <w:r>
        <w:rPr>
          <w:rFonts w:ascii="Arial" w:eastAsia="Calibri" w:hAnsi="Arial" w:cs="Arial"/>
          <w:sz w:val="20"/>
          <w:szCs w:val="20"/>
        </w:rPr>
        <w:t xml:space="preserve"> If an employee does not complete their self-review in the </w:t>
      </w:r>
      <w:proofErr w:type="gramStart"/>
      <w:r>
        <w:rPr>
          <w:rFonts w:ascii="Arial" w:eastAsia="Calibri" w:hAnsi="Arial" w:cs="Arial"/>
          <w:sz w:val="20"/>
          <w:szCs w:val="20"/>
        </w:rPr>
        <w:t>time frame</w:t>
      </w:r>
      <w:proofErr w:type="gramEnd"/>
      <w:r>
        <w:rPr>
          <w:rFonts w:ascii="Arial" w:eastAsia="Calibri" w:hAnsi="Arial" w:cs="Arial"/>
          <w:sz w:val="20"/>
          <w:szCs w:val="20"/>
        </w:rPr>
        <w:t xml:space="preserve"> agreed upon, the manger should complete the review without the employee input. </w:t>
      </w:r>
    </w:p>
    <w:p w:rsidR="001C7FF7" w:rsidRPr="00152228" w:rsidRDefault="001C7FF7" w:rsidP="002D746B">
      <w:pPr>
        <w:pStyle w:val="ListParagraph"/>
        <w:spacing w:after="0" w:line="240" w:lineRule="auto"/>
        <w:ind w:left="360"/>
        <w:rPr>
          <w:rFonts w:ascii="Arial" w:eastAsia="Calibri" w:hAnsi="Arial" w:cs="Arial"/>
          <w:sz w:val="20"/>
          <w:szCs w:val="20"/>
        </w:rPr>
      </w:pPr>
    </w:p>
    <w:p w:rsidR="001C7FF7" w:rsidRDefault="007B5C87" w:rsidP="001A55F8">
      <w:pPr>
        <w:pStyle w:val="ListParagraph"/>
        <w:spacing w:after="0" w:line="240" w:lineRule="auto"/>
        <w:ind w:left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Using the Self-Review </w:t>
      </w:r>
    </w:p>
    <w:p w:rsidR="007B5C87" w:rsidRPr="007B5C87" w:rsidRDefault="001C7FF7" w:rsidP="001A55F8">
      <w:pPr>
        <w:pStyle w:val="ListParagraph"/>
        <w:numPr>
          <w:ilvl w:val="0"/>
          <w:numId w:val="41"/>
        </w:numPr>
        <w:spacing w:after="0" w:line="240" w:lineRule="auto"/>
        <w:ind w:left="360"/>
        <w:rPr>
          <w:rFonts w:ascii="Arial" w:eastAsia="Calibri" w:hAnsi="Arial" w:cs="Arial"/>
          <w:b/>
          <w:sz w:val="20"/>
          <w:szCs w:val="20"/>
        </w:rPr>
      </w:pPr>
      <w:r w:rsidRPr="0001475B">
        <w:rPr>
          <w:rFonts w:ascii="Arial" w:eastAsia="Calibri" w:hAnsi="Arial" w:cs="Arial"/>
          <w:sz w:val="20"/>
          <w:szCs w:val="20"/>
        </w:rPr>
        <w:t xml:space="preserve">Once the </w:t>
      </w:r>
      <w:r w:rsidRPr="007B7B2A">
        <w:rPr>
          <w:rFonts w:ascii="Arial" w:eastAsia="Calibri" w:hAnsi="Arial" w:cs="Arial"/>
          <w:sz w:val="20"/>
          <w:szCs w:val="20"/>
          <w:u w:val="single"/>
        </w:rPr>
        <w:t>review manager</w:t>
      </w:r>
      <w:r w:rsidRPr="0001475B">
        <w:rPr>
          <w:rFonts w:ascii="Arial" w:eastAsia="Calibri" w:hAnsi="Arial" w:cs="Arial"/>
          <w:sz w:val="20"/>
          <w:szCs w:val="20"/>
        </w:rPr>
        <w:t xml:space="preserve"> has received the </w:t>
      </w:r>
      <w:r>
        <w:rPr>
          <w:rFonts w:ascii="Arial" w:eastAsia="Calibri" w:hAnsi="Arial" w:cs="Arial"/>
          <w:sz w:val="20"/>
          <w:szCs w:val="20"/>
        </w:rPr>
        <w:t>employees self-r</w:t>
      </w:r>
      <w:r w:rsidRPr="0001475B">
        <w:rPr>
          <w:rFonts w:ascii="Arial" w:eastAsia="Calibri" w:hAnsi="Arial" w:cs="Arial"/>
          <w:sz w:val="20"/>
          <w:szCs w:val="20"/>
        </w:rPr>
        <w:t>eview they should begin the review writing process.</w:t>
      </w:r>
    </w:p>
    <w:p w:rsidR="007B5C87" w:rsidRPr="007B5C87" w:rsidRDefault="007B5C87" w:rsidP="001A55F8">
      <w:pPr>
        <w:pStyle w:val="ListParagraph"/>
        <w:spacing w:after="0" w:line="240" w:lineRule="auto"/>
        <w:ind w:left="-720"/>
        <w:rPr>
          <w:rFonts w:ascii="Arial" w:eastAsia="Calibri" w:hAnsi="Arial" w:cs="Arial"/>
          <w:b/>
          <w:sz w:val="20"/>
          <w:szCs w:val="20"/>
        </w:rPr>
      </w:pPr>
    </w:p>
    <w:p w:rsidR="007B5C87" w:rsidRPr="007B5C87" w:rsidRDefault="007B5C87" w:rsidP="001A55F8">
      <w:pPr>
        <w:pStyle w:val="ListParagraph"/>
        <w:numPr>
          <w:ilvl w:val="0"/>
          <w:numId w:val="41"/>
        </w:numPr>
        <w:spacing w:after="0" w:line="240" w:lineRule="auto"/>
        <w:ind w:left="360"/>
        <w:rPr>
          <w:rFonts w:ascii="Arial" w:eastAsia="Calibri" w:hAnsi="Arial" w:cs="Arial"/>
          <w:b/>
          <w:sz w:val="20"/>
          <w:szCs w:val="20"/>
        </w:rPr>
      </w:pPr>
      <w:r w:rsidRPr="0001475B">
        <w:rPr>
          <w:rFonts w:ascii="Arial" w:eastAsia="Calibri" w:hAnsi="Arial" w:cs="Arial"/>
          <w:sz w:val="20"/>
          <w:szCs w:val="20"/>
        </w:rPr>
        <w:t xml:space="preserve">The review process involves </w:t>
      </w:r>
      <w:r>
        <w:rPr>
          <w:rFonts w:ascii="Arial" w:eastAsia="Calibri" w:hAnsi="Arial" w:cs="Arial"/>
          <w:sz w:val="20"/>
          <w:szCs w:val="20"/>
        </w:rPr>
        <w:t xml:space="preserve">the </w:t>
      </w:r>
      <w:r w:rsidRPr="007B7B2A">
        <w:rPr>
          <w:rFonts w:ascii="Arial" w:eastAsia="Calibri" w:hAnsi="Arial" w:cs="Arial"/>
          <w:sz w:val="20"/>
          <w:szCs w:val="20"/>
          <w:u w:val="single"/>
        </w:rPr>
        <w:t>review manager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01475B">
        <w:rPr>
          <w:rFonts w:ascii="Arial" w:eastAsia="Calibri" w:hAnsi="Arial" w:cs="Arial"/>
          <w:sz w:val="20"/>
          <w:szCs w:val="20"/>
        </w:rPr>
        <w:t>providing feedback on each specific goal</w:t>
      </w:r>
      <w:r w:rsidR="009C2872">
        <w:rPr>
          <w:rFonts w:ascii="Arial" w:eastAsia="Calibri" w:hAnsi="Arial" w:cs="Arial"/>
          <w:sz w:val="20"/>
          <w:szCs w:val="20"/>
        </w:rPr>
        <w:t xml:space="preserve"> listed taking into account both the </w:t>
      </w:r>
      <w:r w:rsidRPr="0001475B">
        <w:rPr>
          <w:rFonts w:ascii="Arial" w:eastAsia="Calibri" w:hAnsi="Arial" w:cs="Arial"/>
          <w:sz w:val="20"/>
          <w:szCs w:val="20"/>
        </w:rPr>
        <w:t>managers and the employee’s perception of goal attainment.</w:t>
      </w:r>
    </w:p>
    <w:p w:rsidR="007B5C87" w:rsidRPr="007B5C87" w:rsidRDefault="007B5C87" w:rsidP="001A55F8">
      <w:pPr>
        <w:spacing w:after="0" w:line="240" w:lineRule="auto"/>
        <w:ind w:left="-1080"/>
        <w:rPr>
          <w:rFonts w:ascii="Arial" w:eastAsia="Calibri" w:hAnsi="Arial" w:cs="Arial"/>
          <w:b/>
          <w:sz w:val="20"/>
          <w:szCs w:val="20"/>
        </w:rPr>
      </w:pPr>
    </w:p>
    <w:p w:rsidR="001C7FF7" w:rsidRPr="0001475B" w:rsidRDefault="007B5C87" w:rsidP="001A55F8">
      <w:pPr>
        <w:pStyle w:val="ListParagraph"/>
        <w:numPr>
          <w:ilvl w:val="0"/>
          <w:numId w:val="41"/>
        </w:numPr>
        <w:spacing w:after="0" w:line="240" w:lineRule="auto"/>
        <w:ind w:left="36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Review Managers should consider the employees development needs outlined in Professional Growth section of the self-review. </w:t>
      </w:r>
      <w:r w:rsidR="001C7FF7" w:rsidRPr="0001475B">
        <w:rPr>
          <w:rFonts w:ascii="Arial" w:eastAsia="Calibri" w:hAnsi="Arial" w:cs="Arial"/>
          <w:sz w:val="20"/>
          <w:szCs w:val="20"/>
        </w:rPr>
        <w:t xml:space="preserve"> </w:t>
      </w:r>
    </w:p>
    <w:p w:rsidR="001C7FF7" w:rsidRDefault="001C7FF7" w:rsidP="001F38CC">
      <w:pPr>
        <w:spacing w:after="0"/>
        <w:rPr>
          <w:rFonts w:ascii="Arial" w:hAnsi="Arial" w:cs="Arial"/>
          <w:sz w:val="20"/>
          <w:szCs w:val="20"/>
        </w:rPr>
      </w:pPr>
    </w:p>
    <w:sectPr w:rsidR="001C7FF7" w:rsidSect="00B22A0F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FA0" w:rsidRDefault="00081FA0" w:rsidP="0064603E">
      <w:pPr>
        <w:spacing w:after="0" w:line="240" w:lineRule="auto"/>
      </w:pPr>
      <w:r>
        <w:separator/>
      </w:r>
    </w:p>
  </w:endnote>
  <w:endnote w:type="continuationSeparator" w:id="0">
    <w:p w:rsidR="00081FA0" w:rsidRDefault="00081FA0" w:rsidP="00646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980382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:rsidR="00A83268" w:rsidRPr="00A83268" w:rsidRDefault="00A83268">
        <w:pPr>
          <w:pStyle w:val="Footer"/>
          <w:jc w:val="center"/>
          <w:rPr>
            <w:rFonts w:ascii="Arial" w:hAnsi="Arial" w:cs="Arial"/>
            <w:sz w:val="18"/>
            <w:szCs w:val="18"/>
          </w:rPr>
        </w:pPr>
        <w:r w:rsidRPr="00A83268">
          <w:rPr>
            <w:rFonts w:ascii="Arial" w:hAnsi="Arial" w:cs="Arial"/>
            <w:sz w:val="18"/>
            <w:szCs w:val="18"/>
          </w:rPr>
          <w:fldChar w:fldCharType="begin"/>
        </w:r>
        <w:r w:rsidRPr="00A83268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A83268">
          <w:rPr>
            <w:rFonts w:ascii="Arial" w:hAnsi="Arial" w:cs="Arial"/>
            <w:sz w:val="18"/>
            <w:szCs w:val="18"/>
          </w:rPr>
          <w:fldChar w:fldCharType="separate"/>
        </w:r>
        <w:r w:rsidR="008D51DD">
          <w:rPr>
            <w:rFonts w:ascii="Arial" w:hAnsi="Arial" w:cs="Arial"/>
            <w:noProof/>
            <w:sz w:val="18"/>
            <w:szCs w:val="18"/>
          </w:rPr>
          <w:t>8</w:t>
        </w:r>
        <w:r w:rsidRPr="00A83268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  <w:p w:rsidR="00A83268" w:rsidRDefault="00A832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FA0" w:rsidRDefault="00081FA0" w:rsidP="0064603E">
      <w:pPr>
        <w:spacing w:after="0" w:line="240" w:lineRule="auto"/>
      </w:pPr>
      <w:r>
        <w:separator/>
      </w:r>
    </w:p>
  </w:footnote>
  <w:footnote w:type="continuationSeparator" w:id="0">
    <w:p w:rsidR="00081FA0" w:rsidRDefault="00081FA0" w:rsidP="006460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54BE"/>
    <w:multiLevelType w:val="hybridMultilevel"/>
    <w:tmpl w:val="73F61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B0D4A"/>
    <w:multiLevelType w:val="hybridMultilevel"/>
    <w:tmpl w:val="A8CAF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10A10"/>
    <w:multiLevelType w:val="hybridMultilevel"/>
    <w:tmpl w:val="733E774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AE4D34"/>
    <w:multiLevelType w:val="hybridMultilevel"/>
    <w:tmpl w:val="7A523B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761FCD"/>
    <w:multiLevelType w:val="hybridMultilevel"/>
    <w:tmpl w:val="66E60A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5174BA"/>
    <w:multiLevelType w:val="hybridMultilevel"/>
    <w:tmpl w:val="E5BCE5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F911C1"/>
    <w:multiLevelType w:val="hybridMultilevel"/>
    <w:tmpl w:val="94949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AD4B59"/>
    <w:multiLevelType w:val="hybridMultilevel"/>
    <w:tmpl w:val="D6F06B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7A3B74"/>
    <w:multiLevelType w:val="hybridMultilevel"/>
    <w:tmpl w:val="060C36D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17030D77"/>
    <w:multiLevelType w:val="hybridMultilevel"/>
    <w:tmpl w:val="9142FA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11E92"/>
    <w:multiLevelType w:val="hybridMultilevel"/>
    <w:tmpl w:val="1FE4CC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EB007B"/>
    <w:multiLevelType w:val="hybridMultilevel"/>
    <w:tmpl w:val="4A1096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3AB194A"/>
    <w:multiLevelType w:val="hybridMultilevel"/>
    <w:tmpl w:val="D81E92A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EE5658"/>
    <w:multiLevelType w:val="hybridMultilevel"/>
    <w:tmpl w:val="51CC7B9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2AC62E5B"/>
    <w:multiLevelType w:val="hybridMultilevel"/>
    <w:tmpl w:val="1604FE3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567FA"/>
    <w:multiLevelType w:val="hybridMultilevel"/>
    <w:tmpl w:val="7A8E0F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B5813BD"/>
    <w:multiLevelType w:val="hybridMultilevel"/>
    <w:tmpl w:val="74684A16"/>
    <w:lvl w:ilvl="0" w:tplc="BDE221AA">
      <w:start w:val="1"/>
      <w:numFmt w:val="bullet"/>
      <w:lvlText w:val=""/>
      <w:lvlJc w:val="left"/>
      <w:pPr>
        <w:tabs>
          <w:tab w:val="num" w:pos="1656"/>
        </w:tabs>
        <w:ind w:left="1656" w:hanging="288"/>
      </w:pPr>
      <w:rPr>
        <w:rFonts w:ascii="Symbol" w:hAnsi="Symbol" w:hint="default"/>
        <w:b w:val="0"/>
        <w:i w:val="0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hint="default"/>
        <w:b w:val="0"/>
        <w:i w:val="0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08"/>
        </w:tabs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28"/>
        </w:tabs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48"/>
        </w:tabs>
        <w:ind w:left="7848" w:hanging="360"/>
      </w:pPr>
      <w:rPr>
        <w:rFonts w:ascii="Wingdings" w:hAnsi="Wingdings" w:hint="default"/>
      </w:rPr>
    </w:lvl>
  </w:abstractNum>
  <w:abstractNum w:abstractNumId="17" w15:restartNumberingAfterBreak="0">
    <w:nsid w:val="311B262C"/>
    <w:multiLevelType w:val="hybridMultilevel"/>
    <w:tmpl w:val="C48E1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E6005F"/>
    <w:multiLevelType w:val="hybridMultilevel"/>
    <w:tmpl w:val="C5F614E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57504BF"/>
    <w:multiLevelType w:val="hybridMultilevel"/>
    <w:tmpl w:val="623869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AA50214"/>
    <w:multiLevelType w:val="hybridMultilevel"/>
    <w:tmpl w:val="E23832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E7D757C"/>
    <w:multiLevelType w:val="hybridMultilevel"/>
    <w:tmpl w:val="E662F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671C6B"/>
    <w:multiLevelType w:val="hybridMultilevel"/>
    <w:tmpl w:val="E1587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8F7D78"/>
    <w:multiLevelType w:val="hybridMultilevel"/>
    <w:tmpl w:val="566E3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3C798D"/>
    <w:multiLevelType w:val="hybridMultilevel"/>
    <w:tmpl w:val="C9649AD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596394"/>
    <w:multiLevelType w:val="hybridMultilevel"/>
    <w:tmpl w:val="D39470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FC432D"/>
    <w:multiLevelType w:val="hybridMultilevel"/>
    <w:tmpl w:val="9434F5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0047826"/>
    <w:multiLevelType w:val="hybridMultilevel"/>
    <w:tmpl w:val="1ACA0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1723EE7"/>
    <w:multiLevelType w:val="hybridMultilevel"/>
    <w:tmpl w:val="B2F63C0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4575B2D"/>
    <w:multiLevelType w:val="hybridMultilevel"/>
    <w:tmpl w:val="B5DE8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96688B"/>
    <w:multiLevelType w:val="hybridMultilevel"/>
    <w:tmpl w:val="C0785E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A441F50"/>
    <w:multiLevelType w:val="hybridMultilevel"/>
    <w:tmpl w:val="F844D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016BBD"/>
    <w:multiLevelType w:val="hybridMultilevel"/>
    <w:tmpl w:val="8DF80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2E2A4A"/>
    <w:multiLevelType w:val="hybridMultilevel"/>
    <w:tmpl w:val="47FAA38E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4" w15:restartNumberingAfterBreak="0">
    <w:nsid w:val="63481523"/>
    <w:multiLevelType w:val="hybridMultilevel"/>
    <w:tmpl w:val="1F2A0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8A4739"/>
    <w:multiLevelType w:val="hybridMultilevel"/>
    <w:tmpl w:val="1CC4D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A852D5"/>
    <w:multiLevelType w:val="hybridMultilevel"/>
    <w:tmpl w:val="25BAA8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DFE001A"/>
    <w:multiLevelType w:val="hybridMultilevel"/>
    <w:tmpl w:val="B896E5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392B34"/>
    <w:multiLevelType w:val="hybridMultilevel"/>
    <w:tmpl w:val="59D25A5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A433FD2"/>
    <w:multiLevelType w:val="hybridMultilevel"/>
    <w:tmpl w:val="2CB81C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DFA369F"/>
    <w:multiLevelType w:val="hybridMultilevel"/>
    <w:tmpl w:val="8F74D9F8"/>
    <w:lvl w:ilvl="0" w:tplc="E77054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6"/>
  </w:num>
  <w:num w:numId="3">
    <w:abstractNumId w:val="2"/>
  </w:num>
  <w:num w:numId="4">
    <w:abstractNumId w:val="14"/>
  </w:num>
  <w:num w:numId="5">
    <w:abstractNumId w:val="25"/>
  </w:num>
  <w:num w:numId="6">
    <w:abstractNumId w:val="37"/>
  </w:num>
  <w:num w:numId="7">
    <w:abstractNumId w:val="30"/>
  </w:num>
  <w:num w:numId="8">
    <w:abstractNumId w:val="9"/>
  </w:num>
  <w:num w:numId="9">
    <w:abstractNumId w:val="18"/>
  </w:num>
  <w:num w:numId="10">
    <w:abstractNumId w:val="12"/>
  </w:num>
  <w:num w:numId="11">
    <w:abstractNumId w:val="33"/>
  </w:num>
  <w:num w:numId="12">
    <w:abstractNumId w:val="20"/>
  </w:num>
  <w:num w:numId="13">
    <w:abstractNumId w:val="36"/>
  </w:num>
  <w:num w:numId="14">
    <w:abstractNumId w:val="24"/>
  </w:num>
  <w:num w:numId="15">
    <w:abstractNumId w:val="0"/>
  </w:num>
  <w:num w:numId="16">
    <w:abstractNumId w:val="32"/>
  </w:num>
  <w:num w:numId="17">
    <w:abstractNumId w:val="29"/>
  </w:num>
  <w:num w:numId="18">
    <w:abstractNumId w:val="22"/>
  </w:num>
  <w:num w:numId="19">
    <w:abstractNumId w:val="8"/>
  </w:num>
  <w:num w:numId="20">
    <w:abstractNumId w:val="13"/>
  </w:num>
  <w:num w:numId="21">
    <w:abstractNumId w:val="19"/>
  </w:num>
  <w:num w:numId="22">
    <w:abstractNumId w:val="39"/>
  </w:num>
  <w:num w:numId="23">
    <w:abstractNumId w:val="31"/>
  </w:num>
  <w:num w:numId="24">
    <w:abstractNumId w:val="7"/>
  </w:num>
  <w:num w:numId="25">
    <w:abstractNumId w:val="21"/>
  </w:num>
  <w:num w:numId="26">
    <w:abstractNumId w:val="34"/>
  </w:num>
  <w:num w:numId="27">
    <w:abstractNumId w:val="23"/>
  </w:num>
  <w:num w:numId="28">
    <w:abstractNumId w:val="11"/>
  </w:num>
  <w:num w:numId="29">
    <w:abstractNumId w:val="28"/>
  </w:num>
  <w:num w:numId="30">
    <w:abstractNumId w:val="26"/>
  </w:num>
  <w:num w:numId="31">
    <w:abstractNumId w:val="5"/>
  </w:num>
  <w:num w:numId="32">
    <w:abstractNumId w:val="38"/>
  </w:num>
  <w:num w:numId="33">
    <w:abstractNumId w:val="4"/>
  </w:num>
  <w:num w:numId="34">
    <w:abstractNumId w:val="1"/>
  </w:num>
  <w:num w:numId="35">
    <w:abstractNumId w:val="17"/>
  </w:num>
  <w:num w:numId="36">
    <w:abstractNumId w:val="6"/>
  </w:num>
  <w:num w:numId="37">
    <w:abstractNumId w:val="35"/>
  </w:num>
  <w:num w:numId="38">
    <w:abstractNumId w:val="3"/>
  </w:num>
  <w:num w:numId="39">
    <w:abstractNumId w:val="10"/>
  </w:num>
  <w:num w:numId="40">
    <w:abstractNumId w:val="15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03E"/>
    <w:rsid w:val="00005A5B"/>
    <w:rsid w:val="0001475B"/>
    <w:rsid w:val="00063750"/>
    <w:rsid w:val="00081FA0"/>
    <w:rsid w:val="000847D7"/>
    <w:rsid w:val="000B2666"/>
    <w:rsid w:val="000D5B78"/>
    <w:rsid w:val="0013079D"/>
    <w:rsid w:val="001339FC"/>
    <w:rsid w:val="00152228"/>
    <w:rsid w:val="001A55F8"/>
    <w:rsid w:val="001B408C"/>
    <w:rsid w:val="001B4BD6"/>
    <w:rsid w:val="001C7FF7"/>
    <w:rsid w:val="001F1A69"/>
    <w:rsid w:val="001F38CC"/>
    <w:rsid w:val="00252AAB"/>
    <w:rsid w:val="00284817"/>
    <w:rsid w:val="002C3BE0"/>
    <w:rsid w:val="002D746B"/>
    <w:rsid w:val="00311F70"/>
    <w:rsid w:val="00333C7F"/>
    <w:rsid w:val="003C0BBF"/>
    <w:rsid w:val="00401C7C"/>
    <w:rsid w:val="00420784"/>
    <w:rsid w:val="00442607"/>
    <w:rsid w:val="004550E7"/>
    <w:rsid w:val="004721D7"/>
    <w:rsid w:val="004D0AA8"/>
    <w:rsid w:val="004F5B60"/>
    <w:rsid w:val="0051067D"/>
    <w:rsid w:val="00536059"/>
    <w:rsid w:val="0055245A"/>
    <w:rsid w:val="00597CB9"/>
    <w:rsid w:val="005B5919"/>
    <w:rsid w:val="005E53C1"/>
    <w:rsid w:val="0062794E"/>
    <w:rsid w:val="00640EE6"/>
    <w:rsid w:val="0064603E"/>
    <w:rsid w:val="006C21DB"/>
    <w:rsid w:val="006F4DA5"/>
    <w:rsid w:val="00727A79"/>
    <w:rsid w:val="00764C37"/>
    <w:rsid w:val="007B47B5"/>
    <w:rsid w:val="007B5C87"/>
    <w:rsid w:val="007B7B2A"/>
    <w:rsid w:val="0081107A"/>
    <w:rsid w:val="00840B72"/>
    <w:rsid w:val="00862647"/>
    <w:rsid w:val="00865F23"/>
    <w:rsid w:val="008B6DC1"/>
    <w:rsid w:val="008C6894"/>
    <w:rsid w:val="008D51DD"/>
    <w:rsid w:val="0092000A"/>
    <w:rsid w:val="009C2872"/>
    <w:rsid w:val="009D1977"/>
    <w:rsid w:val="009D3880"/>
    <w:rsid w:val="009D5C9E"/>
    <w:rsid w:val="009D7514"/>
    <w:rsid w:val="00A74FEE"/>
    <w:rsid w:val="00A83268"/>
    <w:rsid w:val="00AD01D4"/>
    <w:rsid w:val="00B0607E"/>
    <w:rsid w:val="00B13C97"/>
    <w:rsid w:val="00B22A0F"/>
    <w:rsid w:val="00B42B17"/>
    <w:rsid w:val="00B62484"/>
    <w:rsid w:val="00B82BFA"/>
    <w:rsid w:val="00BA3148"/>
    <w:rsid w:val="00BD7B5F"/>
    <w:rsid w:val="00BF41C6"/>
    <w:rsid w:val="00C0561E"/>
    <w:rsid w:val="00C24DFF"/>
    <w:rsid w:val="00C3099E"/>
    <w:rsid w:val="00C4525A"/>
    <w:rsid w:val="00C5224C"/>
    <w:rsid w:val="00C75D45"/>
    <w:rsid w:val="00C956EB"/>
    <w:rsid w:val="00CA0D4B"/>
    <w:rsid w:val="00CF219A"/>
    <w:rsid w:val="00D2774D"/>
    <w:rsid w:val="00D44C6E"/>
    <w:rsid w:val="00D44E6C"/>
    <w:rsid w:val="00D93CD2"/>
    <w:rsid w:val="00D97BAC"/>
    <w:rsid w:val="00E37E54"/>
    <w:rsid w:val="00E63746"/>
    <w:rsid w:val="00E74A80"/>
    <w:rsid w:val="00E95301"/>
    <w:rsid w:val="00EB260F"/>
    <w:rsid w:val="00EE337B"/>
    <w:rsid w:val="00F133E5"/>
    <w:rsid w:val="00F33D37"/>
    <w:rsid w:val="00FB6D43"/>
    <w:rsid w:val="00F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E9651E"/>
  <w15:docId w15:val="{D3C77634-47AE-47B9-9EEB-0F4E3773E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38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60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03E"/>
  </w:style>
  <w:style w:type="paragraph" w:styleId="Footer">
    <w:name w:val="footer"/>
    <w:basedOn w:val="Normal"/>
    <w:link w:val="FooterChar"/>
    <w:uiPriority w:val="99"/>
    <w:unhideWhenUsed/>
    <w:rsid w:val="006460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03E"/>
  </w:style>
  <w:style w:type="character" w:customStyle="1" w:styleId="Heading2Char">
    <w:name w:val="Heading 2 Char"/>
    <w:basedOn w:val="DefaultParagraphFont"/>
    <w:link w:val="Heading2"/>
    <w:uiPriority w:val="9"/>
    <w:semiHidden/>
    <w:rsid w:val="001F38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">
    <w:name w:val="Body Text Indent"/>
    <w:basedOn w:val="Normal"/>
    <w:link w:val="BodyTextIndentChar"/>
    <w:rsid w:val="001F38CC"/>
    <w:pPr>
      <w:spacing w:after="0" w:line="240" w:lineRule="auto"/>
      <w:ind w:left="56"/>
    </w:pPr>
    <w:rPr>
      <w:rFonts w:ascii="Arial" w:eastAsia="Times New Roman" w:hAnsi="Arial" w:cs="Arial"/>
    </w:rPr>
  </w:style>
  <w:style w:type="character" w:customStyle="1" w:styleId="BodyTextIndentChar">
    <w:name w:val="Body Text Indent Char"/>
    <w:basedOn w:val="DefaultParagraphFont"/>
    <w:link w:val="BodyTextIndent"/>
    <w:rsid w:val="001F38CC"/>
    <w:rPr>
      <w:rFonts w:ascii="Arial" w:eastAsia="Times New Roman" w:hAnsi="Arial" w:cs="Arial"/>
    </w:rPr>
  </w:style>
  <w:style w:type="paragraph" w:styleId="BodyText">
    <w:name w:val="Body Text"/>
    <w:basedOn w:val="Normal"/>
    <w:link w:val="BodyTextChar"/>
    <w:rsid w:val="001F38CC"/>
    <w:pPr>
      <w:spacing w:after="0" w:line="240" w:lineRule="auto"/>
    </w:pPr>
    <w:rPr>
      <w:rFonts w:ascii="Arial" w:eastAsia="Times New Roman" w:hAnsi="Arial" w:cs="Arial"/>
    </w:rPr>
  </w:style>
  <w:style w:type="character" w:customStyle="1" w:styleId="BodyTextChar">
    <w:name w:val="Body Text Char"/>
    <w:basedOn w:val="DefaultParagraphFont"/>
    <w:link w:val="BodyText"/>
    <w:rsid w:val="001F38CC"/>
    <w:rPr>
      <w:rFonts w:ascii="Arial" w:eastAsia="Times New Roman" w:hAnsi="Arial" w:cs="Arial"/>
    </w:rPr>
  </w:style>
  <w:style w:type="paragraph" w:styleId="ListParagraph">
    <w:name w:val="List Paragraph"/>
    <w:basedOn w:val="Normal"/>
    <w:uiPriority w:val="34"/>
    <w:qFormat/>
    <w:rsid w:val="001F38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5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F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3C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D9AB6-4BE2-4790-B213-7C26DD1A7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1973</Words>
  <Characters>11248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 South Bend</Company>
  <LinksUpToDate>false</LinksUpToDate>
  <CharactersWithSpaces>13195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Technologies</dc:creator>
  <cp:lastModifiedBy> </cp:lastModifiedBy>
  <cp:revision>23</cp:revision>
  <cp:lastPrinted>2014-12-11T18:37:00Z</cp:lastPrinted>
  <dcterms:created xsi:type="dcterms:W3CDTF">2016-12-07T19:57:00Z</dcterms:created>
  <dcterms:modified xsi:type="dcterms:W3CDTF">2018-01-12T15:54:00Z</dcterms:modified>
</cp:coreProperties>
</file>